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35EC" w14:textId="4B915E54" w:rsidR="009A4332" w:rsidRPr="009A4332" w:rsidRDefault="009A4332" w:rsidP="009A4332">
      <w:pPr>
        <w:jc w:val="center"/>
        <w:rPr>
          <w:b/>
          <w:bCs/>
          <w:sz w:val="28"/>
          <w:szCs w:val="28"/>
        </w:rPr>
      </w:pPr>
      <w:r w:rsidRPr="009A4332">
        <w:rPr>
          <w:b/>
          <w:bCs/>
          <w:sz w:val="28"/>
          <w:szCs w:val="28"/>
        </w:rPr>
        <w:t>ZAKON</w:t>
      </w:r>
      <w:r w:rsidRPr="009A4332">
        <w:rPr>
          <w:b/>
          <w:bCs/>
          <w:sz w:val="28"/>
          <w:szCs w:val="28"/>
        </w:rPr>
        <w:t xml:space="preserve"> </w:t>
      </w:r>
      <w:r w:rsidRPr="009A4332">
        <w:rPr>
          <w:b/>
          <w:bCs/>
          <w:sz w:val="28"/>
          <w:szCs w:val="28"/>
        </w:rPr>
        <w:t>O TRGOVINI</w:t>
      </w:r>
    </w:p>
    <w:p w14:paraId="74C2CA4B" w14:textId="0224F02D" w:rsidR="009A4332" w:rsidRPr="009A4332" w:rsidRDefault="009A4332" w:rsidP="009A4332">
      <w:pPr>
        <w:jc w:val="center"/>
      </w:pPr>
      <w:r w:rsidRPr="009A4332">
        <w:rPr>
          <w:i/>
          <w:iCs/>
        </w:rPr>
        <w:t xml:space="preserve">("Sl. </w:t>
      </w:r>
      <w:proofErr w:type="spellStart"/>
      <w:r w:rsidRPr="009A4332">
        <w:rPr>
          <w:i/>
          <w:iCs/>
        </w:rPr>
        <w:t>glasnik</w:t>
      </w:r>
      <w:proofErr w:type="spellEnd"/>
      <w:r w:rsidRPr="009A4332">
        <w:rPr>
          <w:i/>
          <w:iCs/>
        </w:rPr>
        <w:t xml:space="preserve"> RS", br. 52/2019)</w:t>
      </w:r>
      <w:r w:rsidRPr="009A4332">
        <w:t> </w:t>
      </w:r>
    </w:p>
    <w:p w14:paraId="6FD7836C" w14:textId="77777777" w:rsidR="009A4332" w:rsidRPr="009A4332" w:rsidRDefault="009A4332" w:rsidP="009A4332">
      <w:pPr>
        <w:jc w:val="center"/>
      </w:pPr>
      <w:bookmarkStart w:id="0" w:name="str_1"/>
      <w:bookmarkEnd w:id="0"/>
      <w:r w:rsidRPr="009A4332">
        <w:t>I OSNOVNE ODREDBE</w:t>
      </w:r>
    </w:p>
    <w:p w14:paraId="39D9C0E5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9A4332">
        <w:rPr>
          <w:b/>
          <w:bCs/>
          <w:i/>
          <w:iCs/>
        </w:rPr>
        <w:t>Predmet</w:t>
      </w:r>
      <w:proofErr w:type="spellEnd"/>
    </w:p>
    <w:p w14:paraId="71C9D200" w14:textId="77777777" w:rsidR="009A4332" w:rsidRPr="009A4332" w:rsidRDefault="009A4332" w:rsidP="009A4332">
      <w:pPr>
        <w:jc w:val="center"/>
        <w:rPr>
          <w:b/>
          <w:bCs/>
        </w:rPr>
      </w:pPr>
      <w:bookmarkStart w:id="2" w:name="clan_1"/>
      <w:bookmarkEnd w:id="2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</w:t>
      </w:r>
    </w:p>
    <w:p w14:paraId="668A4EC5" w14:textId="77777777" w:rsidR="009A4332" w:rsidRPr="009A4332" w:rsidRDefault="009A4332" w:rsidP="009A4332">
      <w:pPr>
        <w:jc w:val="center"/>
      </w:pP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uređuju</w:t>
      </w:r>
      <w:proofErr w:type="spellEnd"/>
      <w:r w:rsidRPr="009A4332">
        <w:t xml:space="preserve"> se </w:t>
      </w:r>
      <w:proofErr w:type="spellStart"/>
      <w:r w:rsidRPr="009A4332">
        <w:t>uslovi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za </w:t>
      </w:r>
      <w:proofErr w:type="spellStart"/>
      <w:r w:rsidRPr="009A4332">
        <w:t>obavljanje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jedinstvenom</w:t>
      </w:r>
      <w:proofErr w:type="spellEnd"/>
      <w:r w:rsidRPr="009A4332">
        <w:t xml:space="preserve"> </w:t>
      </w:r>
      <w:proofErr w:type="spellStart"/>
      <w:r w:rsidRPr="009A4332">
        <w:t>tržištu</w:t>
      </w:r>
      <w:proofErr w:type="spellEnd"/>
      <w:r w:rsidRPr="009A4332">
        <w:t xml:space="preserve"> </w:t>
      </w:r>
      <w:proofErr w:type="spellStart"/>
      <w:r w:rsidRPr="009A4332">
        <w:t>Republike</w:t>
      </w:r>
      <w:proofErr w:type="spellEnd"/>
      <w:r w:rsidRPr="009A4332">
        <w:t xml:space="preserve"> </w:t>
      </w:r>
      <w:proofErr w:type="spellStart"/>
      <w:r w:rsidRPr="009A4332">
        <w:t>Srbije</w:t>
      </w:r>
      <w:proofErr w:type="spellEnd"/>
      <w:r w:rsidRPr="009A4332">
        <w:t xml:space="preserve">, </w:t>
      </w:r>
      <w:proofErr w:type="spellStart"/>
      <w:r w:rsidRPr="009A4332">
        <w:t>unapređenje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zaštita</w:t>
      </w:r>
      <w:proofErr w:type="spellEnd"/>
      <w:r w:rsidRPr="009A4332">
        <w:t xml:space="preserve"> </w:t>
      </w:r>
      <w:proofErr w:type="spellStart"/>
      <w:r w:rsidRPr="009A4332">
        <w:t>tržišta</w:t>
      </w:r>
      <w:proofErr w:type="spellEnd"/>
      <w:r w:rsidRPr="009A4332">
        <w:t xml:space="preserve">, </w:t>
      </w:r>
      <w:proofErr w:type="spellStart"/>
      <w:r w:rsidRPr="009A4332">
        <w:t>zabrana</w:t>
      </w:r>
      <w:proofErr w:type="spellEnd"/>
      <w:r w:rsidRPr="009A4332">
        <w:t xml:space="preserve"> </w:t>
      </w:r>
      <w:proofErr w:type="spellStart"/>
      <w:r w:rsidRPr="009A4332">
        <w:t>nepoštene</w:t>
      </w:r>
      <w:proofErr w:type="spellEnd"/>
      <w:r w:rsidRPr="009A4332">
        <w:t xml:space="preserve"> </w:t>
      </w:r>
      <w:proofErr w:type="spellStart"/>
      <w:r w:rsidRPr="009A4332">
        <w:t>tržišne</w:t>
      </w:r>
      <w:proofErr w:type="spellEnd"/>
      <w:r w:rsidRPr="009A4332">
        <w:t xml:space="preserve"> </w:t>
      </w:r>
      <w:proofErr w:type="spellStart"/>
      <w:r w:rsidRPr="009A4332">
        <w:t>utakmice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>.</w:t>
      </w:r>
    </w:p>
    <w:p w14:paraId="62FCD6AC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9A4332">
        <w:rPr>
          <w:b/>
          <w:bCs/>
          <w:i/>
          <w:iCs/>
        </w:rPr>
        <w:t>Primena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zakona</w:t>
      </w:r>
      <w:proofErr w:type="spellEnd"/>
    </w:p>
    <w:p w14:paraId="18C46F09" w14:textId="77777777" w:rsidR="009A4332" w:rsidRPr="009A4332" w:rsidRDefault="009A4332" w:rsidP="009A4332">
      <w:pPr>
        <w:jc w:val="center"/>
        <w:rPr>
          <w:b/>
          <w:bCs/>
        </w:rPr>
      </w:pPr>
      <w:bookmarkStart w:id="4" w:name="clan_2"/>
      <w:bookmarkEnd w:id="4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2</w:t>
      </w:r>
    </w:p>
    <w:p w14:paraId="42E46AFC" w14:textId="77777777" w:rsidR="009A4332" w:rsidRPr="009A4332" w:rsidRDefault="009A4332" w:rsidP="009A4332">
      <w:pPr>
        <w:jc w:val="center"/>
      </w:pPr>
      <w:proofErr w:type="spellStart"/>
      <w:r w:rsidRPr="009A4332">
        <w:t>Ovaj</w:t>
      </w:r>
      <w:proofErr w:type="spellEnd"/>
      <w:r w:rsidRPr="009A4332">
        <w:t xml:space="preserve"> </w:t>
      </w:r>
      <w:proofErr w:type="spellStart"/>
      <w:r w:rsidRPr="009A4332">
        <w:t>zakon</w:t>
      </w:r>
      <w:proofErr w:type="spellEnd"/>
      <w:r w:rsidRPr="009A4332">
        <w:t xml:space="preserve"> se </w:t>
      </w:r>
      <w:proofErr w:type="spellStart"/>
      <w:r w:rsidRPr="009A4332">
        <w:t>primenjuje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sva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 u </w:t>
      </w:r>
      <w:proofErr w:type="spellStart"/>
      <w:r w:rsidRPr="009A4332">
        <w:t>Republici</w:t>
      </w:r>
      <w:proofErr w:type="spellEnd"/>
      <w:r w:rsidRPr="009A4332">
        <w:t xml:space="preserve"> </w:t>
      </w:r>
      <w:proofErr w:type="spellStart"/>
      <w:r w:rsidRPr="009A4332">
        <w:t>Srbiji</w:t>
      </w:r>
      <w:proofErr w:type="spellEnd"/>
      <w:r w:rsidRPr="009A4332">
        <w:t>.</w:t>
      </w:r>
    </w:p>
    <w:p w14:paraId="4FE920A9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Ovaj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</w:t>
      </w:r>
      <w:proofErr w:type="spellEnd"/>
      <w:r w:rsidRPr="009A4332">
        <w:rPr>
          <w:lang w:val="fr-FR"/>
        </w:rPr>
        <w:t xml:space="preserve"> se ne </w:t>
      </w:r>
      <w:proofErr w:type="spellStart"/>
      <w:r w:rsidRPr="009A4332">
        <w:rPr>
          <w:lang w:val="fr-FR"/>
        </w:rPr>
        <w:t>primenjuje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pružanje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uređene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3D96C870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9A4332">
        <w:rPr>
          <w:b/>
          <w:bCs/>
          <w:i/>
          <w:iCs/>
          <w:lang w:val="fr-FR"/>
        </w:rPr>
        <w:t>Značenje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pojedinih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izraza</w:t>
      </w:r>
      <w:proofErr w:type="spellEnd"/>
    </w:p>
    <w:p w14:paraId="5C9450BF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</w:t>
      </w:r>
    </w:p>
    <w:p w14:paraId="40EA83FB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Pojedini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izrazi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sledeće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značenje</w:t>
      </w:r>
      <w:proofErr w:type="spellEnd"/>
      <w:r w:rsidRPr="009A4332">
        <w:rPr>
          <w:lang w:val="fr-FR"/>
        </w:rPr>
        <w:t>:</w:t>
      </w:r>
      <w:proofErr w:type="gramEnd"/>
    </w:p>
    <w:p w14:paraId="7FD610C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tržište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institucionalno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uređen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odnos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između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ponude</w:t>
      </w:r>
      <w:proofErr w:type="spellEnd"/>
      <w:r w:rsidRPr="009A4332">
        <w:rPr>
          <w:lang w:val="fr-FR"/>
        </w:rPr>
        <w:t xml:space="preserve"> i </w:t>
      </w:r>
      <w:proofErr w:type="spellStart"/>
      <w:proofErr w:type="gramStart"/>
      <w:r w:rsidRPr="009A4332">
        <w:rPr>
          <w:lang w:val="fr-FR"/>
        </w:rPr>
        <w:t>tražnje</w:t>
      </w:r>
      <w:proofErr w:type="spellEnd"/>
      <w:r w:rsidRPr="009A4332">
        <w:rPr>
          <w:lang w:val="fr-FR"/>
        </w:rPr>
        <w:t>;</w:t>
      </w:r>
      <w:proofErr w:type="gramEnd"/>
    </w:p>
    <w:p w14:paraId="524F291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roba je </w:t>
      </w:r>
      <w:proofErr w:type="spellStart"/>
      <w:r w:rsidRPr="009A4332">
        <w:rPr>
          <w:lang w:val="fr-FR"/>
        </w:rPr>
        <w:t>proizvod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ljudskog</w:t>
      </w:r>
      <w:proofErr w:type="spellEnd"/>
      <w:r w:rsidRPr="009A4332">
        <w:rPr>
          <w:lang w:val="fr-FR"/>
        </w:rPr>
        <w:t xml:space="preserve"> rada u </w:t>
      </w:r>
      <w:proofErr w:type="spellStart"/>
      <w:r w:rsidRPr="009A4332">
        <w:rPr>
          <w:lang w:val="fr-FR"/>
        </w:rPr>
        <w:t>materijalnom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nematerijalnom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namenjen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voda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gas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električna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energija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unapred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određenoj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količini</w:t>
      </w:r>
      <w:proofErr w:type="spellEnd"/>
      <w:r w:rsidRPr="009A4332">
        <w:rPr>
          <w:lang w:val="fr-FR"/>
        </w:rPr>
        <w:t>;</w:t>
      </w:r>
      <w:proofErr w:type="gramEnd"/>
    </w:p>
    <w:p w14:paraId="41E74B9D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prodajni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objekat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jedinstvenu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fizičku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funkcionalnu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tehničko-tehnološku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celinu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građevinskog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karaktera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opremljen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propisani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namenjen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;</w:t>
      </w:r>
      <w:proofErr w:type="gramEnd"/>
    </w:p>
    <w:p w14:paraId="614CA91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prodajno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van </w:t>
      </w:r>
      <w:proofErr w:type="spellStart"/>
      <w:r w:rsidRPr="009A4332">
        <w:rPr>
          <w:lang w:val="fr-FR"/>
        </w:rPr>
        <w:t>prodajnog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kojem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predviđeno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odobreno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;</w:t>
      </w:r>
      <w:proofErr w:type="gramEnd"/>
    </w:p>
    <w:p w14:paraId="54FFB62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</w:t>
      </w:r>
      <w:proofErr w:type="spellStart"/>
      <w:r w:rsidRPr="009A4332">
        <w:rPr>
          <w:lang w:val="fr-FR"/>
        </w:rPr>
        <w:t>potrošač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zadovoljavanja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potreba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potreba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domaćinstva</w:t>
      </w:r>
      <w:proofErr w:type="spellEnd"/>
      <w:r w:rsidRPr="009A4332">
        <w:rPr>
          <w:lang w:val="fr-FR"/>
        </w:rPr>
        <w:t>;</w:t>
      </w:r>
      <w:proofErr w:type="gramEnd"/>
    </w:p>
    <w:p w14:paraId="70FB544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</w:t>
      </w:r>
      <w:proofErr w:type="spellStart"/>
      <w:r w:rsidRPr="009A4332">
        <w:rPr>
          <w:lang w:val="fr-FR"/>
        </w:rPr>
        <w:t>proizvođač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lice, </w:t>
      </w:r>
      <w:proofErr w:type="spellStart"/>
      <w:r w:rsidRPr="009A4332">
        <w:rPr>
          <w:lang w:val="fr-FR"/>
        </w:rPr>
        <w:t>preduzetnik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izrađuje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se u tom </w:t>
      </w:r>
      <w:proofErr w:type="spellStart"/>
      <w:r w:rsidRPr="009A4332">
        <w:rPr>
          <w:lang w:val="fr-FR"/>
        </w:rPr>
        <w:t>svojstvu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predstavlja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stavljanjem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proizvod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imena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imena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naziva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žiga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prepoznatljive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>;</w:t>
      </w:r>
      <w:proofErr w:type="gramEnd"/>
    </w:p>
    <w:p w14:paraId="74DDE3EA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7) </w:t>
      </w:r>
      <w:proofErr w:type="spellStart"/>
      <w:r w:rsidRPr="009A4332">
        <w:rPr>
          <w:lang w:val="fr-FR"/>
        </w:rPr>
        <w:t>otkupno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specijalizovana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veliko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proizvodima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domaćim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životinjama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kojem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organizovani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otkup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domaćih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životinja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proizvođača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dalje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kupaca</w:t>
      </w:r>
      <w:proofErr w:type="spellEnd"/>
      <w:r w:rsidRPr="009A4332">
        <w:rPr>
          <w:lang w:val="fr-FR"/>
        </w:rPr>
        <w:t>;</w:t>
      </w:r>
      <w:proofErr w:type="gramEnd"/>
    </w:p>
    <w:p w14:paraId="7F7D6F0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8) </w:t>
      </w:r>
      <w:proofErr w:type="spellStart"/>
      <w:r w:rsidRPr="009A4332">
        <w:rPr>
          <w:lang w:val="fr-FR"/>
        </w:rPr>
        <w:t>konkurent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po </w:t>
      </w:r>
      <w:proofErr w:type="spellStart"/>
      <w:r w:rsidRPr="009A4332">
        <w:rPr>
          <w:lang w:val="fr-FR"/>
        </w:rPr>
        <w:t>svojim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osobinama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nameni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zamenjiva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istom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tržišnom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području</w:t>
      </w:r>
      <w:proofErr w:type="spellEnd"/>
      <w:r w:rsidRPr="009A4332">
        <w:rPr>
          <w:lang w:val="fr-FR"/>
        </w:rPr>
        <w:t>;</w:t>
      </w:r>
      <w:proofErr w:type="gramEnd"/>
    </w:p>
    <w:p w14:paraId="0A197CD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9) </w:t>
      </w:r>
      <w:proofErr w:type="spellStart"/>
      <w:r w:rsidRPr="009A4332">
        <w:rPr>
          <w:lang w:val="fr-FR"/>
        </w:rPr>
        <w:t>elektronska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platforma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sredstvo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kojeg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svojstvo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informacionog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društva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povezivanja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stranama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. Lice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upravlja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platformom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i da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sopstvene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te </w:t>
      </w:r>
      <w:proofErr w:type="spellStart"/>
      <w:proofErr w:type="gramStart"/>
      <w:r w:rsidRPr="009A4332">
        <w:rPr>
          <w:lang w:val="fr-FR"/>
        </w:rPr>
        <w:t>platforme</w:t>
      </w:r>
      <w:proofErr w:type="spellEnd"/>
      <w:r w:rsidRPr="009A4332">
        <w:rPr>
          <w:lang w:val="fr-FR"/>
        </w:rPr>
        <w:t>;</w:t>
      </w:r>
      <w:proofErr w:type="gramEnd"/>
    </w:p>
    <w:p w14:paraId="0ED641F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10) </w:t>
      </w:r>
      <w:proofErr w:type="spellStart"/>
      <w:r w:rsidRPr="009A4332">
        <w:rPr>
          <w:lang w:val="fr-FR"/>
        </w:rPr>
        <w:t>elektronska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prodavnica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prodavnica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internetu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>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.</w:t>
      </w:r>
    </w:p>
    <w:p w14:paraId="4CAD1A49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r w:rsidRPr="009A4332">
        <w:rPr>
          <w:b/>
          <w:bCs/>
          <w:i/>
          <w:iCs/>
          <w:lang w:val="fr-FR"/>
        </w:rPr>
        <w:t xml:space="preserve">1. </w:t>
      </w:r>
      <w:proofErr w:type="spellStart"/>
      <w:r w:rsidRPr="009A4332">
        <w:rPr>
          <w:b/>
          <w:bCs/>
          <w:i/>
          <w:iCs/>
          <w:lang w:val="fr-FR"/>
        </w:rPr>
        <w:t>Načela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trgovine</w:t>
      </w:r>
      <w:proofErr w:type="spellEnd"/>
    </w:p>
    <w:p w14:paraId="27D64AE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9A4332">
        <w:rPr>
          <w:b/>
          <w:bCs/>
          <w:lang w:val="fr-FR"/>
        </w:rPr>
        <w:t>Načelo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slobodne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trgovine</w:t>
      </w:r>
      <w:proofErr w:type="spellEnd"/>
    </w:p>
    <w:p w14:paraId="63040E0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</w:t>
      </w:r>
    </w:p>
    <w:p w14:paraId="2D9A1BE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se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slobodno</w:t>
      </w:r>
      <w:proofErr w:type="spellEnd"/>
      <w:r w:rsidRPr="009A4332">
        <w:rPr>
          <w:lang w:val="fr-FR"/>
        </w:rPr>
        <w:t>.</w:t>
      </w:r>
    </w:p>
    <w:p w14:paraId="0C2D10B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Zabranjena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ograničenja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slobode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.</w:t>
      </w:r>
    </w:p>
    <w:p w14:paraId="37E7CF6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Izuzetno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ograničenje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slobode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privremeno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uvesti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530C1A06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9A4332">
        <w:rPr>
          <w:b/>
          <w:bCs/>
          <w:lang w:val="fr-FR"/>
        </w:rPr>
        <w:t>Načelo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ravnopravnosti</w:t>
      </w:r>
      <w:proofErr w:type="spellEnd"/>
      <w:r w:rsidRPr="009A4332">
        <w:rPr>
          <w:b/>
          <w:bCs/>
          <w:lang w:val="fr-FR"/>
        </w:rPr>
        <w:t xml:space="preserve"> i </w:t>
      </w:r>
      <w:proofErr w:type="spellStart"/>
      <w:r w:rsidRPr="009A4332">
        <w:rPr>
          <w:b/>
          <w:bCs/>
          <w:lang w:val="fr-FR"/>
        </w:rPr>
        <w:t>zabrane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diskriminacije</w:t>
      </w:r>
      <w:proofErr w:type="spellEnd"/>
    </w:p>
    <w:p w14:paraId="124F4B33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5</w:t>
      </w:r>
    </w:p>
    <w:p w14:paraId="0704900A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Trgovci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ravnopravni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imaju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jednak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položaj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>.</w:t>
      </w:r>
    </w:p>
    <w:p w14:paraId="55167F1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svaki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diskriminacije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narušavanja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ravnopravnosti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>.</w:t>
      </w:r>
    </w:p>
    <w:p w14:paraId="5B1561D3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9A4332">
        <w:rPr>
          <w:b/>
          <w:bCs/>
          <w:lang w:val="fr-FR"/>
        </w:rPr>
        <w:t>Načelo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jedinstvenog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tržišta</w:t>
      </w:r>
      <w:proofErr w:type="spellEnd"/>
    </w:p>
    <w:p w14:paraId="5E56D3C3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6</w:t>
      </w:r>
    </w:p>
    <w:p w14:paraId="4406C033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Tržište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Republike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jedinstveno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celovito</w:t>
      </w:r>
      <w:proofErr w:type="spellEnd"/>
      <w:r w:rsidRPr="009A4332">
        <w:rPr>
          <w:lang w:val="fr-FR"/>
        </w:rPr>
        <w:t>.</w:t>
      </w:r>
    </w:p>
    <w:p w14:paraId="52082EA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Izuzetno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dozvoljeni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akti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usmereni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podsticanje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regionalnog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razvoja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nerazvijenih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područja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socijalno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ugrožene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kategorije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stanovništva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proizvodnju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>/</w:t>
      </w:r>
      <w:proofErr w:type="spellStart"/>
      <w:r w:rsidRPr="009A4332">
        <w:rPr>
          <w:lang w:val="fr-FR"/>
        </w:rPr>
        <w:t>uslugama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egzistencijalnog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stanovništvo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razvoj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interesa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zaštite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dobara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značaja</w:t>
      </w:r>
      <w:proofErr w:type="spellEnd"/>
      <w:r w:rsidRPr="009A4332">
        <w:rPr>
          <w:lang w:val="fr-FR"/>
        </w:rPr>
        <w:t>.</w:t>
      </w:r>
    </w:p>
    <w:p w14:paraId="1EF1C8FB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9A4332">
        <w:rPr>
          <w:b/>
          <w:bCs/>
          <w:lang w:val="fr-FR"/>
        </w:rPr>
        <w:t>Načelo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poštenja</w:t>
      </w:r>
      <w:proofErr w:type="spellEnd"/>
    </w:p>
    <w:p w14:paraId="3CB80DA4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7</w:t>
      </w:r>
    </w:p>
    <w:p w14:paraId="7BF018DA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Trgovci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tržišnoj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pošteno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usmeren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prouzrokovanje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trgovcima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kupcima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javnom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interesu</w:t>
      </w:r>
      <w:proofErr w:type="spellEnd"/>
      <w:r w:rsidRPr="009A4332">
        <w:rPr>
          <w:lang w:val="fr-FR"/>
        </w:rPr>
        <w:t xml:space="preserve">, a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poslovnim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moralom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dobrim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običajima</w:t>
      </w:r>
      <w:proofErr w:type="spellEnd"/>
      <w:r w:rsidRPr="009A4332">
        <w:rPr>
          <w:lang w:val="fr-FR"/>
        </w:rPr>
        <w:t>.</w:t>
      </w:r>
    </w:p>
    <w:p w14:paraId="44F65FF3" w14:textId="77777777" w:rsidR="009A4332" w:rsidRPr="009A4332" w:rsidRDefault="009A4332" w:rsidP="009A4332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9A4332">
        <w:rPr>
          <w:b/>
          <w:bCs/>
        </w:rPr>
        <w:t>Načelo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stabilnosti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snabdevenosti</w:t>
      </w:r>
      <w:proofErr w:type="spellEnd"/>
    </w:p>
    <w:p w14:paraId="3ACBD7C0" w14:textId="77777777" w:rsidR="009A4332" w:rsidRPr="009A4332" w:rsidRDefault="009A4332" w:rsidP="009A4332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8</w:t>
      </w:r>
    </w:p>
    <w:p w14:paraId="3920BEDC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Republika</w:t>
      </w:r>
      <w:proofErr w:type="spellEnd"/>
      <w:r w:rsidRPr="009A4332">
        <w:t xml:space="preserve"> </w:t>
      </w:r>
      <w:proofErr w:type="spellStart"/>
      <w:r w:rsidRPr="009A4332">
        <w:t>Srbija</w:t>
      </w:r>
      <w:proofErr w:type="spellEnd"/>
      <w:r w:rsidRPr="009A4332">
        <w:t xml:space="preserve"> </w:t>
      </w:r>
      <w:proofErr w:type="spellStart"/>
      <w:r w:rsidRPr="009A4332">
        <w:t>obezbeđuje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za </w:t>
      </w:r>
      <w:proofErr w:type="spellStart"/>
      <w:r w:rsidRPr="009A4332">
        <w:t>održavanje</w:t>
      </w:r>
      <w:proofErr w:type="spellEnd"/>
      <w:r w:rsidRPr="009A4332">
        <w:t xml:space="preserve"> </w:t>
      </w:r>
      <w:proofErr w:type="spellStart"/>
      <w:r w:rsidRPr="009A4332">
        <w:t>stabilnosti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snabdevenosti</w:t>
      </w:r>
      <w:proofErr w:type="spellEnd"/>
      <w:r w:rsidRPr="009A4332">
        <w:t xml:space="preserve"> </w:t>
      </w:r>
      <w:proofErr w:type="spellStart"/>
      <w:r w:rsidRPr="009A4332">
        <w:t>tržišta</w:t>
      </w:r>
      <w:proofErr w:type="spellEnd"/>
      <w:r w:rsidRPr="009A4332">
        <w:t xml:space="preserve">, </w:t>
      </w:r>
      <w:proofErr w:type="spellStart"/>
      <w:r w:rsidRPr="009A4332">
        <w:t>naročito</w:t>
      </w:r>
      <w:proofErr w:type="spellEnd"/>
      <w:r w:rsidRPr="009A4332">
        <w:t xml:space="preserve"> u </w:t>
      </w:r>
      <w:proofErr w:type="spellStart"/>
      <w:r w:rsidRPr="009A4332">
        <w:t>pogledu</w:t>
      </w:r>
      <w:proofErr w:type="spellEnd"/>
      <w:r w:rsidRPr="009A4332">
        <w:t xml:space="preserve"> robe/</w:t>
      </w:r>
      <w:proofErr w:type="spellStart"/>
      <w:r w:rsidRPr="009A4332">
        <w:t>usluga</w:t>
      </w:r>
      <w:proofErr w:type="spellEnd"/>
      <w:r w:rsidRPr="009A4332">
        <w:t xml:space="preserve"> od </w:t>
      </w:r>
      <w:proofErr w:type="spellStart"/>
      <w:r w:rsidRPr="009A4332">
        <w:t>egzistencijalnog</w:t>
      </w:r>
      <w:proofErr w:type="spellEnd"/>
      <w:r w:rsidRPr="009A4332">
        <w:t xml:space="preserve"> </w:t>
      </w:r>
      <w:proofErr w:type="spellStart"/>
      <w:r w:rsidRPr="009A4332">
        <w:t>značaja</w:t>
      </w:r>
      <w:proofErr w:type="spellEnd"/>
      <w:r w:rsidRPr="009A4332">
        <w:t xml:space="preserve"> za </w:t>
      </w:r>
      <w:proofErr w:type="spellStart"/>
      <w:r w:rsidRPr="009A4332">
        <w:t>stanovništvo</w:t>
      </w:r>
      <w:proofErr w:type="spellEnd"/>
      <w:r w:rsidRPr="009A4332">
        <w:t>.</w:t>
      </w:r>
    </w:p>
    <w:p w14:paraId="3846DD28" w14:textId="77777777" w:rsidR="009A4332" w:rsidRPr="009A4332" w:rsidRDefault="009A4332" w:rsidP="009A4332">
      <w:pPr>
        <w:jc w:val="center"/>
      </w:pPr>
      <w:proofErr w:type="spellStart"/>
      <w:r w:rsidRPr="009A4332">
        <w:t>Zabranjeno</w:t>
      </w:r>
      <w:proofErr w:type="spellEnd"/>
      <w:r w:rsidRPr="009A4332">
        <w:t xml:space="preserve"> je </w:t>
      </w:r>
      <w:proofErr w:type="spellStart"/>
      <w:r w:rsidRPr="009A4332">
        <w:t>učesnicima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tržištu</w:t>
      </w:r>
      <w:proofErr w:type="spellEnd"/>
      <w:r w:rsidRPr="009A4332">
        <w:t xml:space="preserve"> </w:t>
      </w:r>
      <w:proofErr w:type="spellStart"/>
      <w:r w:rsidRPr="009A4332">
        <w:t>preduzimanje</w:t>
      </w:r>
      <w:proofErr w:type="spellEnd"/>
      <w:r w:rsidRPr="009A4332">
        <w:t xml:space="preserve"> </w:t>
      </w:r>
      <w:proofErr w:type="spellStart"/>
      <w:r w:rsidRPr="009A4332">
        <w:t>radnji</w:t>
      </w:r>
      <w:proofErr w:type="spellEnd"/>
      <w:r w:rsidRPr="009A4332">
        <w:t xml:space="preserve"> </w:t>
      </w:r>
      <w:proofErr w:type="spellStart"/>
      <w:r w:rsidRPr="009A4332">
        <w:t>kojima</w:t>
      </w:r>
      <w:proofErr w:type="spellEnd"/>
      <w:r w:rsidRPr="009A4332">
        <w:t xml:space="preserve"> se </w:t>
      </w:r>
      <w:proofErr w:type="spellStart"/>
      <w:r w:rsidRPr="009A4332">
        <w:t>izaziva</w:t>
      </w:r>
      <w:proofErr w:type="spellEnd"/>
      <w:r w:rsidRPr="009A4332">
        <w:t xml:space="preserve"> </w:t>
      </w:r>
      <w:proofErr w:type="spellStart"/>
      <w:r w:rsidRPr="009A4332">
        <w:t>nestabilnost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poremećaj</w:t>
      </w:r>
      <w:proofErr w:type="spellEnd"/>
      <w:r w:rsidRPr="009A4332">
        <w:t xml:space="preserve"> u </w:t>
      </w:r>
      <w:proofErr w:type="spellStart"/>
      <w:r w:rsidRPr="009A4332">
        <w:t>snabdevenosti</w:t>
      </w:r>
      <w:proofErr w:type="spellEnd"/>
      <w:r w:rsidRPr="009A4332">
        <w:t xml:space="preserve"> </w:t>
      </w:r>
      <w:proofErr w:type="spellStart"/>
      <w:r w:rsidRPr="009A4332">
        <w:t>tržišta</w:t>
      </w:r>
      <w:proofErr w:type="spellEnd"/>
      <w:r w:rsidRPr="009A4332">
        <w:t>.</w:t>
      </w:r>
    </w:p>
    <w:p w14:paraId="119F1C34" w14:textId="77777777" w:rsidR="009A4332" w:rsidRPr="009A4332" w:rsidRDefault="009A4332" w:rsidP="009A4332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9A4332">
        <w:rPr>
          <w:b/>
          <w:bCs/>
        </w:rPr>
        <w:t>Načelo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srazmernosti</w:t>
      </w:r>
      <w:proofErr w:type="spellEnd"/>
    </w:p>
    <w:p w14:paraId="2009B41C" w14:textId="77777777" w:rsidR="009A4332" w:rsidRPr="009A4332" w:rsidRDefault="009A4332" w:rsidP="009A4332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9</w:t>
      </w:r>
    </w:p>
    <w:p w14:paraId="2F4F5902" w14:textId="77777777" w:rsidR="009A4332" w:rsidRPr="009A4332" w:rsidRDefault="009A4332" w:rsidP="009A4332">
      <w:pPr>
        <w:jc w:val="center"/>
      </w:pPr>
      <w:proofErr w:type="spellStart"/>
      <w:r w:rsidRPr="009A4332">
        <w:t>Državni</w:t>
      </w:r>
      <w:proofErr w:type="spellEnd"/>
      <w:r w:rsidRPr="009A4332">
        <w:t xml:space="preserve"> </w:t>
      </w:r>
      <w:proofErr w:type="spellStart"/>
      <w:r w:rsidRPr="009A4332">
        <w:t>organi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organizacije</w:t>
      </w:r>
      <w:proofErr w:type="spellEnd"/>
      <w:r w:rsidRPr="009A4332">
        <w:t xml:space="preserve">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drugim</w:t>
      </w:r>
      <w:proofErr w:type="spellEnd"/>
      <w:r w:rsidRPr="009A4332">
        <w:t xml:space="preserve"> </w:t>
      </w:r>
      <w:proofErr w:type="spellStart"/>
      <w:r w:rsidRPr="009A4332">
        <w:t>propisima</w:t>
      </w:r>
      <w:proofErr w:type="spellEnd"/>
      <w:r w:rsidRPr="009A4332">
        <w:t xml:space="preserve"> </w:t>
      </w:r>
      <w:proofErr w:type="spellStart"/>
      <w:r w:rsidRPr="009A4332">
        <w:t>ovlašćeni</w:t>
      </w:r>
      <w:proofErr w:type="spellEnd"/>
      <w:r w:rsidRPr="009A4332">
        <w:t xml:space="preserve"> da </w:t>
      </w:r>
      <w:proofErr w:type="spellStart"/>
      <w:r w:rsidRPr="009A4332">
        <w:t>donose</w:t>
      </w:r>
      <w:proofErr w:type="spellEnd"/>
      <w:r w:rsidRPr="009A4332">
        <w:t xml:space="preserve"> </w:t>
      </w:r>
      <w:proofErr w:type="spellStart"/>
      <w:r w:rsidRPr="009A4332">
        <w:t>akte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preduzimaju</w:t>
      </w:r>
      <w:proofErr w:type="spellEnd"/>
      <w:r w:rsidRPr="009A4332">
        <w:t xml:space="preserve"> </w:t>
      </w:r>
      <w:proofErr w:type="spellStart"/>
      <w:r w:rsidRPr="009A4332">
        <w:t>radnje</w:t>
      </w:r>
      <w:proofErr w:type="spellEnd"/>
      <w:r w:rsidRPr="009A4332">
        <w:t xml:space="preserve"> </w:t>
      </w:r>
      <w:proofErr w:type="spellStart"/>
      <w:r w:rsidRPr="009A4332">
        <w:t>ograničenja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u </w:t>
      </w:r>
      <w:proofErr w:type="spellStart"/>
      <w:r w:rsidRPr="009A4332">
        <w:t>poslovima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dužni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da u </w:t>
      </w:r>
      <w:proofErr w:type="spellStart"/>
      <w:r w:rsidRPr="009A4332">
        <w:t>pogledu</w:t>
      </w:r>
      <w:proofErr w:type="spellEnd"/>
      <w:r w:rsidRPr="009A4332">
        <w:t xml:space="preserve"> </w:t>
      </w:r>
      <w:proofErr w:type="spellStart"/>
      <w:r w:rsidRPr="009A4332">
        <w:t>obima</w:t>
      </w:r>
      <w:proofErr w:type="spellEnd"/>
      <w:r w:rsidRPr="009A4332">
        <w:t xml:space="preserve">, </w:t>
      </w:r>
      <w:proofErr w:type="spellStart"/>
      <w:r w:rsidRPr="009A4332">
        <w:t>načina</w:t>
      </w:r>
      <w:proofErr w:type="spellEnd"/>
      <w:r w:rsidRPr="009A4332">
        <w:t xml:space="preserve">, </w:t>
      </w:r>
      <w:proofErr w:type="spellStart"/>
      <w:r w:rsidRPr="009A4332">
        <w:t>uslova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trajanja</w:t>
      </w:r>
      <w:proofErr w:type="spellEnd"/>
      <w:r w:rsidRPr="009A4332">
        <w:t xml:space="preserve"> </w:t>
      </w:r>
      <w:proofErr w:type="spellStart"/>
      <w:r w:rsidRPr="009A4332">
        <w:t>tih</w:t>
      </w:r>
      <w:proofErr w:type="spellEnd"/>
      <w:r w:rsidRPr="009A4332">
        <w:t xml:space="preserve"> </w:t>
      </w:r>
      <w:proofErr w:type="spellStart"/>
      <w:r w:rsidRPr="009A4332">
        <w:t>ograničenja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postupaju</w:t>
      </w:r>
      <w:proofErr w:type="spellEnd"/>
      <w:r w:rsidRPr="009A4332">
        <w:t xml:space="preserve"> </w:t>
      </w:r>
      <w:proofErr w:type="spellStart"/>
      <w:r w:rsidRPr="009A4332">
        <w:t>srazmerno</w:t>
      </w:r>
      <w:proofErr w:type="spellEnd"/>
      <w:r w:rsidRPr="009A4332">
        <w:t xml:space="preserve"> </w:t>
      </w:r>
      <w:proofErr w:type="spellStart"/>
      <w:r w:rsidRPr="009A4332">
        <w:t>razlozima</w:t>
      </w:r>
      <w:proofErr w:type="spellEnd"/>
      <w:r w:rsidRPr="009A4332">
        <w:t xml:space="preserve"> za </w:t>
      </w:r>
      <w:proofErr w:type="spellStart"/>
      <w:r w:rsidRPr="009A4332">
        <w:t>ograničenje</w:t>
      </w:r>
      <w:proofErr w:type="spellEnd"/>
      <w:r w:rsidRPr="009A4332">
        <w:t>.</w:t>
      </w:r>
    </w:p>
    <w:p w14:paraId="12167C78" w14:textId="77777777" w:rsidR="009A4332" w:rsidRPr="009A4332" w:rsidRDefault="009A4332" w:rsidP="009A4332">
      <w:pPr>
        <w:jc w:val="center"/>
      </w:pPr>
      <w:bookmarkStart w:id="20" w:name="str_12"/>
      <w:bookmarkEnd w:id="20"/>
      <w:r w:rsidRPr="009A4332">
        <w:t>II TRGOVINA</w:t>
      </w:r>
    </w:p>
    <w:p w14:paraId="03B1B9CD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21" w:name="str_13"/>
      <w:bookmarkEnd w:id="21"/>
      <w:r w:rsidRPr="009A4332">
        <w:rPr>
          <w:b/>
          <w:bCs/>
          <w:i/>
          <w:iCs/>
        </w:rPr>
        <w:t xml:space="preserve">1. </w:t>
      </w:r>
      <w:proofErr w:type="spellStart"/>
      <w:r w:rsidRPr="009A4332">
        <w:rPr>
          <w:b/>
          <w:bCs/>
          <w:i/>
          <w:iCs/>
        </w:rPr>
        <w:t>Pojam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vrste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trgovine</w:t>
      </w:r>
      <w:proofErr w:type="spellEnd"/>
    </w:p>
    <w:p w14:paraId="54319569" w14:textId="77777777" w:rsidR="009A4332" w:rsidRPr="009A4332" w:rsidRDefault="009A4332" w:rsidP="009A4332">
      <w:pPr>
        <w:jc w:val="center"/>
        <w:rPr>
          <w:b/>
          <w:bCs/>
        </w:rPr>
      </w:pPr>
      <w:bookmarkStart w:id="22" w:name="str_14"/>
      <w:bookmarkEnd w:id="22"/>
      <w:proofErr w:type="spellStart"/>
      <w:r w:rsidRPr="009A4332">
        <w:rPr>
          <w:b/>
          <w:bCs/>
        </w:rPr>
        <w:t>Pojam</w:t>
      </w:r>
      <w:proofErr w:type="spellEnd"/>
    </w:p>
    <w:p w14:paraId="0D3DAFDE" w14:textId="77777777" w:rsidR="009A4332" w:rsidRPr="009A4332" w:rsidRDefault="009A4332" w:rsidP="009A4332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10</w:t>
      </w:r>
    </w:p>
    <w:p w14:paraId="12909F82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je </w:t>
      </w:r>
      <w:proofErr w:type="spellStart"/>
      <w:r w:rsidRPr="009A4332">
        <w:t>privredna</w:t>
      </w:r>
      <w:proofErr w:type="spellEnd"/>
      <w:r w:rsidRPr="009A4332">
        <w:t xml:space="preserve"> </w:t>
      </w:r>
      <w:proofErr w:type="spellStart"/>
      <w:r w:rsidRPr="009A4332">
        <w:t>delatnost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predstavlja</w:t>
      </w:r>
      <w:proofErr w:type="spellEnd"/>
      <w:r w:rsidRPr="009A4332">
        <w:t xml:space="preserve"> </w:t>
      </w:r>
      <w:proofErr w:type="spellStart"/>
      <w:r w:rsidRPr="009A4332">
        <w:t>skup</w:t>
      </w:r>
      <w:proofErr w:type="spellEnd"/>
      <w:r w:rsidRPr="009A4332">
        <w:t xml:space="preserve"> </w:t>
      </w:r>
      <w:proofErr w:type="spellStart"/>
      <w:r w:rsidRPr="009A4332">
        <w:t>poslovnih</w:t>
      </w:r>
      <w:proofErr w:type="spellEnd"/>
      <w:r w:rsidRPr="009A4332">
        <w:t xml:space="preserve"> </w:t>
      </w:r>
      <w:proofErr w:type="spellStart"/>
      <w:r w:rsidRPr="009A4332">
        <w:t>aktivnosti</w:t>
      </w:r>
      <w:proofErr w:type="spellEnd"/>
      <w:r w:rsidRPr="009A4332">
        <w:t xml:space="preserve"> u </w:t>
      </w:r>
      <w:proofErr w:type="spellStart"/>
      <w:r w:rsidRPr="009A4332">
        <w:t>vezi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nabavkom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prodajom</w:t>
      </w:r>
      <w:proofErr w:type="spellEnd"/>
      <w:r w:rsidRPr="009A4332">
        <w:t xml:space="preserve"> robe,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pružanje</w:t>
      </w:r>
      <w:proofErr w:type="spellEnd"/>
      <w:r w:rsidRPr="009A4332">
        <w:t xml:space="preserve"> 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ciljem</w:t>
      </w:r>
      <w:proofErr w:type="spellEnd"/>
      <w:r w:rsidRPr="009A4332">
        <w:t xml:space="preserve"> </w:t>
      </w:r>
      <w:proofErr w:type="spellStart"/>
      <w:r w:rsidRPr="009A4332">
        <w:t>ostvarivanja</w:t>
      </w:r>
      <w:proofErr w:type="spellEnd"/>
      <w:r w:rsidRPr="009A4332">
        <w:t xml:space="preserve"> </w:t>
      </w:r>
      <w:proofErr w:type="spellStart"/>
      <w:r w:rsidRPr="009A4332">
        <w:t>dobiti</w:t>
      </w:r>
      <w:proofErr w:type="spellEnd"/>
      <w:r w:rsidRPr="009A4332">
        <w:t>.</w:t>
      </w:r>
    </w:p>
    <w:p w14:paraId="5143F91F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kao</w:t>
      </w:r>
      <w:proofErr w:type="spellEnd"/>
      <w:r w:rsidRPr="009A4332">
        <w:t>:</w:t>
      </w:r>
    </w:p>
    <w:p w14:paraId="37B8EB43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veliko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</w:p>
    <w:p w14:paraId="4C262A61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malo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pružanje</w:t>
      </w:r>
      <w:proofErr w:type="spellEnd"/>
      <w:r w:rsidRPr="009A4332">
        <w:t xml:space="preserve"> 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>.</w:t>
      </w:r>
    </w:p>
    <w:p w14:paraId="6F349830" w14:textId="77777777" w:rsidR="009A4332" w:rsidRPr="009A4332" w:rsidRDefault="009A4332" w:rsidP="009A4332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9A4332">
        <w:rPr>
          <w:b/>
          <w:bCs/>
        </w:rPr>
        <w:t>Trgovina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veliko</w:t>
      </w:r>
      <w:proofErr w:type="spellEnd"/>
    </w:p>
    <w:p w14:paraId="4FBF582E" w14:textId="77777777" w:rsidR="009A4332" w:rsidRPr="009A4332" w:rsidRDefault="009A4332" w:rsidP="009A4332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11</w:t>
      </w:r>
    </w:p>
    <w:p w14:paraId="7AA6C888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veliko</w:t>
      </w:r>
      <w:proofErr w:type="spellEnd"/>
      <w:r w:rsidRPr="009A4332">
        <w:t xml:space="preserve"> (</w:t>
      </w:r>
      <w:proofErr w:type="spellStart"/>
      <w:r w:rsidRPr="009A4332">
        <w:t>veleprodaja</w:t>
      </w:r>
      <w:proofErr w:type="spellEnd"/>
      <w:r w:rsidRPr="009A4332">
        <w:t xml:space="preserve">, </w:t>
      </w:r>
      <w:proofErr w:type="spellStart"/>
      <w:r w:rsidRPr="009A4332">
        <w:t>veletrgovina</w:t>
      </w:r>
      <w:proofErr w:type="spellEnd"/>
      <w:r w:rsidRPr="009A4332">
        <w:t xml:space="preserve">) je </w:t>
      </w:r>
      <w:proofErr w:type="spellStart"/>
      <w:r w:rsidRPr="009A4332">
        <w:t>kupovina</w:t>
      </w:r>
      <w:proofErr w:type="spellEnd"/>
      <w:r w:rsidRPr="009A4332">
        <w:t xml:space="preserve"> robe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dalje</w:t>
      </w:r>
      <w:proofErr w:type="spellEnd"/>
      <w:r w:rsidRPr="009A4332">
        <w:t xml:space="preserve"> </w:t>
      </w:r>
      <w:proofErr w:type="spellStart"/>
      <w:r w:rsidRPr="009A4332">
        <w:t>prodaje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>/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pružanje</w:t>
      </w:r>
      <w:proofErr w:type="spellEnd"/>
      <w:r w:rsidRPr="009A4332">
        <w:t xml:space="preserve"> 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pravnim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fizičkim</w:t>
      </w:r>
      <w:proofErr w:type="spellEnd"/>
      <w:r w:rsidRPr="009A4332">
        <w:t xml:space="preserve"> </w:t>
      </w:r>
      <w:proofErr w:type="spellStart"/>
      <w:r w:rsidRPr="009A4332">
        <w:t>licima</w:t>
      </w:r>
      <w:proofErr w:type="spellEnd"/>
      <w:r w:rsidRPr="009A4332">
        <w:t xml:space="preserve"> </w:t>
      </w:r>
      <w:proofErr w:type="spellStart"/>
      <w:r w:rsidRPr="009A4332">
        <w:t>upisanim</w:t>
      </w:r>
      <w:proofErr w:type="spellEnd"/>
      <w:r w:rsidRPr="009A4332">
        <w:t xml:space="preserve"> u </w:t>
      </w:r>
      <w:proofErr w:type="spellStart"/>
      <w:r w:rsidRPr="009A4332">
        <w:t>odgovarajući</w:t>
      </w:r>
      <w:proofErr w:type="spellEnd"/>
      <w:r w:rsidRPr="009A4332">
        <w:t xml:space="preserve"> </w:t>
      </w:r>
      <w:proofErr w:type="spellStart"/>
      <w:r w:rsidRPr="009A4332">
        <w:t>registar</w:t>
      </w:r>
      <w:proofErr w:type="spellEnd"/>
      <w:r w:rsidRPr="009A4332">
        <w:t>.</w:t>
      </w:r>
    </w:p>
    <w:p w14:paraId="6B67F1DB" w14:textId="77777777" w:rsidR="009A4332" w:rsidRPr="009A4332" w:rsidRDefault="009A4332" w:rsidP="009A4332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9A4332">
        <w:rPr>
          <w:b/>
          <w:bCs/>
        </w:rPr>
        <w:t>Trgovina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malo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pružanje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usluga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potrošačima</w:t>
      </w:r>
      <w:proofErr w:type="spellEnd"/>
    </w:p>
    <w:p w14:paraId="0DB6407E" w14:textId="77777777" w:rsidR="009A4332" w:rsidRPr="009A4332" w:rsidRDefault="009A4332" w:rsidP="009A4332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12</w:t>
      </w:r>
    </w:p>
    <w:p w14:paraId="23D4E4D6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malo</w:t>
      </w:r>
      <w:proofErr w:type="spellEnd"/>
      <w:r w:rsidRPr="009A4332">
        <w:t xml:space="preserve"> (</w:t>
      </w:r>
      <w:proofErr w:type="spellStart"/>
      <w:r w:rsidRPr="009A4332">
        <w:t>maloprodaja</w:t>
      </w:r>
      <w:proofErr w:type="spellEnd"/>
      <w:r w:rsidRPr="009A4332">
        <w:t xml:space="preserve">) je </w:t>
      </w:r>
      <w:proofErr w:type="spellStart"/>
      <w:r w:rsidRPr="009A4332">
        <w:t>prodaja</w:t>
      </w:r>
      <w:proofErr w:type="spellEnd"/>
      <w:r w:rsidRPr="009A4332">
        <w:t xml:space="preserve"> robe </w:t>
      </w:r>
      <w:proofErr w:type="spellStart"/>
      <w:r w:rsidRPr="009A4332">
        <w:t>i</w:t>
      </w:r>
      <w:proofErr w:type="spellEnd"/>
      <w:r w:rsidRPr="009A4332">
        <w:t>/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pružanje</w:t>
      </w:r>
      <w:proofErr w:type="spellEnd"/>
      <w:r w:rsidRPr="009A4332">
        <w:t xml:space="preserve"> 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zadovoljavanja</w:t>
      </w:r>
      <w:proofErr w:type="spellEnd"/>
      <w:r w:rsidRPr="009A4332">
        <w:t xml:space="preserve"> </w:t>
      </w:r>
      <w:proofErr w:type="spellStart"/>
      <w:r w:rsidRPr="009A4332">
        <w:t>ličnih</w:t>
      </w:r>
      <w:proofErr w:type="spellEnd"/>
      <w:r w:rsidRPr="009A4332">
        <w:t xml:space="preserve"> </w:t>
      </w:r>
      <w:proofErr w:type="spellStart"/>
      <w:r w:rsidRPr="009A4332">
        <w:t>potreba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potreba</w:t>
      </w:r>
      <w:proofErr w:type="spellEnd"/>
      <w:r w:rsidRPr="009A4332">
        <w:t xml:space="preserve"> </w:t>
      </w:r>
      <w:proofErr w:type="spellStart"/>
      <w:r w:rsidRPr="009A4332">
        <w:t>domaćinstva</w:t>
      </w:r>
      <w:proofErr w:type="spellEnd"/>
      <w:r w:rsidRPr="009A4332">
        <w:t>.</w:t>
      </w:r>
    </w:p>
    <w:p w14:paraId="395BAF06" w14:textId="77777777" w:rsidR="009A4332" w:rsidRPr="009A4332" w:rsidRDefault="009A4332" w:rsidP="009A4332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9A4332">
        <w:rPr>
          <w:b/>
          <w:bCs/>
        </w:rPr>
        <w:t>Način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obavljanja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trgovine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malo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pružanja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usluga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potrošačima</w:t>
      </w:r>
      <w:proofErr w:type="spellEnd"/>
    </w:p>
    <w:p w14:paraId="0D564563" w14:textId="77777777" w:rsidR="009A4332" w:rsidRPr="009A4332" w:rsidRDefault="009A4332" w:rsidP="009A4332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13</w:t>
      </w:r>
    </w:p>
    <w:p w14:paraId="41B09007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malo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pružanje</w:t>
      </w:r>
      <w:proofErr w:type="spellEnd"/>
      <w:r w:rsidRPr="009A4332">
        <w:t xml:space="preserve"> 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se </w:t>
      </w:r>
      <w:proofErr w:type="spellStart"/>
      <w:r w:rsidRPr="009A4332">
        <w:t>kao</w:t>
      </w:r>
      <w:proofErr w:type="spellEnd"/>
      <w:r w:rsidRPr="009A4332">
        <w:t>:</w:t>
      </w:r>
    </w:p>
    <w:p w14:paraId="2D9224B3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proofErr w:type="gramStart"/>
      <w:r w:rsidRPr="009A4332">
        <w:t>mestu</w:t>
      </w:r>
      <w:proofErr w:type="spellEnd"/>
      <w:r w:rsidRPr="009A4332">
        <w:t>;</w:t>
      </w:r>
      <w:proofErr w:type="gramEnd"/>
    </w:p>
    <w:p w14:paraId="5A96BDCB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proofErr w:type="gramStart"/>
      <w:r w:rsidRPr="009A4332">
        <w:t>nuđenjem</w:t>
      </w:r>
      <w:proofErr w:type="spellEnd"/>
      <w:r w:rsidRPr="009A4332">
        <w:t>;</w:t>
      </w:r>
      <w:proofErr w:type="gramEnd"/>
    </w:p>
    <w:p w14:paraId="63FBFB9F" w14:textId="77777777" w:rsidR="009A4332" w:rsidRPr="009A4332" w:rsidRDefault="009A4332" w:rsidP="009A4332">
      <w:pPr>
        <w:jc w:val="center"/>
      </w:pPr>
      <w:r w:rsidRPr="009A4332">
        <w:lastRenderedPageBreak/>
        <w:t xml:space="preserve">3) </w:t>
      </w:r>
      <w:proofErr w:type="spellStart"/>
      <w:r w:rsidRPr="009A4332">
        <w:t>daljinska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>:</w:t>
      </w:r>
    </w:p>
    <w:p w14:paraId="54F0EBA9" w14:textId="77777777" w:rsidR="009A4332" w:rsidRPr="009A4332" w:rsidRDefault="009A4332" w:rsidP="009A4332">
      <w:pPr>
        <w:jc w:val="center"/>
      </w:pPr>
      <w:r w:rsidRPr="009A4332">
        <w:t xml:space="preserve">(1) </w:t>
      </w:r>
      <w:proofErr w:type="spellStart"/>
      <w:r w:rsidRPr="009A4332">
        <w:t>elektronska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>,</w:t>
      </w:r>
    </w:p>
    <w:p w14:paraId="398D97A0" w14:textId="77777777" w:rsidR="009A4332" w:rsidRPr="009A4332" w:rsidRDefault="009A4332" w:rsidP="009A4332">
      <w:pPr>
        <w:jc w:val="center"/>
      </w:pPr>
      <w:r w:rsidRPr="009A4332">
        <w:t xml:space="preserve">(2) </w:t>
      </w:r>
      <w:proofErr w:type="spellStart"/>
      <w:r w:rsidRPr="009A4332">
        <w:t>ostala</w:t>
      </w:r>
      <w:proofErr w:type="spellEnd"/>
      <w:r w:rsidRPr="009A4332">
        <w:t xml:space="preserve"> </w:t>
      </w:r>
      <w:proofErr w:type="spellStart"/>
      <w:r w:rsidRPr="009A4332">
        <w:t>daljinska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putem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>.</w:t>
      </w:r>
    </w:p>
    <w:p w14:paraId="07FE97D1" w14:textId="77777777" w:rsidR="009A4332" w:rsidRPr="009A4332" w:rsidRDefault="009A4332" w:rsidP="009A4332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9A4332">
        <w:rPr>
          <w:b/>
          <w:bCs/>
        </w:rPr>
        <w:t>Trgovina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prodajnom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mestu</w:t>
      </w:r>
      <w:proofErr w:type="spellEnd"/>
    </w:p>
    <w:p w14:paraId="4D12D35D" w14:textId="77777777" w:rsidR="009A4332" w:rsidRPr="009A4332" w:rsidRDefault="009A4332" w:rsidP="009A4332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14</w:t>
      </w:r>
    </w:p>
    <w:p w14:paraId="66437797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je </w:t>
      </w:r>
      <w:proofErr w:type="spellStart"/>
      <w:r w:rsidRPr="009A4332">
        <w:t>trgovina</w:t>
      </w:r>
      <w:proofErr w:type="spellEnd"/>
      <w:r w:rsidRPr="009A4332">
        <w:t>:</w:t>
      </w:r>
    </w:p>
    <w:p w14:paraId="454FCFC5" w14:textId="77777777" w:rsidR="009A4332" w:rsidRPr="009A4332" w:rsidRDefault="009A4332" w:rsidP="009A4332">
      <w:pPr>
        <w:jc w:val="center"/>
      </w:pPr>
      <w:r w:rsidRPr="009A4332">
        <w:t xml:space="preserve">1) u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proofErr w:type="gramStart"/>
      <w:r w:rsidRPr="009A4332">
        <w:t>objektu</w:t>
      </w:r>
      <w:proofErr w:type="spellEnd"/>
      <w:r w:rsidRPr="009A4332">
        <w:t>;</w:t>
      </w:r>
      <w:proofErr w:type="gramEnd"/>
    </w:p>
    <w:p w14:paraId="21E29255" w14:textId="77777777" w:rsidR="009A4332" w:rsidRPr="009A4332" w:rsidRDefault="009A4332" w:rsidP="009A4332">
      <w:pPr>
        <w:jc w:val="center"/>
      </w:pPr>
      <w:r w:rsidRPr="009A4332">
        <w:t xml:space="preserve">2) u </w:t>
      </w:r>
      <w:proofErr w:type="spellStart"/>
      <w:r w:rsidRPr="009A4332">
        <w:t>prenosivim</w:t>
      </w:r>
      <w:proofErr w:type="spellEnd"/>
      <w:r w:rsidRPr="009A4332">
        <w:t xml:space="preserve"> </w:t>
      </w:r>
      <w:proofErr w:type="spellStart"/>
      <w:r w:rsidRPr="009A4332">
        <w:t>prodajnim</w:t>
      </w:r>
      <w:proofErr w:type="spellEnd"/>
      <w:r w:rsidRPr="009A4332">
        <w:t xml:space="preserve"> </w:t>
      </w:r>
      <w:proofErr w:type="spellStart"/>
      <w:r w:rsidRPr="009A4332">
        <w:t>objektima</w:t>
      </w:r>
      <w:proofErr w:type="spellEnd"/>
      <w:r w:rsidRPr="009A4332">
        <w:t xml:space="preserve"> (kiosk, </w:t>
      </w:r>
      <w:proofErr w:type="spellStart"/>
      <w:r w:rsidRPr="009A4332">
        <w:t>tezga</w:t>
      </w:r>
      <w:proofErr w:type="spellEnd"/>
      <w:r w:rsidRPr="009A4332">
        <w:t xml:space="preserve">, automat </w:t>
      </w:r>
      <w:proofErr w:type="spellStart"/>
      <w:r w:rsidRPr="009A4332">
        <w:t>i</w:t>
      </w:r>
      <w:proofErr w:type="spellEnd"/>
      <w:r w:rsidRPr="009A4332">
        <w:t xml:space="preserve"> sl. </w:t>
      </w:r>
      <w:proofErr w:type="spellStart"/>
      <w:r w:rsidRPr="009A4332">
        <w:t>sredstva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oprema</w:t>
      </w:r>
      <w:proofErr w:type="spellEnd"/>
      <w:proofErr w:type="gramStart"/>
      <w:r w:rsidRPr="009A4332">
        <w:t>);</w:t>
      </w:r>
      <w:proofErr w:type="gramEnd"/>
    </w:p>
    <w:p w14:paraId="0C149196" w14:textId="77777777" w:rsidR="009A4332" w:rsidRPr="009A4332" w:rsidRDefault="009A4332" w:rsidP="009A4332">
      <w:pPr>
        <w:jc w:val="center"/>
      </w:pPr>
      <w:r w:rsidRPr="009A4332">
        <w:t xml:space="preserve">3)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pokretnih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opreme</w:t>
      </w:r>
      <w:proofErr w:type="spellEnd"/>
      <w:r w:rsidRPr="009A4332">
        <w:t>.</w:t>
      </w:r>
    </w:p>
    <w:p w14:paraId="0C21DEA5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u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objektu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se u </w:t>
      </w:r>
      <w:proofErr w:type="spellStart"/>
      <w:r w:rsidRPr="009A4332">
        <w:t>različitim</w:t>
      </w:r>
      <w:proofErr w:type="spellEnd"/>
      <w:r w:rsidRPr="009A4332">
        <w:t xml:space="preserve"> </w:t>
      </w:r>
      <w:proofErr w:type="spellStart"/>
      <w:r w:rsidRPr="009A4332">
        <w:t>trgovinskim</w:t>
      </w:r>
      <w:proofErr w:type="spellEnd"/>
      <w:r w:rsidRPr="009A4332">
        <w:t xml:space="preserve"> </w:t>
      </w:r>
      <w:proofErr w:type="spellStart"/>
      <w:r w:rsidRPr="009A4332">
        <w:t>formatima</w:t>
      </w:r>
      <w:proofErr w:type="spellEnd"/>
      <w:r w:rsidRPr="009A4332">
        <w:t>.</w:t>
      </w:r>
    </w:p>
    <w:p w14:paraId="0A67076F" w14:textId="77777777" w:rsidR="009A4332" w:rsidRPr="009A4332" w:rsidRDefault="009A4332" w:rsidP="009A4332">
      <w:pPr>
        <w:jc w:val="center"/>
      </w:pPr>
      <w:proofErr w:type="spellStart"/>
      <w:r w:rsidRPr="009A4332">
        <w:t>Trgovinski</w:t>
      </w:r>
      <w:proofErr w:type="spellEnd"/>
      <w:r w:rsidRPr="009A4332">
        <w:t xml:space="preserve"> </w:t>
      </w:r>
      <w:proofErr w:type="spellStart"/>
      <w:r w:rsidRPr="009A4332">
        <w:t>formati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organizaciono-tehnički</w:t>
      </w:r>
      <w:proofErr w:type="spellEnd"/>
      <w:r w:rsidRPr="009A4332">
        <w:t xml:space="preserve"> </w:t>
      </w:r>
      <w:proofErr w:type="spellStart"/>
      <w:r w:rsidRPr="009A4332">
        <w:t>oblici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, koji </w:t>
      </w:r>
      <w:proofErr w:type="spellStart"/>
      <w:r w:rsidRPr="009A4332">
        <w:t>imaju</w:t>
      </w:r>
      <w:proofErr w:type="spellEnd"/>
      <w:r w:rsidRPr="009A4332">
        <w:t xml:space="preserve"> </w:t>
      </w:r>
      <w:proofErr w:type="spellStart"/>
      <w:r w:rsidRPr="009A4332">
        <w:t>specifičnu</w:t>
      </w:r>
      <w:proofErr w:type="spellEnd"/>
      <w:r w:rsidRPr="009A4332">
        <w:t xml:space="preserve"> </w:t>
      </w:r>
      <w:proofErr w:type="spellStart"/>
      <w:r w:rsidRPr="009A4332">
        <w:t>strategiju</w:t>
      </w:r>
      <w:proofErr w:type="spellEnd"/>
      <w:r w:rsidRPr="009A4332">
        <w:t xml:space="preserve"> </w:t>
      </w:r>
      <w:proofErr w:type="spellStart"/>
      <w:r w:rsidRPr="009A4332">
        <w:t>prodaje</w:t>
      </w:r>
      <w:proofErr w:type="spellEnd"/>
      <w:r w:rsidRPr="009A4332">
        <w:t xml:space="preserve"> </w:t>
      </w:r>
      <w:proofErr w:type="spellStart"/>
      <w:r w:rsidRPr="009A4332">
        <w:t>prema</w:t>
      </w:r>
      <w:proofErr w:type="spellEnd"/>
      <w:r w:rsidRPr="009A4332">
        <w:t xml:space="preserve"> </w:t>
      </w:r>
      <w:proofErr w:type="spellStart"/>
      <w:r w:rsidRPr="009A4332">
        <w:t>kupcima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konkurentima</w:t>
      </w:r>
      <w:proofErr w:type="spellEnd"/>
      <w:r w:rsidRPr="009A4332">
        <w:t xml:space="preserve"> (</w:t>
      </w:r>
      <w:proofErr w:type="spellStart"/>
      <w:r w:rsidRPr="009A4332">
        <w:t>npr</w:t>
      </w:r>
      <w:proofErr w:type="spellEnd"/>
      <w:r w:rsidRPr="009A4332">
        <w:t xml:space="preserve">. supermarket, </w:t>
      </w:r>
      <w:proofErr w:type="spellStart"/>
      <w:r w:rsidRPr="009A4332">
        <w:t>hipermarket</w:t>
      </w:r>
      <w:proofErr w:type="spellEnd"/>
      <w:r w:rsidRPr="009A4332">
        <w:t xml:space="preserve">, </w:t>
      </w:r>
      <w:proofErr w:type="spellStart"/>
      <w:r w:rsidRPr="009A4332">
        <w:t>diskont</w:t>
      </w:r>
      <w:proofErr w:type="spellEnd"/>
      <w:r w:rsidRPr="009A4332">
        <w:t xml:space="preserve">, </w:t>
      </w:r>
      <w:proofErr w:type="spellStart"/>
      <w:r w:rsidRPr="009A4332">
        <w:t>trgovinski</w:t>
      </w:r>
      <w:proofErr w:type="spellEnd"/>
      <w:r w:rsidRPr="009A4332">
        <w:t xml:space="preserve"> </w:t>
      </w:r>
      <w:proofErr w:type="spellStart"/>
      <w:r w:rsidRPr="009A4332">
        <w:t>centar</w:t>
      </w:r>
      <w:proofErr w:type="spellEnd"/>
      <w:r w:rsidRPr="009A4332">
        <w:t xml:space="preserve">, cash and carry </w:t>
      </w:r>
      <w:proofErr w:type="spellStart"/>
      <w:r w:rsidRPr="009A4332">
        <w:t>centar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dr.).</w:t>
      </w:r>
    </w:p>
    <w:p w14:paraId="2D94D63D" w14:textId="77777777" w:rsidR="009A4332" w:rsidRPr="009A4332" w:rsidRDefault="009A4332" w:rsidP="009A4332">
      <w:pPr>
        <w:jc w:val="center"/>
      </w:pPr>
      <w:proofErr w:type="spellStart"/>
      <w:r w:rsidRPr="009A4332">
        <w:t>Ministar</w:t>
      </w:r>
      <w:proofErr w:type="spellEnd"/>
      <w:r w:rsidRPr="009A4332">
        <w:t xml:space="preserve"> </w:t>
      </w:r>
      <w:proofErr w:type="spellStart"/>
      <w:r w:rsidRPr="009A4332">
        <w:t>nadležan</w:t>
      </w:r>
      <w:proofErr w:type="spellEnd"/>
      <w:r w:rsidRPr="009A4332">
        <w:t xml:space="preserve"> za </w:t>
      </w:r>
      <w:proofErr w:type="spellStart"/>
      <w:r w:rsidRPr="009A4332">
        <w:t>poslove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(u </w:t>
      </w:r>
      <w:proofErr w:type="spellStart"/>
      <w:r w:rsidRPr="009A4332">
        <w:t>daljem</w:t>
      </w:r>
      <w:proofErr w:type="spellEnd"/>
      <w:r w:rsidRPr="009A4332">
        <w:t xml:space="preserve"> </w:t>
      </w:r>
      <w:proofErr w:type="spellStart"/>
      <w:r w:rsidRPr="009A4332">
        <w:t>tekstu</w:t>
      </w:r>
      <w:proofErr w:type="spellEnd"/>
      <w:r w:rsidRPr="009A4332">
        <w:t xml:space="preserve">: </w:t>
      </w:r>
      <w:proofErr w:type="spellStart"/>
      <w:r w:rsidRPr="009A4332">
        <w:t>ministar</w:t>
      </w:r>
      <w:proofErr w:type="spellEnd"/>
      <w:r w:rsidRPr="009A4332">
        <w:t xml:space="preserve">), </w:t>
      </w:r>
      <w:proofErr w:type="spellStart"/>
      <w:r w:rsidRPr="009A4332">
        <w:t>bliže</w:t>
      </w:r>
      <w:proofErr w:type="spellEnd"/>
      <w:r w:rsidRPr="009A4332">
        <w:t xml:space="preserve">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klasifikaciju</w:t>
      </w:r>
      <w:proofErr w:type="spellEnd"/>
      <w:r w:rsidRPr="009A4332">
        <w:t xml:space="preserve"> </w:t>
      </w:r>
      <w:proofErr w:type="spellStart"/>
      <w:r w:rsidRPr="009A4332">
        <w:t>trgovinskih</w:t>
      </w:r>
      <w:proofErr w:type="spellEnd"/>
      <w:r w:rsidRPr="009A4332">
        <w:t xml:space="preserve"> </w:t>
      </w:r>
      <w:proofErr w:type="spellStart"/>
      <w:r w:rsidRPr="009A4332">
        <w:t>formata</w:t>
      </w:r>
      <w:proofErr w:type="spellEnd"/>
      <w:r w:rsidRPr="009A4332">
        <w:t xml:space="preserve">,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</w:t>
      </w:r>
      <w:proofErr w:type="spellStart"/>
      <w:r w:rsidRPr="009A4332">
        <w:t>prenosivih</w:t>
      </w:r>
      <w:proofErr w:type="spellEnd"/>
      <w:r w:rsidRPr="009A4332">
        <w:t xml:space="preserve"> </w:t>
      </w:r>
      <w:proofErr w:type="spellStart"/>
      <w:r w:rsidRPr="009A4332">
        <w:t>prodajnih</w:t>
      </w:r>
      <w:proofErr w:type="spellEnd"/>
      <w:r w:rsidRPr="009A4332">
        <w:t xml:space="preserve"> </w:t>
      </w:r>
      <w:proofErr w:type="spellStart"/>
      <w:r w:rsidRPr="009A4332">
        <w:t>objekata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oblike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pokretnih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opreme</w:t>
      </w:r>
      <w:proofErr w:type="spellEnd"/>
      <w:r w:rsidRPr="009A4332">
        <w:t>.</w:t>
      </w:r>
    </w:p>
    <w:p w14:paraId="41EB9C61" w14:textId="77777777" w:rsidR="009A4332" w:rsidRPr="009A4332" w:rsidRDefault="009A4332" w:rsidP="009A4332">
      <w:pPr>
        <w:jc w:val="center"/>
      </w:pPr>
      <w:proofErr w:type="spellStart"/>
      <w:r w:rsidRPr="009A4332">
        <w:t>Aktom</w:t>
      </w:r>
      <w:proofErr w:type="spellEnd"/>
      <w:r w:rsidRPr="009A4332">
        <w:t xml:space="preserve"> </w:t>
      </w:r>
      <w:proofErr w:type="spellStart"/>
      <w:r w:rsidRPr="009A4332">
        <w:t>nadležnog</w:t>
      </w:r>
      <w:proofErr w:type="spellEnd"/>
      <w:r w:rsidRPr="009A4332">
        <w:t xml:space="preserve"> organa </w:t>
      </w:r>
      <w:proofErr w:type="spellStart"/>
      <w:r w:rsidRPr="009A4332">
        <w:t>jedinice</w:t>
      </w:r>
      <w:proofErr w:type="spellEnd"/>
      <w:r w:rsidRPr="009A4332">
        <w:t xml:space="preserve"> </w:t>
      </w:r>
      <w:proofErr w:type="spellStart"/>
      <w:r w:rsidRPr="009A4332">
        <w:t>lokalne</w:t>
      </w:r>
      <w:proofErr w:type="spellEnd"/>
      <w:r w:rsidRPr="009A4332">
        <w:t xml:space="preserve"> </w:t>
      </w:r>
      <w:proofErr w:type="spellStart"/>
      <w:r w:rsidRPr="009A4332">
        <w:t>samouprave</w:t>
      </w:r>
      <w:proofErr w:type="spellEnd"/>
      <w:r w:rsidRPr="009A4332">
        <w:t xml:space="preserve"> </w:t>
      </w:r>
      <w:proofErr w:type="spellStart"/>
      <w:r w:rsidRPr="009A4332">
        <w:t>određuje</w:t>
      </w:r>
      <w:proofErr w:type="spellEnd"/>
      <w:r w:rsidRPr="009A4332">
        <w:t xml:space="preserve"> se </w:t>
      </w:r>
      <w:proofErr w:type="spellStart"/>
      <w:r w:rsidRPr="009A4332">
        <w:t>prodajno</w:t>
      </w:r>
      <w:proofErr w:type="spellEnd"/>
      <w:r w:rsidRPr="009A4332">
        <w:t xml:space="preserve"> mesto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javnoj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drugoj</w:t>
      </w:r>
      <w:proofErr w:type="spellEnd"/>
      <w:r w:rsidRPr="009A4332">
        <w:t xml:space="preserve"> </w:t>
      </w:r>
      <w:proofErr w:type="spellStart"/>
      <w:r w:rsidRPr="009A4332">
        <w:t>površini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kojem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u </w:t>
      </w:r>
      <w:proofErr w:type="spellStart"/>
      <w:r w:rsidRPr="009A4332">
        <w:t>prenosivim</w:t>
      </w:r>
      <w:proofErr w:type="spellEnd"/>
      <w:r w:rsidRPr="009A4332">
        <w:t xml:space="preserve"> </w:t>
      </w:r>
      <w:proofErr w:type="spellStart"/>
      <w:r w:rsidRPr="009A4332">
        <w:t>prodajnim</w:t>
      </w:r>
      <w:proofErr w:type="spellEnd"/>
      <w:r w:rsidRPr="009A4332">
        <w:t xml:space="preserve"> </w:t>
      </w:r>
      <w:proofErr w:type="spellStart"/>
      <w:r w:rsidRPr="009A4332">
        <w:t>objektima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vreme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mesto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pokretnih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opreme</w:t>
      </w:r>
      <w:proofErr w:type="spellEnd"/>
      <w:r w:rsidRPr="009A4332">
        <w:t>.</w:t>
      </w:r>
    </w:p>
    <w:p w14:paraId="06DB1440" w14:textId="77777777" w:rsidR="009A4332" w:rsidRPr="009A4332" w:rsidRDefault="009A4332" w:rsidP="009A4332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9A4332">
        <w:rPr>
          <w:b/>
          <w:bCs/>
        </w:rPr>
        <w:t>Trgovina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ličnim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nuđenjem</w:t>
      </w:r>
      <w:proofErr w:type="spellEnd"/>
    </w:p>
    <w:p w14:paraId="1DA49B04" w14:textId="77777777" w:rsidR="009A4332" w:rsidRPr="009A4332" w:rsidRDefault="009A4332" w:rsidP="009A4332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15</w:t>
      </w:r>
    </w:p>
    <w:p w14:paraId="4EDBB208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 je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>:</w:t>
      </w:r>
    </w:p>
    <w:p w14:paraId="5D49C4FB" w14:textId="77777777" w:rsidR="009A4332" w:rsidRPr="009A4332" w:rsidRDefault="009A4332" w:rsidP="009A4332">
      <w:pPr>
        <w:jc w:val="center"/>
      </w:pPr>
      <w:r w:rsidRPr="009A4332">
        <w:t xml:space="preserve">1) van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proofErr w:type="gramStart"/>
      <w:r w:rsidRPr="009A4332">
        <w:t>mesta</w:t>
      </w:r>
      <w:proofErr w:type="spellEnd"/>
      <w:r w:rsidRPr="009A4332">
        <w:t>;</w:t>
      </w:r>
      <w:proofErr w:type="gramEnd"/>
    </w:p>
    <w:p w14:paraId="7216B67C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uz</w:t>
      </w:r>
      <w:proofErr w:type="spellEnd"/>
      <w:r w:rsidRPr="009A4332">
        <w:t xml:space="preserve"> </w:t>
      </w:r>
      <w:proofErr w:type="spellStart"/>
      <w:r w:rsidRPr="009A4332">
        <w:t>istovremeno</w:t>
      </w:r>
      <w:proofErr w:type="spellEnd"/>
      <w:r w:rsidRPr="009A4332">
        <w:t xml:space="preserve"> </w:t>
      </w:r>
      <w:proofErr w:type="spellStart"/>
      <w:r w:rsidRPr="009A4332">
        <w:t>fizičko</w:t>
      </w:r>
      <w:proofErr w:type="spellEnd"/>
      <w:r w:rsidRPr="009A4332">
        <w:t xml:space="preserve"> </w:t>
      </w:r>
      <w:proofErr w:type="spellStart"/>
      <w:r w:rsidRPr="009A4332">
        <w:t>prisustvo</w:t>
      </w:r>
      <w:proofErr w:type="spellEnd"/>
      <w:r w:rsidRPr="009A4332">
        <w:t xml:space="preserve"> </w:t>
      </w:r>
      <w:proofErr w:type="spellStart"/>
      <w:r w:rsidRPr="009A4332">
        <w:t>trgovca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proofErr w:type="gramStart"/>
      <w:r w:rsidRPr="009A4332">
        <w:t>potrošača</w:t>
      </w:r>
      <w:proofErr w:type="spellEnd"/>
      <w:r w:rsidRPr="009A4332">
        <w:t>;</w:t>
      </w:r>
      <w:proofErr w:type="gramEnd"/>
    </w:p>
    <w:p w14:paraId="6C63A31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bez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prethodnog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zahteva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potrošača</w:t>
      </w:r>
      <w:proofErr w:type="spellEnd"/>
      <w:r w:rsidRPr="009A4332">
        <w:rPr>
          <w:lang w:val="fr-FR"/>
        </w:rPr>
        <w:t xml:space="preserve"> da mu se </w:t>
      </w:r>
      <w:proofErr w:type="spellStart"/>
      <w:r w:rsidRPr="009A4332">
        <w:rPr>
          <w:lang w:val="fr-FR"/>
        </w:rPr>
        <w:t>učini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ponuda</w:t>
      </w:r>
      <w:proofErr w:type="spellEnd"/>
      <w:r w:rsidRPr="009A4332">
        <w:rPr>
          <w:lang w:val="fr-FR"/>
        </w:rPr>
        <w:t>.</w:t>
      </w:r>
    </w:p>
    <w:p w14:paraId="45738BEE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naročito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kao</w:t>
      </w:r>
      <w:proofErr w:type="spellEnd"/>
      <w:r w:rsidRPr="009A4332">
        <w:t>:</w:t>
      </w:r>
    </w:p>
    <w:p w14:paraId="7CCC11AF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adresi</w:t>
      </w:r>
      <w:proofErr w:type="spellEnd"/>
      <w:r w:rsidRPr="009A4332">
        <w:t xml:space="preserve"> </w:t>
      </w:r>
      <w:proofErr w:type="spellStart"/>
      <w:r w:rsidRPr="009A4332">
        <w:t>prebivališta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boravišta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radnom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proofErr w:type="gramStart"/>
      <w:r w:rsidRPr="009A4332">
        <w:t>potrošača</w:t>
      </w:r>
      <w:proofErr w:type="spellEnd"/>
      <w:r w:rsidRPr="009A4332">
        <w:t>;</w:t>
      </w:r>
      <w:proofErr w:type="gramEnd"/>
    </w:p>
    <w:p w14:paraId="3BCF59D1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promotivno-prodajnim</w:t>
      </w:r>
      <w:proofErr w:type="spellEnd"/>
      <w:r w:rsidRPr="009A4332">
        <w:t xml:space="preserve"> </w:t>
      </w:r>
      <w:proofErr w:type="spellStart"/>
      <w:r w:rsidRPr="009A4332">
        <w:t>skupovima</w:t>
      </w:r>
      <w:proofErr w:type="spellEnd"/>
      <w:r w:rsidRPr="009A4332">
        <w:t>.</w:t>
      </w:r>
    </w:p>
    <w:p w14:paraId="1CB5687E" w14:textId="77777777" w:rsidR="009A4332" w:rsidRPr="009A4332" w:rsidRDefault="009A4332" w:rsidP="009A4332">
      <w:pPr>
        <w:jc w:val="center"/>
      </w:pPr>
      <w:proofErr w:type="spellStart"/>
      <w:r w:rsidRPr="009A4332">
        <w:t>Poljoprivredni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prehrambeni</w:t>
      </w:r>
      <w:proofErr w:type="spellEnd"/>
      <w:r w:rsidRPr="009A4332">
        <w:t xml:space="preserve"> </w:t>
      </w:r>
      <w:proofErr w:type="spellStart"/>
      <w:r w:rsidRPr="009A4332">
        <w:t>proizvodi</w:t>
      </w:r>
      <w:proofErr w:type="spellEnd"/>
      <w:r w:rsidRPr="009A4332">
        <w:t xml:space="preserve"> </w:t>
      </w:r>
      <w:proofErr w:type="spellStart"/>
      <w:r w:rsidRPr="009A4332">
        <w:t>mogu</w:t>
      </w:r>
      <w:proofErr w:type="spellEnd"/>
      <w:r w:rsidRPr="009A4332">
        <w:t xml:space="preserve"> se </w:t>
      </w:r>
      <w:proofErr w:type="spellStart"/>
      <w:r w:rsidRPr="009A4332">
        <w:t>prodavati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 </w:t>
      </w:r>
      <w:proofErr w:type="spellStart"/>
      <w:r w:rsidRPr="009A4332">
        <w:t>ukoliko</w:t>
      </w:r>
      <w:proofErr w:type="spellEnd"/>
      <w:r w:rsidRPr="009A4332">
        <w:t xml:space="preserve"> </w:t>
      </w:r>
      <w:proofErr w:type="spellStart"/>
      <w:r w:rsidRPr="009A4332">
        <w:t>ispunjavaju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</w:t>
      </w:r>
      <w:proofErr w:type="spellStart"/>
      <w:r w:rsidRPr="009A4332">
        <w:t>propisane</w:t>
      </w:r>
      <w:proofErr w:type="spellEnd"/>
      <w:r w:rsidRPr="009A4332">
        <w:t xml:space="preserve"> </w:t>
      </w:r>
      <w:proofErr w:type="spellStart"/>
      <w:r w:rsidRPr="009A4332">
        <w:t>posebnim</w:t>
      </w:r>
      <w:proofErr w:type="spellEnd"/>
      <w:r w:rsidRPr="009A4332">
        <w:t xml:space="preserve"> </w:t>
      </w:r>
      <w:proofErr w:type="spellStart"/>
      <w:r w:rsidRPr="009A4332">
        <w:t>propisima</w:t>
      </w:r>
      <w:proofErr w:type="spellEnd"/>
      <w:r w:rsidRPr="009A4332">
        <w:t>.</w:t>
      </w:r>
    </w:p>
    <w:p w14:paraId="76765AC6" w14:textId="77777777" w:rsidR="009A4332" w:rsidRPr="009A4332" w:rsidRDefault="009A4332" w:rsidP="009A4332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9A4332">
        <w:rPr>
          <w:b/>
          <w:bCs/>
        </w:rPr>
        <w:t>Punomoćnik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potvrda</w:t>
      </w:r>
      <w:proofErr w:type="spellEnd"/>
      <w:r w:rsidRPr="009A4332">
        <w:rPr>
          <w:b/>
          <w:bCs/>
        </w:rPr>
        <w:t xml:space="preserve"> o </w:t>
      </w:r>
      <w:proofErr w:type="spellStart"/>
      <w:r w:rsidRPr="009A4332">
        <w:rPr>
          <w:b/>
          <w:bCs/>
        </w:rPr>
        <w:t>trgovini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ličnim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nuđenjem</w:t>
      </w:r>
      <w:proofErr w:type="spellEnd"/>
    </w:p>
    <w:p w14:paraId="35855631" w14:textId="77777777" w:rsidR="009A4332" w:rsidRPr="009A4332" w:rsidRDefault="009A4332" w:rsidP="009A4332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9A4332">
        <w:rPr>
          <w:b/>
          <w:bCs/>
        </w:rPr>
        <w:lastRenderedPageBreak/>
        <w:t>Član</w:t>
      </w:r>
      <w:proofErr w:type="spellEnd"/>
      <w:r w:rsidRPr="009A4332">
        <w:rPr>
          <w:b/>
          <w:bCs/>
        </w:rPr>
        <w:t xml:space="preserve"> 16</w:t>
      </w:r>
    </w:p>
    <w:p w14:paraId="57485DCE" w14:textId="77777777" w:rsidR="009A4332" w:rsidRPr="009A4332" w:rsidRDefault="009A4332" w:rsidP="009A4332">
      <w:pPr>
        <w:jc w:val="center"/>
      </w:pP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da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lično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zaposlenih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radno</w:t>
      </w:r>
      <w:proofErr w:type="spellEnd"/>
      <w:r w:rsidRPr="009A4332">
        <w:t xml:space="preserve"> </w:t>
      </w:r>
      <w:proofErr w:type="spellStart"/>
      <w:r w:rsidRPr="009A4332">
        <w:t>angažovanih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punomoćnika</w:t>
      </w:r>
      <w:proofErr w:type="spellEnd"/>
      <w:r w:rsidRPr="009A4332">
        <w:t>.</w:t>
      </w:r>
    </w:p>
    <w:p w14:paraId="0E439708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njegov</w:t>
      </w:r>
      <w:proofErr w:type="spellEnd"/>
      <w:r w:rsidRPr="009A4332">
        <w:t xml:space="preserve"> </w:t>
      </w:r>
      <w:proofErr w:type="spellStart"/>
      <w:r w:rsidRPr="009A4332">
        <w:t>punomoćnik</w:t>
      </w:r>
      <w:proofErr w:type="spellEnd"/>
      <w:r w:rsidRPr="009A4332">
        <w:t xml:space="preserve">, </w:t>
      </w:r>
      <w:proofErr w:type="spellStart"/>
      <w:r w:rsidRPr="009A4332">
        <w:t>dužni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da </w:t>
      </w:r>
      <w:proofErr w:type="spellStart"/>
      <w:r w:rsidRPr="009A4332">
        <w:t>poseduju</w:t>
      </w:r>
      <w:proofErr w:type="spellEnd"/>
      <w:r w:rsidRPr="009A4332">
        <w:t xml:space="preserve"> </w:t>
      </w:r>
      <w:proofErr w:type="spellStart"/>
      <w:r w:rsidRPr="009A4332">
        <w:t>pisanu</w:t>
      </w:r>
      <w:proofErr w:type="spellEnd"/>
      <w:r w:rsidRPr="009A4332">
        <w:t xml:space="preserve"> </w:t>
      </w:r>
      <w:proofErr w:type="spellStart"/>
      <w:r w:rsidRPr="009A4332">
        <w:t>potvrdu</w:t>
      </w:r>
      <w:proofErr w:type="spellEnd"/>
      <w:r w:rsidRPr="009A4332">
        <w:t xml:space="preserve"> </w:t>
      </w:r>
      <w:proofErr w:type="spellStart"/>
      <w:r w:rsidRPr="009A4332">
        <w:t>potpisanu</w:t>
      </w:r>
      <w:proofErr w:type="spellEnd"/>
      <w:r w:rsidRPr="009A4332">
        <w:t xml:space="preserve"> od </w:t>
      </w:r>
      <w:proofErr w:type="spellStart"/>
      <w:r w:rsidRPr="009A4332">
        <w:t>strane</w:t>
      </w:r>
      <w:proofErr w:type="spellEnd"/>
      <w:r w:rsidRPr="009A4332">
        <w:t xml:space="preserve"> </w:t>
      </w:r>
      <w:proofErr w:type="spellStart"/>
      <w:r w:rsidRPr="009A4332">
        <w:t>trgovca</w:t>
      </w:r>
      <w:proofErr w:type="spellEnd"/>
      <w:r w:rsidRPr="009A4332">
        <w:t xml:space="preserve"> o </w:t>
      </w:r>
      <w:proofErr w:type="spellStart"/>
      <w:r w:rsidRPr="009A4332">
        <w:t>obavljanju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,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naročito</w:t>
      </w:r>
      <w:proofErr w:type="spellEnd"/>
      <w:r w:rsidRPr="009A4332">
        <w:t xml:space="preserve"> </w:t>
      </w:r>
      <w:proofErr w:type="spellStart"/>
      <w:r w:rsidRPr="009A4332">
        <w:t>sadrži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o: </w:t>
      </w:r>
      <w:proofErr w:type="spellStart"/>
      <w:r w:rsidRPr="009A4332">
        <w:t>matičnom</w:t>
      </w:r>
      <w:proofErr w:type="spellEnd"/>
      <w:r w:rsidRPr="009A4332">
        <w:t xml:space="preserve"> </w:t>
      </w:r>
      <w:proofErr w:type="spellStart"/>
      <w:r w:rsidRPr="009A4332">
        <w:t>broju</w:t>
      </w:r>
      <w:proofErr w:type="spellEnd"/>
      <w:r w:rsidRPr="009A4332">
        <w:t xml:space="preserve">, PIB, </w:t>
      </w:r>
      <w:proofErr w:type="spellStart"/>
      <w:r w:rsidRPr="009A4332">
        <w:t>sedištu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poslovnom</w:t>
      </w:r>
      <w:proofErr w:type="spellEnd"/>
      <w:r w:rsidRPr="009A4332">
        <w:t xml:space="preserve"> </w:t>
      </w:r>
      <w:proofErr w:type="spellStart"/>
      <w:r w:rsidRPr="009A4332">
        <w:t>imenu</w:t>
      </w:r>
      <w:proofErr w:type="spellEnd"/>
      <w:r w:rsidRPr="009A4332">
        <w:t xml:space="preserve"> </w:t>
      </w:r>
      <w:proofErr w:type="spellStart"/>
      <w:r w:rsidRPr="009A4332">
        <w:t>trgovca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pružaoca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, </w:t>
      </w:r>
      <w:proofErr w:type="spellStart"/>
      <w:r w:rsidRPr="009A4332">
        <w:t>imenu</w:t>
      </w:r>
      <w:proofErr w:type="spellEnd"/>
      <w:r w:rsidRPr="009A4332">
        <w:t xml:space="preserve"> </w:t>
      </w:r>
      <w:proofErr w:type="spellStart"/>
      <w:r w:rsidRPr="009A4332">
        <w:t>punomoćnika</w:t>
      </w:r>
      <w:proofErr w:type="spellEnd"/>
      <w:r w:rsidRPr="009A4332">
        <w:t xml:space="preserve">, </w:t>
      </w:r>
      <w:proofErr w:type="spellStart"/>
      <w:r w:rsidRPr="009A4332">
        <w:t>zaposlenog</w:t>
      </w:r>
      <w:proofErr w:type="spellEnd"/>
      <w:r w:rsidRPr="009A4332">
        <w:t xml:space="preserve">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radno</w:t>
      </w:r>
      <w:proofErr w:type="spellEnd"/>
      <w:r w:rsidRPr="009A4332">
        <w:t xml:space="preserve"> </w:t>
      </w:r>
      <w:proofErr w:type="spellStart"/>
      <w:r w:rsidRPr="009A4332">
        <w:t>angažovanog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, </w:t>
      </w:r>
      <w:proofErr w:type="spellStart"/>
      <w:r w:rsidRPr="009A4332">
        <w:t>opisu</w:t>
      </w:r>
      <w:proofErr w:type="spellEnd"/>
      <w:r w:rsidRPr="009A4332">
        <w:t xml:space="preserve"> robe/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nudi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prodaju</w:t>
      </w:r>
      <w:proofErr w:type="spellEnd"/>
      <w:r w:rsidRPr="009A4332">
        <w:t xml:space="preserve">, </w:t>
      </w:r>
      <w:proofErr w:type="spellStart"/>
      <w:r w:rsidRPr="009A4332">
        <w:t>podatke</w:t>
      </w:r>
      <w:proofErr w:type="spellEnd"/>
      <w:r w:rsidRPr="009A4332">
        <w:t xml:space="preserve"> o </w:t>
      </w:r>
      <w:proofErr w:type="spellStart"/>
      <w:r w:rsidRPr="009A4332">
        <w:t>periodu</w:t>
      </w:r>
      <w:proofErr w:type="spellEnd"/>
      <w:r w:rsidRPr="009A4332">
        <w:t xml:space="preserve">, </w:t>
      </w:r>
      <w:proofErr w:type="spellStart"/>
      <w:r w:rsidRPr="009A4332">
        <w:t>načinu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području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kojem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se </w:t>
      </w:r>
      <w:proofErr w:type="spellStart"/>
      <w:r w:rsidRPr="009A4332">
        <w:t>obavljati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potrebne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>.</w:t>
      </w:r>
    </w:p>
    <w:p w14:paraId="5205D6A9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njegov</w:t>
      </w:r>
      <w:proofErr w:type="spellEnd"/>
      <w:r w:rsidRPr="009A4332">
        <w:t xml:space="preserve"> </w:t>
      </w:r>
      <w:proofErr w:type="spellStart"/>
      <w:r w:rsidRPr="009A4332">
        <w:t>punomoćnik</w:t>
      </w:r>
      <w:proofErr w:type="spellEnd"/>
      <w:r w:rsidRPr="009A4332">
        <w:t xml:space="preserve">, </w:t>
      </w:r>
      <w:proofErr w:type="spellStart"/>
      <w:r w:rsidRPr="009A4332">
        <w:t>dužni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da </w:t>
      </w:r>
      <w:proofErr w:type="spellStart"/>
      <w:r w:rsidRPr="009A4332">
        <w:t>potvrdu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drže</w:t>
      </w:r>
      <w:proofErr w:type="spellEnd"/>
      <w:r w:rsidRPr="009A4332">
        <w:t xml:space="preserve">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istaknutu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ponude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da </w:t>
      </w:r>
      <w:proofErr w:type="spellStart"/>
      <w:r w:rsidRPr="009A4332">
        <w:t>potvrdu</w:t>
      </w:r>
      <w:proofErr w:type="spellEnd"/>
      <w:r w:rsidRPr="009A4332">
        <w:t xml:space="preserve"> </w:t>
      </w:r>
      <w:proofErr w:type="spellStart"/>
      <w:r w:rsidRPr="009A4332">
        <w:t>daju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uvid</w:t>
      </w:r>
      <w:proofErr w:type="spellEnd"/>
      <w:r w:rsidRPr="009A4332">
        <w:t xml:space="preserve"> </w:t>
      </w:r>
      <w:proofErr w:type="spellStart"/>
      <w:r w:rsidRPr="009A4332">
        <w:t>licu</w:t>
      </w:r>
      <w:proofErr w:type="spellEnd"/>
      <w:r w:rsidRPr="009A4332">
        <w:t xml:space="preserve"> </w:t>
      </w:r>
      <w:proofErr w:type="spellStart"/>
      <w:r w:rsidRPr="009A4332">
        <w:t>prema</w:t>
      </w:r>
      <w:proofErr w:type="spellEnd"/>
      <w:r w:rsidRPr="009A4332">
        <w:t xml:space="preserve"> </w:t>
      </w:r>
      <w:proofErr w:type="spellStart"/>
      <w:r w:rsidRPr="009A4332">
        <w:t>kojem</w:t>
      </w:r>
      <w:proofErr w:type="spellEnd"/>
      <w:r w:rsidRPr="009A4332">
        <w:t xml:space="preserve"> je </w:t>
      </w:r>
      <w:proofErr w:type="spellStart"/>
      <w:r w:rsidRPr="009A4332">
        <w:t>usmerena</w:t>
      </w:r>
      <w:proofErr w:type="spellEnd"/>
      <w:r w:rsidRPr="009A4332">
        <w:t xml:space="preserve"> </w:t>
      </w:r>
      <w:proofErr w:type="spellStart"/>
      <w:r w:rsidRPr="009A4332">
        <w:t>ponuda</w:t>
      </w:r>
      <w:proofErr w:type="spellEnd"/>
      <w:r w:rsidRPr="009A4332">
        <w:t xml:space="preserve"> u </w:t>
      </w:r>
      <w:proofErr w:type="spellStart"/>
      <w:r w:rsidRPr="009A4332">
        <w:t>trenutku</w:t>
      </w:r>
      <w:proofErr w:type="spellEnd"/>
      <w:r w:rsidRPr="009A4332">
        <w:t xml:space="preserve"> </w:t>
      </w:r>
      <w:proofErr w:type="spellStart"/>
      <w:r w:rsidRPr="009A4332">
        <w:t>prvog</w:t>
      </w:r>
      <w:proofErr w:type="spellEnd"/>
      <w:r w:rsidRPr="009A4332">
        <w:t xml:space="preserve"> </w:t>
      </w:r>
      <w:proofErr w:type="spellStart"/>
      <w:r w:rsidRPr="009A4332">
        <w:t>obraćanja</w:t>
      </w:r>
      <w:proofErr w:type="spellEnd"/>
      <w:r w:rsidRPr="009A4332">
        <w:t>.</w:t>
      </w:r>
    </w:p>
    <w:p w14:paraId="4508F98B" w14:textId="77777777" w:rsidR="009A4332" w:rsidRPr="009A4332" w:rsidRDefault="009A4332" w:rsidP="009A4332">
      <w:pPr>
        <w:jc w:val="center"/>
      </w:pPr>
      <w:proofErr w:type="spellStart"/>
      <w:r w:rsidRPr="009A4332">
        <w:t>Ministar</w:t>
      </w:r>
      <w:proofErr w:type="spellEnd"/>
      <w:r w:rsidRPr="009A4332">
        <w:t xml:space="preserve"> </w:t>
      </w:r>
      <w:proofErr w:type="spellStart"/>
      <w:r w:rsidRPr="009A4332">
        <w:t>bliže</w:t>
      </w:r>
      <w:proofErr w:type="spellEnd"/>
      <w:r w:rsidRPr="009A4332">
        <w:t xml:space="preserve"> </w:t>
      </w:r>
      <w:proofErr w:type="spellStart"/>
      <w:r w:rsidRPr="009A4332">
        <w:t>propisuje</w:t>
      </w:r>
      <w:proofErr w:type="spellEnd"/>
      <w:r w:rsidRPr="009A4332">
        <w:t xml:space="preserve"> </w:t>
      </w:r>
      <w:proofErr w:type="spellStart"/>
      <w:r w:rsidRPr="009A4332">
        <w:t>sadržinu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oblik</w:t>
      </w:r>
      <w:proofErr w:type="spellEnd"/>
      <w:r w:rsidRPr="009A4332">
        <w:t xml:space="preserve"> </w:t>
      </w:r>
      <w:proofErr w:type="spellStart"/>
      <w:r w:rsidRPr="009A4332">
        <w:t>potvrde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>.</w:t>
      </w:r>
    </w:p>
    <w:p w14:paraId="045A35C5" w14:textId="77777777" w:rsidR="009A4332" w:rsidRPr="009A4332" w:rsidRDefault="009A4332" w:rsidP="009A4332">
      <w:pPr>
        <w:jc w:val="center"/>
      </w:pPr>
      <w:r w:rsidRPr="009A4332">
        <w:t xml:space="preserve">Na </w:t>
      </w:r>
      <w:proofErr w:type="spellStart"/>
      <w:r w:rsidRPr="009A4332">
        <w:t>odnose</w:t>
      </w:r>
      <w:proofErr w:type="spellEnd"/>
      <w:r w:rsidRPr="009A4332">
        <w:t xml:space="preserve"> </w:t>
      </w:r>
      <w:proofErr w:type="spellStart"/>
      <w:r w:rsidRPr="009A4332">
        <w:t>punomoćnika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trgovca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pružaoca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 koji </w:t>
      </w:r>
      <w:proofErr w:type="spellStart"/>
      <w:r w:rsidRPr="009A4332">
        <w:t>nisu</w:t>
      </w:r>
      <w:proofErr w:type="spellEnd"/>
      <w:r w:rsidRPr="009A4332">
        <w:t xml:space="preserve"> </w:t>
      </w:r>
      <w:proofErr w:type="spellStart"/>
      <w:r w:rsidRPr="009A4332">
        <w:t>uređeni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podzakonskim</w:t>
      </w:r>
      <w:proofErr w:type="spellEnd"/>
      <w:r w:rsidRPr="009A4332">
        <w:t xml:space="preserve"> </w:t>
      </w:r>
      <w:proofErr w:type="spellStart"/>
      <w:r w:rsidRPr="009A4332">
        <w:t>aktima</w:t>
      </w:r>
      <w:proofErr w:type="spellEnd"/>
      <w:r w:rsidRPr="009A4332">
        <w:t xml:space="preserve"> </w:t>
      </w:r>
      <w:proofErr w:type="spellStart"/>
      <w:r w:rsidRPr="009A4332">
        <w:t>shodno</w:t>
      </w:r>
      <w:proofErr w:type="spellEnd"/>
      <w:r w:rsidRPr="009A4332">
        <w:t xml:space="preserve"> se </w:t>
      </w:r>
      <w:proofErr w:type="spellStart"/>
      <w:r w:rsidRPr="009A4332">
        <w:t>primenjuju</w:t>
      </w:r>
      <w:proofErr w:type="spellEnd"/>
      <w:r w:rsidRPr="009A4332">
        <w:t xml:space="preserve"> </w:t>
      </w:r>
      <w:proofErr w:type="spellStart"/>
      <w:r w:rsidRPr="009A4332">
        <w:t>odredbe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uređuju</w:t>
      </w:r>
      <w:proofErr w:type="spellEnd"/>
      <w:r w:rsidRPr="009A4332">
        <w:t xml:space="preserve"> </w:t>
      </w:r>
      <w:proofErr w:type="spellStart"/>
      <w:r w:rsidRPr="009A4332">
        <w:t>obligacioni</w:t>
      </w:r>
      <w:proofErr w:type="spellEnd"/>
      <w:r w:rsidRPr="009A4332">
        <w:t xml:space="preserve"> </w:t>
      </w:r>
      <w:proofErr w:type="spellStart"/>
      <w:r w:rsidRPr="009A4332">
        <w:t>odnosi</w:t>
      </w:r>
      <w:proofErr w:type="spellEnd"/>
      <w:r w:rsidRPr="009A4332">
        <w:t xml:space="preserve"> u </w:t>
      </w:r>
      <w:proofErr w:type="spellStart"/>
      <w:r w:rsidRPr="009A4332">
        <w:t>delu</w:t>
      </w:r>
      <w:proofErr w:type="spellEnd"/>
      <w:r w:rsidRPr="009A4332">
        <w:t xml:space="preserve"> koji se </w:t>
      </w:r>
      <w:proofErr w:type="spellStart"/>
      <w:r w:rsidRPr="009A4332">
        <w:t>odnosi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zastupanje</w:t>
      </w:r>
      <w:proofErr w:type="spellEnd"/>
      <w:r w:rsidRPr="009A4332">
        <w:t>.</w:t>
      </w:r>
    </w:p>
    <w:p w14:paraId="13CD8C1A" w14:textId="77777777" w:rsidR="009A4332" w:rsidRPr="009A4332" w:rsidRDefault="009A4332" w:rsidP="009A4332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9A4332">
        <w:rPr>
          <w:b/>
          <w:bCs/>
        </w:rPr>
        <w:t>Daljinska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trgovina</w:t>
      </w:r>
      <w:proofErr w:type="spellEnd"/>
    </w:p>
    <w:p w14:paraId="4F848A80" w14:textId="77777777" w:rsidR="009A4332" w:rsidRPr="009A4332" w:rsidRDefault="009A4332" w:rsidP="009A4332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17</w:t>
      </w:r>
    </w:p>
    <w:p w14:paraId="2AC22E29" w14:textId="77777777" w:rsidR="009A4332" w:rsidRPr="009A4332" w:rsidRDefault="009A4332" w:rsidP="009A4332">
      <w:pPr>
        <w:jc w:val="center"/>
      </w:pPr>
      <w:proofErr w:type="spellStart"/>
      <w:r w:rsidRPr="009A4332">
        <w:t>Daljinska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je </w:t>
      </w:r>
      <w:proofErr w:type="spellStart"/>
      <w:r w:rsidRPr="009A4332">
        <w:t>isticanje</w:t>
      </w:r>
      <w:proofErr w:type="spellEnd"/>
      <w:r w:rsidRPr="009A4332">
        <w:t xml:space="preserve"> </w:t>
      </w:r>
      <w:proofErr w:type="spellStart"/>
      <w:r w:rsidRPr="009A4332">
        <w:t>ponude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zaključenje</w:t>
      </w:r>
      <w:proofErr w:type="spellEnd"/>
      <w:r w:rsidRPr="009A4332">
        <w:t xml:space="preserve"> </w:t>
      </w:r>
      <w:proofErr w:type="spellStart"/>
      <w:r w:rsidRPr="009A4332">
        <w:t>ugovora</w:t>
      </w:r>
      <w:proofErr w:type="spellEnd"/>
      <w:r w:rsidRPr="009A4332">
        <w:t xml:space="preserve"> za </w:t>
      </w:r>
      <w:proofErr w:type="spellStart"/>
      <w:r w:rsidRPr="009A4332">
        <w:t>prodaju</w:t>
      </w:r>
      <w:proofErr w:type="spellEnd"/>
      <w:r w:rsidRPr="009A4332">
        <w:t xml:space="preserve"> robe/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upotrebom</w:t>
      </w:r>
      <w:proofErr w:type="spellEnd"/>
      <w:r w:rsidRPr="009A4332">
        <w:t xml:space="preserve"> </w:t>
      </w:r>
      <w:proofErr w:type="spellStart"/>
      <w:r w:rsidRPr="009A4332">
        <w:t>jednog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više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 xml:space="preserve"> </w:t>
      </w:r>
      <w:proofErr w:type="spellStart"/>
      <w:r w:rsidRPr="009A4332">
        <w:t>komunikacije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daljinu</w:t>
      </w:r>
      <w:proofErr w:type="spellEnd"/>
      <w:r w:rsidRPr="009A4332">
        <w:t>.</w:t>
      </w:r>
    </w:p>
    <w:p w14:paraId="7671B6AE" w14:textId="77777777" w:rsidR="009A4332" w:rsidRPr="009A4332" w:rsidRDefault="009A4332" w:rsidP="009A4332">
      <w:pPr>
        <w:jc w:val="center"/>
      </w:pPr>
      <w:proofErr w:type="spellStart"/>
      <w:r w:rsidRPr="009A4332">
        <w:t>Elektronska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je vid </w:t>
      </w:r>
      <w:proofErr w:type="spellStart"/>
      <w:r w:rsidRPr="009A4332">
        <w:t>daljinske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ostvaruje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da se robe/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nudi</w:t>
      </w:r>
      <w:proofErr w:type="spellEnd"/>
      <w:r w:rsidRPr="009A4332">
        <w:t xml:space="preserve">, </w:t>
      </w:r>
      <w:proofErr w:type="spellStart"/>
      <w:r w:rsidRPr="009A4332">
        <w:t>naručuje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prodaje</w:t>
      </w:r>
      <w:proofErr w:type="spellEnd"/>
      <w:r w:rsidRPr="009A4332">
        <w:t xml:space="preserve"> </w:t>
      </w:r>
      <w:proofErr w:type="spellStart"/>
      <w:r w:rsidRPr="009A4332">
        <w:t>putem</w:t>
      </w:r>
      <w:proofErr w:type="spellEnd"/>
      <w:r w:rsidRPr="009A4332">
        <w:t xml:space="preserve"> </w:t>
      </w:r>
      <w:proofErr w:type="spellStart"/>
      <w:r w:rsidRPr="009A4332">
        <w:t>interneta</w:t>
      </w:r>
      <w:proofErr w:type="spellEnd"/>
      <w:r w:rsidRPr="009A4332">
        <w:t>.</w:t>
      </w:r>
    </w:p>
    <w:p w14:paraId="037A1E9C" w14:textId="77777777" w:rsidR="009A4332" w:rsidRPr="009A4332" w:rsidRDefault="009A4332" w:rsidP="009A4332">
      <w:pPr>
        <w:jc w:val="center"/>
      </w:pPr>
      <w:proofErr w:type="spellStart"/>
      <w:r w:rsidRPr="009A4332">
        <w:t>Elektronska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naročito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kao</w:t>
      </w:r>
      <w:proofErr w:type="spellEnd"/>
      <w:r w:rsidRPr="009A4332">
        <w:t>:</w:t>
      </w:r>
    </w:p>
    <w:p w14:paraId="7EF501A3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prodaja</w:t>
      </w:r>
      <w:proofErr w:type="spellEnd"/>
      <w:r w:rsidRPr="009A4332">
        <w:t xml:space="preserve"> robe/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prodavnice</w:t>
      </w:r>
      <w:proofErr w:type="spellEnd"/>
      <w:r w:rsidRPr="009A4332">
        <w:t xml:space="preserve"> (</w:t>
      </w:r>
      <w:proofErr w:type="spellStart"/>
      <w:r w:rsidRPr="009A4332">
        <w:t>osnovni</w:t>
      </w:r>
      <w:proofErr w:type="spellEnd"/>
      <w:r w:rsidRPr="009A4332">
        <w:t xml:space="preserve"> </w:t>
      </w:r>
      <w:proofErr w:type="spellStart"/>
      <w:r w:rsidRPr="009A4332">
        <w:t>oblik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proofErr w:type="gramStart"/>
      <w:r w:rsidRPr="009A4332">
        <w:t>);</w:t>
      </w:r>
      <w:proofErr w:type="gramEnd"/>
    </w:p>
    <w:p w14:paraId="184CC88C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prodaja</w:t>
      </w:r>
      <w:proofErr w:type="spellEnd"/>
      <w:r w:rsidRPr="009A4332">
        <w:t xml:space="preserve"> robe/</w:t>
      </w:r>
      <w:proofErr w:type="spellStart"/>
      <w:r w:rsidRPr="009A4332">
        <w:t>usluga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platforme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povezuje</w:t>
      </w:r>
      <w:proofErr w:type="spellEnd"/>
      <w:r w:rsidRPr="009A4332">
        <w:t xml:space="preserve"> </w:t>
      </w:r>
      <w:proofErr w:type="spellStart"/>
      <w:r w:rsidRPr="009A4332">
        <w:t>trgovce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potrošače</w:t>
      </w:r>
      <w:proofErr w:type="spellEnd"/>
      <w:r w:rsidRPr="009A4332">
        <w:t xml:space="preserve"> (</w:t>
      </w:r>
      <w:proofErr w:type="spellStart"/>
      <w:r w:rsidRPr="009A4332">
        <w:t>prodaja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e-commerce </w:t>
      </w:r>
      <w:proofErr w:type="spellStart"/>
      <w:r w:rsidRPr="009A4332">
        <w:t>platforme</w:t>
      </w:r>
      <w:proofErr w:type="spellEnd"/>
      <w:proofErr w:type="gramStart"/>
      <w:r w:rsidRPr="009A4332">
        <w:t>);</w:t>
      </w:r>
      <w:proofErr w:type="gramEnd"/>
    </w:p>
    <w:p w14:paraId="54B65FED" w14:textId="77777777" w:rsidR="009A4332" w:rsidRPr="009A4332" w:rsidRDefault="009A4332" w:rsidP="009A4332">
      <w:pPr>
        <w:jc w:val="center"/>
      </w:pPr>
      <w:r w:rsidRPr="009A4332">
        <w:t xml:space="preserve">3) </w:t>
      </w:r>
      <w:proofErr w:type="spellStart"/>
      <w:r w:rsidRPr="009A4332">
        <w:t>prodaja</w:t>
      </w:r>
      <w:proofErr w:type="spellEnd"/>
      <w:r w:rsidRPr="009A4332">
        <w:t xml:space="preserve"> robe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prodavnice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platforme</w:t>
      </w:r>
      <w:proofErr w:type="spellEnd"/>
      <w:r w:rsidRPr="009A4332">
        <w:t xml:space="preserve">, </w:t>
      </w:r>
      <w:proofErr w:type="spellStart"/>
      <w:r w:rsidRPr="009A4332">
        <w:t>pri</w:t>
      </w:r>
      <w:proofErr w:type="spellEnd"/>
      <w:r w:rsidRPr="009A4332">
        <w:t xml:space="preserve"> </w:t>
      </w:r>
      <w:proofErr w:type="spellStart"/>
      <w:r w:rsidRPr="009A4332">
        <w:t>čemu</w:t>
      </w:r>
      <w:proofErr w:type="spellEnd"/>
      <w:r w:rsidRPr="009A4332">
        <w:t xml:space="preserve"> se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isporučuje</w:t>
      </w:r>
      <w:proofErr w:type="spellEnd"/>
      <w:r w:rsidRPr="009A4332">
        <w:t xml:space="preserve"> </w:t>
      </w:r>
      <w:proofErr w:type="spellStart"/>
      <w:r w:rsidRPr="009A4332">
        <w:t>potrošaču</w:t>
      </w:r>
      <w:proofErr w:type="spellEnd"/>
      <w:r w:rsidRPr="009A4332">
        <w:t xml:space="preserve"> </w:t>
      </w:r>
      <w:proofErr w:type="spellStart"/>
      <w:r w:rsidRPr="009A4332">
        <w:t>direktno</w:t>
      </w:r>
      <w:proofErr w:type="spellEnd"/>
      <w:r w:rsidRPr="009A4332">
        <w:t xml:space="preserve"> od </w:t>
      </w:r>
      <w:proofErr w:type="spellStart"/>
      <w:r w:rsidRPr="009A4332">
        <w:t>proizvođača</w:t>
      </w:r>
      <w:proofErr w:type="spellEnd"/>
      <w:r w:rsidRPr="009A4332">
        <w:t>/</w:t>
      </w:r>
      <w:proofErr w:type="spellStart"/>
      <w:r w:rsidRPr="009A4332">
        <w:t>veletrgovca</w:t>
      </w:r>
      <w:proofErr w:type="spellEnd"/>
      <w:r w:rsidRPr="009A4332">
        <w:t xml:space="preserve"> ("</w:t>
      </w:r>
      <w:proofErr w:type="spellStart"/>
      <w:r w:rsidRPr="009A4332">
        <w:t>dropshipping</w:t>
      </w:r>
      <w:proofErr w:type="spellEnd"/>
      <w:r w:rsidRPr="009A4332">
        <w:t xml:space="preserve">" </w:t>
      </w:r>
      <w:proofErr w:type="spellStart"/>
      <w:r w:rsidRPr="009A4332">
        <w:t>oblik</w:t>
      </w:r>
      <w:proofErr w:type="spellEnd"/>
      <w:r w:rsidRPr="009A4332">
        <w:t xml:space="preserve">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>).</w:t>
      </w:r>
    </w:p>
    <w:p w14:paraId="738AE25C" w14:textId="77777777" w:rsidR="009A4332" w:rsidRPr="009A4332" w:rsidRDefault="009A4332" w:rsidP="009A4332">
      <w:pPr>
        <w:jc w:val="center"/>
      </w:pPr>
      <w:proofErr w:type="spellStart"/>
      <w:r w:rsidRPr="009A4332">
        <w:t>Ostala</w:t>
      </w:r>
      <w:proofErr w:type="spellEnd"/>
      <w:r w:rsidRPr="009A4332">
        <w:t xml:space="preserve"> </w:t>
      </w:r>
      <w:proofErr w:type="spellStart"/>
      <w:r w:rsidRPr="009A4332">
        <w:t>daljinska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se </w:t>
      </w:r>
      <w:proofErr w:type="spellStart"/>
      <w:r w:rsidRPr="009A4332">
        <w:t>putem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sredstava</w:t>
      </w:r>
      <w:proofErr w:type="spellEnd"/>
      <w:r w:rsidRPr="009A4332">
        <w:t xml:space="preserve"> </w:t>
      </w:r>
      <w:proofErr w:type="spellStart"/>
      <w:r w:rsidRPr="009A4332">
        <w:t>komunikacije</w:t>
      </w:r>
      <w:proofErr w:type="spellEnd"/>
      <w:r w:rsidRPr="009A4332">
        <w:t xml:space="preserve">, a </w:t>
      </w:r>
      <w:proofErr w:type="spellStart"/>
      <w:r w:rsidRPr="009A4332">
        <w:t>naročito</w:t>
      </w:r>
      <w:proofErr w:type="spellEnd"/>
      <w:r w:rsidRPr="009A4332">
        <w:t xml:space="preserve">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kataloška</w:t>
      </w:r>
      <w:proofErr w:type="spellEnd"/>
      <w:r w:rsidRPr="009A4332">
        <w:t xml:space="preserve"> </w:t>
      </w:r>
      <w:proofErr w:type="spellStart"/>
      <w:r w:rsidRPr="009A4332">
        <w:t>prodaja</w:t>
      </w:r>
      <w:proofErr w:type="spellEnd"/>
      <w:r w:rsidRPr="009A4332">
        <w:t xml:space="preserve">, TV </w:t>
      </w:r>
      <w:proofErr w:type="spellStart"/>
      <w:r w:rsidRPr="009A4332">
        <w:t>prodaja</w:t>
      </w:r>
      <w:proofErr w:type="spellEnd"/>
      <w:r w:rsidRPr="009A4332">
        <w:t xml:space="preserve">, </w:t>
      </w:r>
      <w:proofErr w:type="spellStart"/>
      <w:r w:rsidRPr="009A4332">
        <w:t>trgovina</w:t>
      </w:r>
      <w:proofErr w:type="spellEnd"/>
      <w:r w:rsidRPr="009A4332">
        <w:t xml:space="preserve"> </w:t>
      </w:r>
      <w:proofErr w:type="spellStart"/>
      <w:r w:rsidRPr="009A4332">
        <w:t>posredstvom</w:t>
      </w:r>
      <w:proofErr w:type="spellEnd"/>
      <w:r w:rsidRPr="009A4332">
        <w:t xml:space="preserve"> </w:t>
      </w:r>
      <w:proofErr w:type="spellStart"/>
      <w:r w:rsidRPr="009A4332">
        <w:t>pošte</w:t>
      </w:r>
      <w:proofErr w:type="spellEnd"/>
      <w:r w:rsidRPr="009A4332">
        <w:t xml:space="preserve">, </w:t>
      </w:r>
      <w:proofErr w:type="spellStart"/>
      <w:r w:rsidRPr="009A4332">
        <w:t>štampanih</w:t>
      </w:r>
      <w:proofErr w:type="spellEnd"/>
      <w:r w:rsidRPr="009A4332">
        <w:t xml:space="preserve"> </w:t>
      </w:r>
      <w:proofErr w:type="spellStart"/>
      <w:r w:rsidRPr="009A4332">
        <w:t>pošiljki</w:t>
      </w:r>
      <w:proofErr w:type="spellEnd"/>
      <w:r w:rsidRPr="009A4332">
        <w:t xml:space="preserve">, </w:t>
      </w:r>
      <w:proofErr w:type="spellStart"/>
      <w:r w:rsidRPr="009A4332">
        <w:t>reklamnih</w:t>
      </w:r>
      <w:proofErr w:type="spellEnd"/>
      <w:r w:rsidRPr="009A4332">
        <w:t xml:space="preserve"> </w:t>
      </w:r>
      <w:proofErr w:type="spellStart"/>
      <w:r w:rsidRPr="009A4332">
        <w:t>materijala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narudžbenicom</w:t>
      </w:r>
      <w:proofErr w:type="spellEnd"/>
      <w:r w:rsidRPr="009A4332">
        <w:t xml:space="preserve">, </w:t>
      </w:r>
      <w:proofErr w:type="spellStart"/>
      <w:r w:rsidRPr="009A4332">
        <w:t>telefona</w:t>
      </w:r>
      <w:proofErr w:type="spellEnd"/>
      <w:r w:rsidRPr="009A4332">
        <w:t xml:space="preserve">, </w:t>
      </w:r>
      <w:proofErr w:type="spellStart"/>
      <w:r w:rsidRPr="009A4332">
        <w:t>tekstualnih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multimedijalnih</w:t>
      </w:r>
      <w:proofErr w:type="spellEnd"/>
      <w:r w:rsidRPr="009A4332">
        <w:t xml:space="preserve"> </w:t>
      </w:r>
      <w:proofErr w:type="spellStart"/>
      <w:r w:rsidRPr="009A4332">
        <w:t>poruka</w:t>
      </w:r>
      <w:proofErr w:type="spellEnd"/>
      <w:r w:rsidRPr="009A4332">
        <w:t xml:space="preserve"> u </w:t>
      </w:r>
      <w:proofErr w:type="spellStart"/>
      <w:r w:rsidRPr="009A4332">
        <w:t>mobilnoj</w:t>
      </w:r>
      <w:proofErr w:type="spellEnd"/>
      <w:r w:rsidRPr="009A4332">
        <w:t xml:space="preserve"> </w:t>
      </w:r>
      <w:proofErr w:type="spellStart"/>
      <w:r w:rsidRPr="009A4332">
        <w:t>telefoniji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govornih</w:t>
      </w:r>
      <w:proofErr w:type="spellEnd"/>
      <w:r w:rsidRPr="009A4332">
        <w:t xml:space="preserve"> automata.</w:t>
      </w:r>
    </w:p>
    <w:p w14:paraId="321AC667" w14:textId="77777777" w:rsidR="009A4332" w:rsidRPr="009A4332" w:rsidRDefault="009A4332" w:rsidP="009A4332">
      <w:pPr>
        <w:jc w:val="center"/>
      </w:pPr>
      <w:proofErr w:type="spellStart"/>
      <w:r w:rsidRPr="009A4332">
        <w:t>Smatra</w:t>
      </w:r>
      <w:proofErr w:type="spellEnd"/>
      <w:r w:rsidRPr="009A4332">
        <w:t xml:space="preserve"> se da </w:t>
      </w:r>
      <w:proofErr w:type="spellStart"/>
      <w:r w:rsidRPr="009A4332">
        <w:t>strano</w:t>
      </w:r>
      <w:proofErr w:type="spellEnd"/>
      <w:r w:rsidRPr="009A4332">
        <w:t xml:space="preserve"> lice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daljinsku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 u </w:t>
      </w:r>
      <w:proofErr w:type="spellStart"/>
      <w:r w:rsidRPr="009A4332">
        <w:t>Republici</w:t>
      </w:r>
      <w:proofErr w:type="spellEnd"/>
      <w:r w:rsidRPr="009A4332">
        <w:t xml:space="preserve"> </w:t>
      </w:r>
      <w:proofErr w:type="spellStart"/>
      <w:r w:rsidRPr="009A4332">
        <w:t>Srbiji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je </w:t>
      </w:r>
      <w:proofErr w:type="spellStart"/>
      <w:r w:rsidRPr="009A4332">
        <w:t>usmerena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potrošače</w:t>
      </w:r>
      <w:proofErr w:type="spellEnd"/>
      <w:r w:rsidRPr="009A4332">
        <w:t xml:space="preserve"> u </w:t>
      </w:r>
      <w:proofErr w:type="spellStart"/>
      <w:r w:rsidRPr="009A4332">
        <w:t>Republici</w:t>
      </w:r>
      <w:proofErr w:type="spellEnd"/>
      <w:r w:rsidRPr="009A4332">
        <w:t xml:space="preserve"> </w:t>
      </w:r>
      <w:proofErr w:type="spellStart"/>
      <w:r w:rsidRPr="009A4332">
        <w:t>Srbiji</w:t>
      </w:r>
      <w:proofErr w:type="spellEnd"/>
      <w:r w:rsidRPr="009A4332">
        <w:t>.</w:t>
      </w:r>
    </w:p>
    <w:p w14:paraId="483A354F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Daljinska</w:t>
      </w:r>
      <w:proofErr w:type="spellEnd"/>
      <w:r w:rsidRPr="009A4332">
        <w:t xml:space="preserve"> </w:t>
      </w:r>
      <w:proofErr w:type="spellStart"/>
      <w:r w:rsidRPr="009A4332">
        <w:t>trgovina</w:t>
      </w:r>
      <w:proofErr w:type="spellEnd"/>
      <w:r w:rsidRPr="009A4332">
        <w:t xml:space="preserve"> je </w:t>
      </w:r>
      <w:proofErr w:type="spellStart"/>
      <w:r w:rsidRPr="009A4332">
        <w:t>usmerena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potrošače</w:t>
      </w:r>
      <w:proofErr w:type="spellEnd"/>
      <w:r w:rsidRPr="009A4332">
        <w:t xml:space="preserve"> u </w:t>
      </w:r>
      <w:proofErr w:type="spellStart"/>
      <w:r w:rsidRPr="009A4332">
        <w:t>Republici</w:t>
      </w:r>
      <w:proofErr w:type="spellEnd"/>
      <w:r w:rsidRPr="009A4332">
        <w:t xml:space="preserve"> </w:t>
      </w:r>
      <w:proofErr w:type="spellStart"/>
      <w:r w:rsidRPr="009A4332">
        <w:t>Srbiji</w:t>
      </w:r>
      <w:proofErr w:type="spellEnd"/>
      <w:r w:rsidRPr="009A4332">
        <w:t xml:space="preserve"> </w:t>
      </w:r>
      <w:proofErr w:type="spellStart"/>
      <w:r w:rsidRPr="009A4332">
        <w:t>naročito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se:</w:t>
      </w:r>
    </w:p>
    <w:p w14:paraId="7C1BF402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koristi</w:t>
      </w:r>
      <w:proofErr w:type="spellEnd"/>
      <w:r w:rsidRPr="009A4332">
        <w:t xml:space="preserve"> </w:t>
      </w:r>
      <w:proofErr w:type="spellStart"/>
      <w:r w:rsidRPr="009A4332">
        <w:t>jezik</w:t>
      </w:r>
      <w:proofErr w:type="spellEnd"/>
      <w:r w:rsidRPr="009A4332">
        <w:t xml:space="preserve"> u </w:t>
      </w:r>
      <w:proofErr w:type="spellStart"/>
      <w:r w:rsidRPr="009A4332">
        <w:t>službenoj</w:t>
      </w:r>
      <w:proofErr w:type="spellEnd"/>
      <w:r w:rsidRPr="009A4332">
        <w:t xml:space="preserve"> </w:t>
      </w:r>
      <w:proofErr w:type="spellStart"/>
      <w:r w:rsidRPr="009A4332">
        <w:t>upotrebi</w:t>
      </w:r>
      <w:proofErr w:type="spellEnd"/>
      <w:r w:rsidRPr="009A4332">
        <w:t xml:space="preserve"> u </w:t>
      </w:r>
      <w:proofErr w:type="spellStart"/>
      <w:r w:rsidRPr="009A4332">
        <w:t>Republici</w:t>
      </w:r>
      <w:proofErr w:type="spellEnd"/>
      <w:r w:rsidRPr="009A4332">
        <w:t xml:space="preserve"> </w:t>
      </w:r>
      <w:proofErr w:type="spellStart"/>
      <w:r w:rsidRPr="009A4332">
        <w:t>Srbiji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ističe</w:t>
      </w:r>
      <w:proofErr w:type="spellEnd"/>
      <w:r w:rsidRPr="009A4332">
        <w:t xml:space="preserve"> </w:t>
      </w:r>
      <w:proofErr w:type="spellStart"/>
      <w:r w:rsidRPr="009A4332">
        <w:t>cene</w:t>
      </w:r>
      <w:proofErr w:type="spellEnd"/>
      <w:r w:rsidRPr="009A4332">
        <w:t xml:space="preserve"> u </w:t>
      </w:r>
      <w:proofErr w:type="spellStart"/>
      <w:r w:rsidRPr="009A4332">
        <w:t>dinarima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</w:p>
    <w:p w14:paraId="576CE889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nudi</w:t>
      </w:r>
      <w:proofErr w:type="spellEnd"/>
      <w:r w:rsidRPr="009A4332">
        <w:t xml:space="preserve"> </w:t>
      </w:r>
      <w:proofErr w:type="spellStart"/>
      <w:r w:rsidRPr="009A4332">
        <w:t>isporuku</w:t>
      </w:r>
      <w:proofErr w:type="spellEnd"/>
      <w:r w:rsidRPr="009A4332">
        <w:t xml:space="preserve"> robe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teritoriji</w:t>
      </w:r>
      <w:proofErr w:type="spellEnd"/>
      <w:r w:rsidRPr="009A4332">
        <w:t xml:space="preserve"> </w:t>
      </w:r>
      <w:proofErr w:type="spellStart"/>
      <w:r w:rsidRPr="009A4332">
        <w:t>Republike</w:t>
      </w:r>
      <w:proofErr w:type="spellEnd"/>
      <w:r w:rsidRPr="009A4332">
        <w:t xml:space="preserve"> </w:t>
      </w:r>
      <w:proofErr w:type="spellStart"/>
      <w:r w:rsidRPr="009A4332">
        <w:t>Srbije</w:t>
      </w:r>
      <w:proofErr w:type="spellEnd"/>
      <w:r w:rsidRPr="009A4332">
        <w:t>.</w:t>
      </w:r>
    </w:p>
    <w:p w14:paraId="0821BAB2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38" w:name="str_22"/>
      <w:bookmarkEnd w:id="38"/>
      <w:r w:rsidRPr="009A4332">
        <w:rPr>
          <w:b/>
          <w:bCs/>
          <w:i/>
          <w:iCs/>
        </w:rPr>
        <w:t xml:space="preserve">2. </w:t>
      </w:r>
      <w:proofErr w:type="spellStart"/>
      <w:r w:rsidRPr="009A4332">
        <w:rPr>
          <w:b/>
          <w:bCs/>
          <w:i/>
          <w:iCs/>
        </w:rPr>
        <w:t>Posebne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tržišne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institucije</w:t>
      </w:r>
      <w:proofErr w:type="spellEnd"/>
    </w:p>
    <w:p w14:paraId="1103F9DC" w14:textId="77777777" w:rsidR="009A4332" w:rsidRPr="009A4332" w:rsidRDefault="009A4332" w:rsidP="009A4332">
      <w:pPr>
        <w:jc w:val="center"/>
        <w:rPr>
          <w:b/>
          <w:bCs/>
        </w:rPr>
      </w:pPr>
      <w:bookmarkStart w:id="39" w:name="str_23"/>
      <w:bookmarkEnd w:id="39"/>
      <w:proofErr w:type="spellStart"/>
      <w:r w:rsidRPr="009A4332">
        <w:rPr>
          <w:b/>
          <w:bCs/>
        </w:rPr>
        <w:t>Pojam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vrste</w:t>
      </w:r>
      <w:proofErr w:type="spellEnd"/>
    </w:p>
    <w:p w14:paraId="6095336E" w14:textId="77777777" w:rsidR="009A4332" w:rsidRPr="009A4332" w:rsidRDefault="009A4332" w:rsidP="009A4332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18</w:t>
      </w:r>
    </w:p>
    <w:p w14:paraId="56E2D9E0" w14:textId="77777777" w:rsidR="009A4332" w:rsidRPr="009A4332" w:rsidRDefault="009A4332" w:rsidP="009A4332">
      <w:pPr>
        <w:jc w:val="center"/>
      </w:pPr>
      <w:proofErr w:type="spellStart"/>
      <w:r w:rsidRPr="009A4332">
        <w:t>Posebne</w:t>
      </w:r>
      <w:proofErr w:type="spellEnd"/>
      <w:r w:rsidRPr="009A4332">
        <w:t xml:space="preserve"> </w:t>
      </w:r>
      <w:proofErr w:type="spellStart"/>
      <w:r w:rsidRPr="009A4332">
        <w:t>tržišne</w:t>
      </w:r>
      <w:proofErr w:type="spellEnd"/>
      <w:r w:rsidRPr="009A4332">
        <w:t xml:space="preserve"> </w:t>
      </w:r>
      <w:proofErr w:type="spellStart"/>
      <w:r w:rsidRPr="009A4332">
        <w:t>institucije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posebni</w:t>
      </w:r>
      <w:proofErr w:type="spellEnd"/>
      <w:r w:rsidRPr="009A4332">
        <w:t xml:space="preserve">, </w:t>
      </w:r>
      <w:proofErr w:type="spellStart"/>
      <w:r w:rsidRPr="009A4332">
        <w:t>uređeni</w:t>
      </w:r>
      <w:proofErr w:type="spellEnd"/>
      <w:r w:rsidRPr="009A4332">
        <w:t xml:space="preserve"> </w:t>
      </w:r>
      <w:proofErr w:type="spellStart"/>
      <w:r w:rsidRPr="009A4332">
        <w:t>oblici</w:t>
      </w:r>
      <w:proofErr w:type="spellEnd"/>
      <w:r w:rsidRPr="009A4332">
        <w:t xml:space="preserve"> </w:t>
      </w:r>
      <w:proofErr w:type="spellStart"/>
      <w:r w:rsidRPr="009A4332">
        <w:t>tržišta</w:t>
      </w:r>
      <w:proofErr w:type="spellEnd"/>
      <w:r w:rsidRPr="009A4332">
        <w:t xml:space="preserve"> koji </w:t>
      </w:r>
      <w:proofErr w:type="spellStart"/>
      <w:r w:rsidRPr="009A4332">
        <w:t>organizuju</w:t>
      </w:r>
      <w:proofErr w:type="spellEnd"/>
      <w:r w:rsidRPr="009A4332">
        <w:t xml:space="preserve"> </w:t>
      </w:r>
      <w:proofErr w:type="spellStart"/>
      <w:r w:rsidRPr="009A4332">
        <w:t>susret</w:t>
      </w:r>
      <w:proofErr w:type="spellEnd"/>
      <w:r w:rsidRPr="009A4332">
        <w:t xml:space="preserve"> </w:t>
      </w:r>
      <w:proofErr w:type="spellStart"/>
      <w:r w:rsidRPr="009A4332">
        <w:t>prodavaca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kupaca</w:t>
      </w:r>
      <w:proofErr w:type="spellEnd"/>
      <w:r w:rsidRPr="009A4332">
        <w:t xml:space="preserve"> robe/</w:t>
      </w:r>
      <w:proofErr w:type="spellStart"/>
      <w:r w:rsidRPr="009A4332">
        <w:t>usluga</w:t>
      </w:r>
      <w:proofErr w:type="spellEnd"/>
      <w:r w:rsidRPr="009A4332">
        <w:t xml:space="preserve">,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ciljem</w:t>
      </w:r>
      <w:proofErr w:type="spellEnd"/>
      <w:r w:rsidRPr="009A4332">
        <w:t xml:space="preserve"> </w:t>
      </w:r>
      <w:proofErr w:type="spellStart"/>
      <w:r w:rsidRPr="009A4332">
        <w:t>njene</w:t>
      </w:r>
      <w:proofErr w:type="spellEnd"/>
      <w:r w:rsidRPr="009A4332">
        <w:t xml:space="preserve"> </w:t>
      </w:r>
      <w:proofErr w:type="spellStart"/>
      <w:r w:rsidRPr="009A4332">
        <w:t>prodaje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promocije</w:t>
      </w:r>
      <w:proofErr w:type="spellEnd"/>
      <w:r w:rsidRPr="009A4332">
        <w:t>.</w:t>
      </w:r>
    </w:p>
    <w:p w14:paraId="57CD5B3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Posebne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institucije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su:</w:t>
      </w:r>
      <w:proofErr w:type="gramEnd"/>
    </w:p>
    <w:p w14:paraId="7C30211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robna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berza</w:t>
      </w:r>
      <w:proofErr w:type="spellEnd"/>
      <w:r w:rsidRPr="009A4332">
        <w:rPr>
          <w:lang w:val="fr-FR"/>
        </w:rPr>
        <w:t>;</w:t>
      </w:r>
      <w:proofErr w:type="gramEnd"/>
    </w:p>
    <w:p w14:paraId="5D727BB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proofErr w:type="gramStart"/>
      <w:r w:rsidRPr="009A4332">
        <w:rPr>
          <w:lang w:val="fr-FR"/>
        </w:rPr>
        <w:t>sajam</w:t>
      </w:r>
      <w:proofErr w:type="spellEnd"/>
      <w:r w:rsidRPr="009A4332">
        <w:rPr>
          <w:lang w:val="fr-FR"/>
        </w:rPr>
        <w:t>;</w:t>
      </w:r>
      <w:proofErr w:type="gramEnd"/>
    </w:p>
    <w:p w14:paraId="0C003DC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privredne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tradicionalne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manifestacije</w:t>
      </w:r>
      <w:proofErr w:type="spellEnd"/>
      <w:r w:rsidRPr="009A4332">
        <w:rPr>
          <w:lang w:val="fr-FR"/>
        </w:rPr>
        <w:t>;</w:t>
      </w:r>
      <w:proofErr w:type="gramEnd"/>
    </w:p>
    <w:p w14:paraId="004D995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proofErr w:type="gramStart"/>
      <w:r w:rsidRPr="009A4332">
        <w:rPr>
          <w:lang w:val="fr-FR"/>
        </w:rPr>
        <w:t>pijaca</w:t>
      </w:r>
      <w:proofErr w:type="spellEnd"/>
      <w:r w:rsidRPr="009A4332">
        <w:rPr>
          <w:lang w:val="fr-FR"/>
        </w:rPr>
        <w:t>;</w:t>
      </w:r>
      <w:proofErr w:type="gramEnd"/>
    </w:p>
    <w:p w14:paraId="3BFF4C2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</w:t>
      </w:r>
      <w:proofErr w:type="spellStart"/>
      <w:proofErr w:type="gramStart"/>
      <w:r w:rsidRPr="009A4332">
        <w:rPr>
          <w:lang w:val="fr-FR"/>
        </w:rPr>
        <w:t>veletržnica</w:t>
      </w:r>
      <w:proofErr w:type="spellEnd"/>
      <w:r w:rsidRPr="009A4332">
        <w:rPr>
          <w:lang w:val="fr-FR"/>
        </w:rPr>
        <w:t>;</w:t>
      </w:r>
      <w:proofErr w:type="gramEnd"/>
    </w:p>
    <w:p w14:paraId="4C18856D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</w:t>
      </w:r>
      <w:proofErr w:type="spellStart"/>
      <w:r w:rsidRPr="009A4332">
        <w:rPr>
          <w:lang w:val="fr-FR"/>
        </w:rPr>
        <w:t>aukcijska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kuća</w:t>
      </w:r>
      <w:proofErr w:type="spellEnd"/>
      <w:r w:rsidRPr="009A4332">
        <w:rPr>
          <w:lang w:val="fr-FR"/>
        </w:rPr>
        <w:t>.</w:t>
      </w:r>
    </w:p>
    <w:p w14:paraId="63C37CF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Posebne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institucije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mogu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učestvuju</w:t>
      </w:r>
      <w:proofErr w:type="spellEnd"/>
      <w:r w:rsidRPr="009A4332">
        <w:rPr>
          <w:lang w:val="fr-FR"/>
        </w:rPr>
        <w:t xml:space="preserve"> ni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prodavci</w:t>
      </w:r>
      <w:proofErr w:type="spellEnd"/>
      <w:r w:rsidRPr="009A4332">
        <w:rPr>
          <w:lang w:val="fr-FR"/>
        </w:rPr>
        <w:t xml:space="preserve"> ni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kupci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čiji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organizatori</w:t>
      </w:r>
      <w:proofErr w:type="spellEnd"/>
      <w:r w:rsidRPr="009A4332">
        <w:rPr>
          <w:lang w:val="fr-FR"/>
        </w:rPr>
        <w:t>.</w:t>
      </w:r>
    </w:p>
    <w:p w14:paraId="5D9EE04F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9A4332">
        <w:rPr>
          <w:b/>
          <w:bCs/>
          <w:lang w:val="fr-FR"/>
        </w:rPr>
        <w:t>Robna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berza</w:t>
      </w:r>
      <w:proofErr w:type="spellEnd"/>
    </w:p>
    <w:p w14:paraId="33100DD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19</w:t>
      </w:r>
    </w:p>
    <w:p w14:paraId="09EFD47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Robna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berza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50B68729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9A4332">
        <w:rPr>
          <w:b/>
          <w:bCs/>
          <w:lang w:val="fr-FR"/>
        </w:rPr>
        <w:t>Sajam</w:t>
      </w:r>
      <w:proofErr w:type="spellEnd"/>
    </w:p>
    <w:p w14:paraId="056C1700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20</w:t>
      </w:r>
    </w:p>
    <w:p w14:paraId="1EBB0C1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Sajam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posebna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organizovanjem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sajamskih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pratećih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iznajmljivanja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projektovanja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pripremanja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sajamskom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skladištenja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skladišnog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organizovanja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prevoza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izlagače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utovara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istovara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pakovanja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marketinških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ugostiteljskih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vezi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organizovanjem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sajamskih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>.</w:t>
      </w:r>
    </w:p>
    <w:p w14:paraId="08CB342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Sajam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lice, </w:t>
      </w:r>
      <w:proofErr w:type="spellStart"/>
      <w:r w:rsidRPr="009A4332">
        <w:rPr>
          <w:lang w:val="fr-FR"/>
        </w:rPr>
        <w:t>registrovano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Registru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registracija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sajamsku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namenjenom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sajmištu</w:t>
      </w:r>
      <w:proofErr w:type="spellEnd"/>
      <w:r w:rsidRPr="009A4332">
        <w:rPr>
          <w:lang w:val="fr-FR"/>
        </w:rPr>
        <w:t>).</w:t>
      </w:r>
    </w:p>
    <w:p w14:paraId="769BC029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Sajamska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predstavlja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izlaganje</w:t>
      </w:r>
      <w:proofErr w:type="spellEnd"/>
      <w:r w:rsidRPr="009A4332">
        <w:rPr>
          <w:lang w:val="fr-FR"/>
        </w:rPr>
        <w:t xml:space="preserve"> robe u </w:t>
      </w:r>
      <w:proofErr w:type="spellStart"/>
      <w:r w:rsidRPr="009A4332">
        <w:rPr>
          <w:lang w:val="fr-FR"/>
        </w:rPr>
        <w:t>tačno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vremenskom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periodu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prostoru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namene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sajamski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sajmište</w:t>
      </w:r>
      <w:proofErr w:type="spellEnd"/>
      <w:r w:rsidRPr="009A4332">
        <w:rPr>
          <w:lang w:val="fr-FR"/>
        </w:rPr>
        <w:t xml:space="preserve">),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izlagača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lastRenderedPageBreak/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predstavljanja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upoznavanja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zainteresovanih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kupaca</w:t>
      </w:r>
      <w:proofErr w:type="spellEnd"/>
      <w:r w:rsidRPr="009A4332">
        <w:rPr>
          <w:lang w:val="fr-FR"/>
        </w:rPr>
        <w:t xml:space="preserve"> sa tom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izlagač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nudi</w:t>
      </w:r>
      <w:proofErr w:type="spellEnd"/>
      <w:r w:rsidRPr="009A4332">
        <w:rPr>
          <w:lang w:val="fr-FR"/>
        </w:rPr>
        <w:t>.</w:t>
      </w:r>
    </w:p>
    <w:p w14:paraId="5027CD7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sajamskoj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smatra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trgovinom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>.</w:t>
      </w:r>
    </w:p>
    <w:p w14:paraId="22034A7E" w14:textId="77777777" w:rsidR="009A4332" w:rsidRPr="009A4332" w:rsidRDefault="009A4332" w:rsidP="009A4332">
      <w:pPr>
        <w:jc w:val="center"/>
      </w:pPr>
      <w:r w:rsidRPr="009A4332">
        <w:t xml:space="preserve">Sajam </w:t>
      </w:r>
      <w:proofErr w:type="spellStart"/>
      <w:r w:rsidRPr="009A4332">
        <w:t>može</w:t>
      </w:r>
      <w:proofErr w:type="spellEnd"/>
      <w:r w:rsidRPr="009A4332">
        <w:t xml:space="preserve"> da </w:t>
      </w:r>
      <w:proofErr w:type="spellStart"/>
      <w:r w:rsidRPr="009A4332">
        <w:t>organizuje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kulturne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sportske</w:t>
      </w:r>
      <w:proofErr w:type="spellEnd"/>
      <w:r w:rsidRPr="009A4332">
        <w:t xml:space="preserve"> </w:t>
      </w:r>
      <w:proofErr w:type="spellStart"/>
      <w:r w:rsidRPr="009A4332">
        <w:t>priredbe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manifestacije</w:t>
      </w:r>
      <w:proofErr w:type="spellEnd"/>
      <w:r w:rsidRPr="009A4332">
        <w:t>.</w:t>
      </w:r>
    </w:p>
    <w:p w14:paraId="734D96F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9A4332">
        <w:rPr>
          <w:b/>
          <w:bCs/>
          <w:lang w:val="fr-FR"/>
        </w:rPr>
        <w:t>Privredne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izložbe</w:t>
      </w:r>
      <w:proofErr w:type="spellEnd"/>
      <w:r w:rsidRPr="009A4332">
        <w:rPr>
          <w:b/>
          <w:bCs/>
          <w:lang w:val="fr-FR"/>
        </w:rPr>
        <w:t xml:space="preserve"> i </w:t>
      </w:r>
      <w:proofErr w:type="spellStart"/>
      <w:r w:rsidRPr="009A4332">
        <w:rPr>
          <w:b/>
          <w:bCs/>
          <w:lang w:val="fr-FR"/>
        </w:rPr>
        <w:t>tradicionalne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manifestacije</w:t>
      </w:r>
      <w:proofErr w:type="spellEnd"/>
    </w:p>
    <w:p w14:paraId="02A48D39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21</w:t>
      </w:r>
    </w:p>
    <w:p w14:paraId="7DCA65F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Privredne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izložbe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privremenog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povremenog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karaktera</w:t>
      </w:r>
      <w:proofErr w:type="spellEnd"/>
      <w:r w:rsidRPr="009A4332">
        <w:rPr>
          <w:lang w:val="fr-FR"/>
        </w:rPr>
        <w:t xml:space="preserve">, van </w:t>
      </w:r>
      <w:proofErr w:type="spellStart"/>
      <w:r w:rsidRPr="009A4332">
        <w:rPr>
          <w:lang w:val="fr-FR"/>
        </w:rPr>
        <w:t>sajamskog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>.</w:t>
      </w:r>
    </w:p>
    <w:p w14:paraId="58B5F57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Tradicionalne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vašari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festivali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u </w:t>
      </w:r>
      <w:proofErr w:type="spellStart"/>
      <w:r w:rsidRPr="009A4332">
        <w:rPr>
          <w:lang w:val="fr-FR"/>
        </w:rPr>
        <w:t>sklopu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kulturnih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muzičkih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sportskih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društvenih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aktivnosti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određena</w:t>
      </w:r>
      <w:proofErr w:type="spellEnd"/>
      <w:r w:rsidRPr="009A4332">
        <w:rPr>
          <w:lang w:val="fr-FR"/>
        </w:rPr>
        <w:t xml:space="preserve"> roba/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a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običajima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vezanim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odvijanje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aktivnosti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to </w:t>
      </w:r>
      <w:proofErr w:type="spellStart"/>
      <w:r w:rsidRPr="009A4332">
        <w:rPr>
          <w:lang w:val="fr-FR"/>
        </w:rPr>
        <w:t>područje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npr</w:t>
      </w:r>
      <w:proofErr w:type="spellEnd"/>
      <w:r w:rsidRPr="009A4332">
        <w:rPr>
          <w:lang w:val="fr-FR"/>
        </w:rPr>
        <w:t>. "</w:t>
      </w:r>
      <w:proofErr w:type="spellStart"/>
      <w:r w:rsidRPr="009A4332">
        <w:rPr>
          <w:lang w:val="fr-FR"/>
        </w:rPr>
        <w:t>dani</w:t>
      </w:r>
      <w:proofErr w:type="spellEnd"/>
      <w:r w:rsidRPr="009A4332">
        <w:rPr>
          <w:lang w:val="fr-FR"/>
        </w:rPr>
        <w:t xml:space="preserve">" </w:t>
      </w:r>
      <w:proofErr w:type="spellStart"/>
      <w:r w:rsidRPr="009A4332">
        <w:rPr>
          <w:lang w:val="fr-FR"/>
        </w:rPr>
        <w:t>pojedinih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sabori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sl</w:t>
      </w:r>
      <w:proofErr w:type="spellEnd"/>
      <w:r w:rsidRPr="009A4332">
        <w:rPr>
          <w:lang w:val="fr-FR"/>
        </w:rPr>
        <w:t>.).</w:t>
      </w:r>
    </w:p>
    <w:p w14:paraId="5797C80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Organizator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tradicionalnih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da:</w:t>
      </w:r>
      <w:proofErr w:type="gramEnd"/>
    </w:p>
    <w:p w14:paraId="74E0910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izlažu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>/</w:t>
      </w:r>
      <w:proofErr w:type="spellStart"/>
      <w:proofErr w:type="gram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;</w:t>
      </w:r>
      <w:proofErr w:type="gramEnd"/>
    </w:p>
    <w:p w14:paraId="66296C8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prisustvo</w:t>
      </w:r>
      <w:proofErr w:type="spellEnd"/>
      <w:r w:rsidRPr="009A4332">
        <w:rPr>
          <w:lang w:val="fr-FR"/>
        </w:rPr>
        <w:t xml:space="preserve"> i rad </w:t>
      </w:r>
      <w:proofErr w:type="spellStart"/>
      <w:r w:rsidRPr="009A4332">
        <w:rPr>
          <w:lang w:val="fr-FR"/>
        </w:rPr>
        <w:t>nadležnih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manifestacije</w:t>
      </w:r>
      <w:proofErr w:type="spellEnd"/>
      <w:r w:rsidRPr="009A4332">
        <w:rPr>
          <w:lang w:val="fr-FR"/>
        </w:rPr>
        <w:t>;</w:t>
      </w:r>
      <w:proofErr w:type="gramEnd"/>
    </w:p>
    <w:p w14:paraId="5E35318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obeleži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izdvoji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kome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održava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okolnog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>;</w:t>
      </w:r>
      <w:proofErr w:type="gramEnd"/>
    </w:p>
    <w:p w14:paraId="39BB35D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vidno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organizatora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manifestacije</w:t>
      </w:r>
      <w:proofErr w:type="spellEnd"/>
      <w:r w:rsidRPr="009A4332">
        <w:rPr>
          <w:lang w:val="fr-FR"/>
        </w:rPr>
        <w:t>.</w:t>
      </w:r>
    </w:p>
    <w:p w14:paraId="5E0D020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Evidencija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3. </w:t>
      </w:r>
      <w:proofErr w:type="spellStart"/>
      <w:proofErr w:type="gramStart"/>
      <w:r w:rsidRPr="009A4332">
        <w:rPr>
          <w:lang w:val="fr-FR"/>
        </w:rPr>
        <w:t>tačka</w:t>
      </w:r>
      <w:proofErr w:type="spellEnd"/>
      <w:proofErr w:type="gramEnd"/>
      <w:r w:rsidRPr="009A4332">
        <w:rPr>
          <w:lang w:val="fr-FR"/>
        </w:rPr>
        <w:t xml:space="preserve"> 1)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poslovnom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imenu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matičnom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adresi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sedišta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imenu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prezimenu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adresi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odgovarajućeg</w:t>
      </w:r>
      <w:proofErr w:type="spellEnd"/>
      <w:r w:rsidRPr="009A4332">
        <w:rPr>
          <w:lang w:val="fr-FR"/>
        </w:rPr>
        <w:t xml:space="preserve"> registra, a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efikasnog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sprovođenja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>.</w:t>
      </w:r>
    </w:p>
    <w:p w14:paraId="34136B4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Na </w:t>
      </w:r>
      <w:proofErr w:type="spellStart"/>
      <w:r w:rsidRPr="009A4332">
        <w:rPr>
          <w:lang w:val="fr-FR"/>
        </w:rPr>
        <w:t>privrednim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izložbama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tradicionalnim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dozvoljena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svrha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pomenutih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>.</w:t>
      </w:r>
    </w:p>
    <w:p w14:paraId="68069CF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Privredna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tradicionalna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trajati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najduže</w:t>
      </w:r>
      <w:proofErr w:type="spellEnd"/>
      <w:r w:rsidRPr="009A4332">
        <w:rPr>
          <w:lang w:val="fr-FR"/>
        </w:rPr>
        <w:t xml:space="preserve"> do 60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toku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kalendarske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>.</w:t>
      </w:r>
    </w:p>
    <w:p w14:paraId="60C08F5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ovim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izložbama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manifestacijama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smatra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trgovinom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>.</w:t>
      </w:r>
    </w:p>
    <w:p w14:paraId="5647CDC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održavanja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tradicionalnih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 xml:space="preserve"> je u </w:t>
      </w:r>
      <w:proofErr w:type="spellStart"/>
      <w:r w:rsidRPr="009A4332">
        <w:rPr>
          <w:lang w:val="fr-FR"/>
        </w:rPr>
        <w:t>nadležnosti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samouprave</w:t>
      </w:r>
      <w:proofErr w:type="spellEnd"/>
      <w:r w:rsidRPr="009A4332">
        <w:rPr>
          <w:lang w:val="fr-FR"/>
        </w:rPr>
        <w:t>.</w:t>
      </w:r>
    </w:p>
    <w:p w14:paraId="1BAD3417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7" w:name="str_27"/>
      <w:bookmarkEnd w:id="47"/>
      <w:proofErr w:type="spellStart"/>
      <w:r w:rsidRPr="009A4332">
        <w:rPr>
          <w:b/>
          <w:bCs/>
          <w:lang w:val="fr-FR"/>
        </w:rPr>
        <w:t>Pijaca</w:t>
      </w:r>
      <w:proofErr w:type="spellEnd"/>
    </w:p>
    <w:p w14:paraId="5EB41B10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8" w:name="clan_22"/>
      <w:bookmarkEnd w:id="48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22</w:t>
      </w:r>
    </w:p>
    <w:p w14:paraId="3E7F244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lastRenderedPageBreak/>
        <w:t>Pijaca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posebna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organizovanjem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malo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uređivanja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održavanja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specijalizovanog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pijačne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pratećih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>.</w:t>
      </w:r>
    </w:p>
    <w:p w14:paraId="2EA0A8F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Pijačna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obuhvata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tezgama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boksovima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objektima</w:t>
      </w:r>
      <w:proofErr w:type="spellEnd"/>
      <w:r w:rsidRPr="009A4332">
        <w:rPr>
          <w:lang w:val="fr-FR"/>
        </w:rPr>
        <w:t xml:space="preserve">, i to </w:t>
      </w:r>
      <w:proofErr w:type="spellStart"/>
      <w:r w:rsidRPr="009A4332">
        <w:rPr>
          <w:lang w:val="fr-FR"/>
        </w:rPr>
        <w:t>svežih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poljoprivrednih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prehrambenih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domaće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radinosti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zanatskih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široke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pratećih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>.</w:t>
      </w:r>
    </w:p>
    <w:p w14:paraId="647EE36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Pijaca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registrovano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Registru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registracija</w:t>
      </w:r>
      <w:proofErr w:type="spellEnd"/>
      <w:r w:rsidRPr="009A4332">
        <w:rPr>
          <w:lang w:val="fr-FR"/>
        </w:rPr>
        <w:t>.</w:t>
      </w:r>
    </w:p>
    <w:p w14:paraId="72E6877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pijaci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trgovci</w:t>
      </w:r>
      <w:proofErr w:type="spellEnd"/>
      <w:r w:rsidRPr="009A4332">
        <w:rPr>
          <w:lang w:val="fr-FR"/>
        </w:rPr>
        <w:t>.</w:t>
      </w:r>
    </w:p>
    <w:p w14:paraId="10E797A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Pijaca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dužna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da:</w:t>
      </w:r>
      <w:proofErr w:type="gramEnd"/>
    </w:p>
    <w:p w14:paraId="1FB2B19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obeleži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izdvoji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pijačni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okolnog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da </w:t>
      </w:r>
      <w:proofErr w:type="spellStart"/>
      <w:r w:rsidRPr="009A4332">
        <w:rPr>
          <w:lang w:val="fr-FR"/>
        </w:rPr>
        <w:t>vidno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dane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pijačne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;</w:t>
      </w:r>
      <w:proofErr w:type="gramEnd"/>
    </w:p>
    <w:p w14:paraId="2553133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vagu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kojoj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vrši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provera</w:t>
      </w:r>
      <w:proofErr w:type="spellEnd"/>
      <w:r w:rsidRPr="009A4332">
        <w:rPr>
          <w:lang w:val="fr-FR"/>
        </w:rPr>
        <w:t xml:space="preserve"> mase </w:t>
      </w:r>
      <w:proofErr w:type="spellStart"/>
      <w:r w:rsidRPr="009A4332">
        <w:rPr>
          <w:lang w:val="fr-FR"/>
        </w:rPr>
        <w:t>kupljene</w:t>
      </w:r>
      <w:proofErr w:type="spellEnd"/>
      <w:r w:rsidRPr="009A4332">
        <w:rPr>
          <w:lang w:val="fr-FR"/>
        </w:rPr>
        <w:t xml:space="preserve"> robe (</w:t>
      </w:r>
      <w:proofErr w:type="spellStart"/>
      <w:r w:rsidRPr="009A4332">
        <w:rPr>
          <w:lang w:val="fr-FR"/>
        </w:rPr>
        <w:t>kontrolna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vaga</w:t>
      </w:r>
      <w:proofErr w:type="spellEnd"/>
      <w:r w:rsidRPr="009A4332">
        <w:rPr>
          <w:lang w:val="fr-FR"/>
        </w:rPr>
        <w:t xml:space="preserve">), da je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označi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nalaženja</w:t>
      </w:r>
      <w:proofErr w:type="spellEnd"/>
      <w:r w:rsidRPr="009A4332">
        <w:rPr>
          <w:lang w:val="fr-FR"/>
        </w:rPr>
        <w:t xml:space="preserve"> i da </w:t>
      </w:r>
      <w:proofErr w:type="spellStart"/>
      <w:r w:rsidRPr="009A4332">
        <w:rPr>
          <w:lang w:val="fr-FR"/>
        </w:rPr>
        <w:t>omogući</w:t>
      </w:r>
      <w:proofErr w:type="spellEnd"/>
      <w:r w:rsidRPr="009A4332">
        <w:rPr>
          <w:lang w:val="fr-FR"/>
        </w:rPr>
        <w:t xml:space="preserve"> lak </w:t>
      </w:r>
      <w:proofErr w:type="spellStart"/>
      <w:r w:rsidRPr="009A4332">
        <w:rPr>
          <w:lang w:val="fr-FR"/>
        </w:rPr>
        <w:t>pristup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toj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vagi;</w:t>
      </w:r>
      <w:proofErr w:type="gramEnd"/>
    </w:p>
    <w:p w14:paraId="7F1420E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robe na </w:t>
      </w:r>
      <w:proofErr w:type="spellStart"/>
      <w:r w:rsidRPr="009A4332">
        <w:rPr>
          <w:lang w:val="fr-FR"/>
        </w:rPr>
        <w:t>pijaci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isključivo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trgovci</w:t>
      </w:r>
      <w:proofErr w:type="spellEnd"/>
      <w:r w:rsidRPr="009A4332">
        <w:rPr>
          <w:lang w:val="fr-FR"/>
        </w:rPr>
        <w:t>;</w:t>
      </w:r>
      <w:proofErr w:type="gramEnd"/>
    </w:p>
    <w:p w14:paraId="423E4F0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prisustvo</w:t>
      </w:r>
      <w:proofErr w:type="spellEnd"/>
      <w:r w:rsidRPr="009A4332">
        <w:rPr>
          <w:lang w:val="fr-FR"/>
        </w:rPr>
        <w:t xml:space="preserve"> i rad </w:t>
      </w:r>
      <w:proofErr w:type="spellStart"/>
      <w:r w:rsidRPr="009A4332">
        <w:rPr>
          <w:lang w:val="fr-FR"/>
        </w:rPr>
        <w:t>nadležnih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pijačne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.</w:t>
      </w:r>
    </w:p>
    <w:p w14:paraId="6B6A799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Aktom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samouprave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lokacija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opremanje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održavanje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pijace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pijačnog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pitanja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rad </w:t>
      </w:r>
      <w:proofErr w:type="spellStart"/>
      <w:r w:rsidRPr="009A4332">
        <w:rPr>
          <w:lang w:val="fr-FR"/>
        </w:rPr>
        <w:t>pijace</w:t>
      </w:r>
      <w:proofErr w:type="spellEnd"/>
      <w:r w:rsidRPr="009A4332">
        <w:rPr>
          <w:lang w:val="fr-FR"/>
        </w:rPr>
        <w:t>.</w:t>
      </w:r>
    </w:p>
    <w:p w14:paraId="6EC84D1B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9A4332">
        <w:rPr>
          <w:b/>
          <w:bCs/>
          <w:lang w:val="fr-FR"/>
        </w:rPr>
        <w:t>Veletržnica</w:t>
      </w:r>
      <w:proofErr w:type="spellEnd"/>
    </w:p>
    <w:p w14:paraId="1542F35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23</w:t>
      </w:r>
    </w:p>
    <w:p w14:paraId="447DB45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Veletržnica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posebna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organizovanjem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veliko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uređivanja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održavanja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specijalizovanog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izlaganje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voća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povrća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poljoprivrednih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prehrambenih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proizvoda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ostale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široke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pratećih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skladištenje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njena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dorada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prerada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pakovanje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vezi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rukovanjem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prevozom</w:t>
      </w:r>
      <w:proofErr w:type="spellEnd"/>
      <w:r w:rsidRPr="009A4332">
        <w:rPr>
          <w:lang w:val="fr-FR"/>
        </w:rPr>
        <w:t>.</w:t>
      </w:r>
    </w:p>
    <w:p w14:paraId="257CF4E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Veletržnica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registrovano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Registru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registracija</w:t>
      </w:r>
      <w:proofErr w:type="spellEnd"/>
      <w:r w:rsidRPr="009A4332">
        <w:rPr>
          <w:lang w:val="fr-FR"/>
        </w:rPr>
        <w:t>.</w:t>
      </w:r>
    </w:p>
    <w:p w14:paraId="45CC26B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veletržnici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trgovci</w:t>
      </w:r>
      <w:proofErr w:type="spellEnd"/>
      <w:r w:rsidRPr="009A4332">
        <w:rPr>
          <w:lang w:val="fr-FR"/>
        </w:rPr>
        <w:t>.</w:t>
      </w:r>
    </w:p>
    <w:p w14:paraId="43F5604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Na </w:t>
      </w:r>
      <w:proofErr w:type="spellStart"/>
      <w:r w:rsidRPr="009A4332">
        <w:rPr>
          <w:lang w:val="fr-FR"/>
        </w:rPr>
        <w:t>veletržnici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veliko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izuzetno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malo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propisani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pijacu</w:t>
      </w:r>
      <w:proofErr w:type="spellEnd"/>
      <w:r w:rsidRPr="009A4332">
        <w:rPr>
          <w:lang w:val="fr-FR"/>
        </w:rPr>
        <w:t>.</w:t>
      </w:r>
    </w:p>
    <w:p w14:paraId="377AF63B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9A4332">
        <w:rPr>
          <w:b/>
          <w:bCs/>
          <w:lang w:val="fr-FR"/>
        </w:rPr>
        <w:t>Aukcijska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kuća</w:t>
      </w:r>
      <w:proofErr w:type="spellEnd"/>
    </w:p>
    <w:p w14:paraId="034513FF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24</w:t>
      </w:r>
    </w:p>
    <w:p w14:paraId="0C1CD9F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Aukcijska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posebna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institucija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nadmetanja</w:t>
      </w:r>
      <w:proofErr w:type="spellEnd"/>
      <w:r w:rsidRPr="009A4332">
        <w:rPr>
          <w:lang w:val="fr-FR"/>
        </w:rPr>
        <w:t>.</w:t>
      </w:r>
    </w:p>
    <w:p w14:paraId="49E247F3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lastRenderedPageBreak/>
        <w:t>Trgovina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nadmetanjem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kupcu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prodavcu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povodom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poziva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povoljniju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odnosu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ostale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učesnike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nadmetanju</w:t>
      </w:r>
      <w:proofErr w:type="spellEnd"/>
      <w:r w:rsidRPr="009A4332">
        <w:rPr>
          <w:lang w:val="fr-FR"/>
        </w:rPr>
        <w:t>.</w:t>
      </w:r>
    </w:p>
    <w:p w14:paraId="08EF0BB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Poziv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javan</w:t>
      </w:r>
      <w:proofErr w:type="spellEnd"/>
      <w:r w:rsidRPr="009A4332">
        <w:rPr>
          <w:lang w:val="fr-FR"/>
        </w:rPr>
        <w:t xml:space="preserve"> ako je </w:t>
      </w:r>
      <w:proofErr w:type="spellStart"/>
      <w:r w:rsidRPr="009A4332">
        <w:rPr>
          <w:lang w:val="fr-FR"/>
        </w:rPr>
        <w:t>učinjen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sazna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neodređenih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i ako </w:t>
      </w:r>
      <w:proofErr w:type="spellStart"/>
      <w:r w:rsidRPr="009A4332">
        <w:rPr>
          <w:lang w:val="fr-FR"/>
        </w:rPr>
        <w:t>sadrži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određenje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početnu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ostale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>.</w:t>
      </w:r>
    </w:p>
    <w:p w14:paraId="55A20D6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Pravila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javnom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shodno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primenjuju</w:t>
      </w:r>
      <w:proofErr w:type="spellEnd"/>
      <w:r w:rsidRPr="009A4332">
        <w:rPr>
          <w:lang w:val="fr-FR"/>
        </w:rPr>
        <w:t xml:space="preserve"> i na </w:t>
      </w:r>
      <w:proofErr w:type="spellStart"/>
      <w:r w:rsidRPr="009A4332">
        <w:rPr>
          <w:lang w:val="fr-FR"/>
        </w:rPr>
        <w:t>javno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kupovine</w:t>
      </w:r>
      <w:proofErr w:type="spellEnd"/>
      <w:r w:rsidRPr="009A4332">
        <w:rPr>
          <w:lang w:val="fr-FR"/>
        </w:rPr>
        <w:t>.</w:t>
      </w:r>
    </w:p>
    <w:p w14:paraId="44E81329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Aukcijska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privredno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društvo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registrovano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Registru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registracija</w:t>
      </w:r>
      <w:proofErr w:type="spellEnd"/>
      <w:r w:rsidRPr="009A4332">
        <w:rPr>
          <w:lang w:val="fr-FR"/>
        </w:rPr>
        <w:t>.</w:t>
      </w:r>
    </w:p>
    <w:p w14:paraId="1633EC5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javnim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nadmetanjem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svoje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račun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smatra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aukcijskom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kućom</w:t>
      </w:r>
      <w:proofErr w:type="spellEnd"/>
      <w:r w:rsidRPr="009A4332">
        <w:rPr>
          <w:lang w:val="fr-FR"/>
        </w:rPr>
        <w:t>.</w:t>
      </w:r>
    </w:p>
    <w:p w14:paraId="60FE239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Opštim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aukcijske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pravila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nadmetanjem</w:t>
      </w:r>
      <w:proofErr w:type="spellEnd"/>
      <w:r w:rsidRPr="009A4332">
        <w:rPr>
          <w:lang w:val="fr-FR"/>
        </w:rPr>
        <w:t>.</w:t>
      </w:r>
    </w:p>
    <w:p w14:paraId="10A81FDD" w14:textId="77777777" w:rsidR="009A4332" w:rsidRPr="009A4332" w:rsidRDefault="009A4332" w:rsidP="009A4332">
      <w:pPr>
        <w:jc w:val="center"/>
        <w:rPr>
          <w:lang w:val="fr-FR"/>
        </w:rPr>
      </w:pPr>
      <w:bookmarkStart w:id="53" w:name="str_30"/>
      <w:bookmarkEnd w:id="53"/>
      <w:r w:rsidRPr="009A4332">
        <w:rPr>
          <w:lang w:val="fr-FR"/>
        </w:rPr>
        <w:t>III USLOVI ZA OBAVLJANJE TRGOVINE</w:t>
      </w:r>
    </w:p>
    <w:p w14:paraId="1CDB2A1E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54" w:name="str_31"/>
      <w:bookmarkEnd w:id="54"/>
      <w:r w:rsidRPr="009A4332">
        <w:rPr>
          <w:b/>
          <w:bCs/>
          <w:i/>
          <w:iCs/>
          <w:lang w:val="fr-FR"/>
        </w:rPr>
        <w:t xml:space="preserve">1. </w:t>
      </w:r>
      <w:proofErr w:type="spellStart"/>
      <w:r w:rsidRPr="009A4332">
        <w:rPr>
          <w:b/>
          <w:bCs/>
          <w:i/>
          <w:iCs/>
          <w:lang w:val="fr-FR"/>
        </w:rPr>
        <w:t>Opšti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uslovi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za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trgovinu</w:t>
      </w:r>
      <w:proofErr w:type="spellEnd"/>
    </w:p>
    <w:p w14:paraId="1EEB89A8" w14:textId="77777777" w:rsidR="009A4332" w:rsidRPr="009A4332" w:rsidRDefault="009A4332" w:rsidP="009A4332">
      <w:pPr>
        <w:jc w:val="center"/>
        <w:rPr>
          <w:b/>
          <w:bCs/>
        </w:rPr>
      </w:pPr>
      <w:bookmarkStart w:id="55" w:name="str_32"/>
      <w:bookmarkEnd w:id="55"/>
      <w:proofErr w:type="spellStart"/>
      <w:r w:rsidRPr="009A4332">
        <w:rPr>
          <w:b/>
          <w:bCs/>
        </w:rPr>
        <w:t>Trgovac</w:t>
      </w:r>
      <w:proofErr w:type="spellEnd"/>
      <w:r w:rsidRPr="009A4332">
        <w:rPr>
          <w:b/>
          <w:bCs/>
        </w:rPr>
        <w:t xml:space="preserve"> i </w:t>
      </w:r>
      <w:proofErr w:type="spellStart"/>
      <w:r w:rsidRPr="009A4332">
        <w:rPr>
          <w:b/>
          <w:bCs/>
        </w:rPr>
        <w:t>pružalac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usluga</w:t>
      </w:r>
      <w:proofErr w:type="spellEnd"/>
    </w:p>
    <w:p w14:paraId="4D0CB3D1" w14:textId="77777777" w:rsidR="009A4332" w:rsidRPr="009A4332" w:rsidRDefault="009A4332" w:rsidP="009A4332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25</w:t>
      </w:r>
    </w:p>
    <w:p w14:paraId="7B5B4532" w14:textId="77777777" w:rsidR="009A4332" w:rsidRPr="009A4332" w:rsidRDefault="009A4332" w:rsidP="009A4332">
      <w:pPr>
        <w:jc w:val="center"/>
      </w:pP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mogu</w:t>
      </w:r>
      <w:proofErr w:type="spellEnd"/>
      <w:r w:rsidRPr="009A4332">
        <w:t xml:space="preserve"> da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pravna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preduzetnici</w:t>
      </w:r>
      <w:proofErr w:type="spellEnd"/>
      <w:r w:rsidRPr="009A4332">
        <w:t>.</w:t>
      </w:r>
    </w:p>
    <w:p w14:paraId="777A7B0F" w14:textId="77777777" w:rsidR="009A4332" w:rsidRPr="009A4332" w:rsidRDefault="009A4332" w:rsidP="009A4332">
      <w:pPr>
        <w:jc w:val="center"/>
      </w:pP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mogu</w:t>
      </w:r>
      <w:proofErr w:type="spellEnd"/>
      <w:r w:rsidRPr="009A4332">
        <w:t xml:space="preserve"> da </w:t>
      </w:r>
      <w:proofErr w:type="spellStart"/>
      <w:r w:rsidRPr="009A4332">
        <w:t>obavljaju</w:t>
      </w:r>
      <w:proofErr w:type="spellEnd"/>
      <w:r w:rsidRPr="009A4332">
        <w:t xml:space="preserve"> i:</w:t>
      </w:r>
    </w:p>
    <w:p w14:paraId="30CFDDD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poljoprivrednici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registrovani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poljoprivreda</w:t>
      </w:r>
      <w:proofErr w:type="spellEnd"/>
      <w:r w:rsidRPr="009A4332">
        <w:rPr>
          <w:lang w:val="fr-FR"/>
        </w:rPr>
        <w:t>;</w:t>
      </w:r>
      <w:proofErr w:type="gramEnd"/>
    </w:p>
    <w:p w14:paraId="317F6B6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ulovljene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divljači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ribe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gljiva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divlje</w:t>
      </w:r>
      <w:proofErr w:type="spellEnd"/>
      <w:r w:rsidRPr="009A4332">
        <w:rPr>
          <w:lang w:val="fr-FR"/>
        </w:rPr>
        <w:t xml:space="preserve"> flore i faune, i </w:t>
      </w:r>
      <w:proofErr w:type="spellStart"/>
      <w:r w:rsidRPr="009A4332">
        <w:rPr>
          <w:lang w:val="fr-FR"/>
        </w:rPr>
        <w:t>ostalih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šumskih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plodova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lovu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ribljem</w:t>
      </w:r>
      <w:proofErr w:type="spellEnd"/>
      <w:r w:rsidRPr="009A4332">
        <w:rPr>
          <w:lang w:val="fr-FR"/>
        </w:rPr>
        <w:t xml:space="preserve"> fondu, </w:t>
      </w:r>
      <w:proofErr w:type="spellStart"/>
      <w:r w:rsidRPr="009A4332">
        <w:rPr>
          <w:lang w:val="fr-FR"/>
        </w:rPr>
        <w:t>veterini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zaštiti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prirode</w:t>
      </w:r>
      <w:proofErr w:type="spellEnd"/>
      <w:r w:rsidRPr="009A4332">
        <w:rPr>
          <w:lang w:val="fr-FR"/>
        </w:rPr>
        <w:t xml:space="preserve"> i </w:t>
      </w:r>
      <w:proofErr w:type="spellStart"/>
      <w:proofErr w:type="gramStart"/>
      <w:r w:rsidRPr="009A4332">
        <w:rPr>
          <w:lang w:val="fr-FR"/>
        </w:rPr>
        <w:t>šumama</w:t>
      </w:r>
      <w:proofErr w:type="spellEnd"/>
      <w:r w:rsidRPr="009A4332">
        <w:rPr>
          <w:lang w:val="fr-FR"/>
        </w:rPr>
        <w:t>;</w:t>
      </w:r>
      <w:proofErr w:type="gramEnd"/>
    </w:p>
    <w:p w14:paraId="0047715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fizička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vidu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zanimanja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slobodne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profesije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.</w:t>
      </w:r>
    </w:p>
    <w:p w14:paraId="4FD4995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7" w:name="str_33"/>
      <w:bookmarkEnd w:id="57"/>
      <w:proofErr w:type="spellStart"/>
      <w:r w:rsidRPr="009A4332">
        <w:rPr>
          <w:b/>
          <w:bCs/>
          <w:lang w:val="fr-FR"/>
        </w:rPr>
        <w:t>Minimalni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tehnički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uslovi</w:t>
      </w:r>
      <w:proofErr w:type="spellEnd"/>
    </w:p>
    <w:p w14:paraId="2A0B3397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8" w:name="clan_26"/>
      <w:bookmarkEnd w:id="58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26</w:t>
      </w:r>
    </w:p>
    <w:p w14:paraId="0AC6E45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ispunjeni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minimalni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tehnički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odnose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opremu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uređaje</w:t>
      </w:r>
      <w:proofErr w:type="spellEnd"/>
      <w:r w:rsidRPr="009A4332">
        <w:rPr>
          <w:lang w:val="fr-FR"/>
        </w:rPr>
        <w:t>.</w:t>
      </w:r>
    </w:p>
    <w:p w14:paraId="0B320E09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minimalne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tehničke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>.</w:t>
      </w:r>
    </w:p>
    <w:p w14:paraId="1A51267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Ministar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ministar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minimalne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tehničke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otkupnim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mestima</w:t>
      </w:r>
      <w:proofErr w:type="spellEnd"/>
      <w:r w:rsidRPr="009A4332">
        <w:rPr>
          <w:lang w:val="fr-FR"/>
        </w:rPr>
        <w:t>.</w:t>
      </w:r>
    </w:p>
    <w:p w14:paraId="363E849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59" w:name="str_34"/>
      <w:bookmarkEnd w:id="59"/>
      <w:proofErr w:type="spellStart"/>
      <w:r w:rsidRPr="009A4332">
        <w:rPr>
          <w:b/>
          <w:bCs/>
          <w:lang w:val="fr-FR"/>
        </w:rPr>
        <w:t>Svojstva</w:t>
      </w:r>
      <w:proofErr w:type="spellEnd"/>
      <w:r w:rsidRPr="009A4332">
        <w:rPr>
          <w:b/>
          <w:bCs/>
          <w:lang w:val="fr-FR"/>
        </w:rPr>
        <w:t xml:space="preserve"> robe</w:t>
      </w:r>
    </w:p>
    <w:p w14:paraId="17718660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0" w:name="clan_27"/>
      <w:bookmarkEnd w:id="60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27</w:t>
      </w:r>
    </w:p>
    <w:p w14:paraId="793CCB7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Roba u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ispunjava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zdravstvene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opšte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bezbednosti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tehničke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zahteve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pakovanja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ambalaže</w:t>
      </w:r>
      <w:proofErr w:type="spellEnd"/>
      <w:r w:rsidRPr="009A4332">
        <w:rPr>
          <w:lang w:val="fr-FR"/>
        </w:rPr>
        <w:t xml:space="preserve">), </w:t>
      </w:r>
      <w:proofErr w:type="spellStart"/>
      <w:r w:rsidRPr="009A4332">
        <w:rPr>
          <w:lang w:val="fr-FR"/>
        </w:rPr>
        <w:t>obeležavanja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zaštite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životne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sredine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utvrđene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.</w:t>
      </w:r>
    </w:p>
    <w:p w14:paraId="2C56961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9A4332">
        <w:rPr>
          <w:b/>
          <w:bCs/>
          <w:lang w:val="fr-FR"/>
        </w:rPr>
        <w:t>Cena</w:t>
      </w:r>
      <w:proofErr w:type="spellEnd"/>
    </w:p>
    <w:p w14:paraId="10C8753B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28</w:t>
      </w:r>
    </w:p>
    <w:p w14:paraId="7546047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Formiranje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slobodno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>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utvrđen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drugačiji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obrazovanja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>.</w:t>
      </w:r>
    </w:p>
    <w:p w14:paraId="1A27281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se u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slobodnog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formiranja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stara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ekonomske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politike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stabilnost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>.</w:t>
      </w:r>
    </w:p>
    <w:p w14:paraId="6B3AF8B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Ako je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saglasnost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da </w:t>
      </w:r>
      <w:proofErr w:type="spellStart"/>
      <w:r w:rsidRPr="009A4332">
        <w:rPr>
          <w:lang w:val="fr-FR"/>
        </w:rPr>
        <w:t>utvrđuje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kriterijume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njihovo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obrazovanje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formira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odlukom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tim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pitanjima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odlučuje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predlog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ministra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odgovarajuću</w:t>
      </w:r>
      <w:proofErr w:type="spellEnd"/>
      <w:r w:rsidRPr="009A4332">
        <w:rPr>
          <w:lang w:val="fr-FR"/>
        </w:rPr>
        <w:t xml:space="preserve"> oblast.</w:t>
      </w:r>
    </w:p>
    <w:p w14:paraId="50645AF2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9A4332">
        <w:rPr>
          <w:b/>
          <w:bCs/>
          <w:lang w:val="fr-FR"/>
        </w:rPr>
        <w:t>Isprave</w:t>
      </w:r>
      <w:proofErr w:type="spellEnd"/>
      <w:r w:rsidRPr="009A4332">
        <w:rPr>
          <w:b/>
          <w:bCs/>
          <w:lang w:val="fr-FR"/>
        </w:rPr>
        <w:t xml:space="preserve"> o </w:t>
      </w:r>
      <w:proofErr w:type="spellStart"/>
      <w:r w:rsidRPr="009A4332">
        <w:rPr>
          <w:b/>
          <w:bCs/>
          <w:lang w:val="fr-FR"/>
        </w:rPr>
        <w:t>robi</w:t>
      </w:r>
      <w:proofErr w:type="spellEnd"/>
    </w:p>
    <w:p w14:paraId="3501E76E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29</w:t>
      </w:r>
    </w:p>
    <w:p w14:paraId="251847E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poseduje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proizvodnji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nabavci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prodaji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podacima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o:</w:t>
      </w:r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imenu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adresi</w:t>
      </w:r>
      <w:proofErr w:type="spellEnd"/>
      <w:r w:rsidRPr="009A4332">
        <w:rPr>
          <w:lang w:val="fr-FR"/>
        </w:rPr>
        <w:t xml:space="preserve">, PIB i </w:t>
      </w:r>
      <w:proofErr w:type="spellStart"/>
      <w:r w:rsidRPr="009A4332">
        <w:rPr>
          <w:lang w:val="fr-FR"/>
        </w:rPr>
        <w:t>matičnom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gazdinstva</w:t>
      </w:r>
      <w:proofErr w:type="spellEnd"/>
      <w:r w:rsidRPr="009A4332">
        <w:rPr>
          <w:lang w:val="fr-FR"/>
        </w:rPr>
        <w:t xml:space="preserve"> (BPG),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odgovarajućeg</w:t>
      </w:r>
      <w:proofErr w:type="spellEnd"/>
      <w:r w:rsidRPr="009A4332">
        <w:rPr>
          <w:lang w:val="fr-FR"/>
        </w:rPr>
        <w:t xml:space="preserve"> registra </w:t>
      </w:r>
      <w:proofErr w:type="spellStart"/>
      <w:r w:rsidRPr="009A4332">
        <w:rPr>
          <w:lang w:val="fr-FR"/>
        </w:rPr>
        <w:t>proizvođača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dobavljača</w:t>
      </w:r>
      <w:proofErr w:type="spellEnd"/>
      <w:r w:rsidRPr="009A4332">
        <w:rPr>
          <w:lang w:val="fr-FR"/>
        </w:rPr>
        <w:t xml:space="preserve">; </w:t>
      </w:r>
      <w:proofErr w:type="spellStart"/>
      <w:r w:rsidRPr="009A4332">
        <w:rPr>
          <w:lang w:val="fr-FR"/>
        </w:rPr>
        <w:t>broju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datumu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; </w:t>
      </w:r>
      <w:proofErr w:type="spellStart"/>
      <w:r w:rsidRPr="009A4332">
        <w:rPr>
          <w:lang w:val="fr-FR"/>
        </w:rPr>
        <w:t>nazivu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mernoj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količini</w:t>
      </w:r>
      <w:proofErr w:type="spellEnd"/>
      <w:r w:rsidRPr="009A4332">
        <w:rPr>
          <w:lang w:val="fr-FR"/>
        </w:rPr>
        <w:t xml:space="preserve"> robe; </w:t>
      </w:r>
      <w:proofErr w:type="spellStart"/>
      <w:r w:rsidRPr="009A4332">
        <w:rPr>
          <w:lang w:val="fr-FR"/>
        </w:rPr>
        <w:t>nabavnoj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robe; </w:t>
      </w:r>
      <w:proofErr w:type="spellStart"/>
      <w:r w:rsidRPr="009A4332">
        <w:rPr>
          <w:lang w:val="fr-FR"/>
        </w:rPr>
        <w:t>zaduženju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vlastitu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; </w:t>
      </w:r>
      <w:proofErr w:type="spellStart"/>
      <w:r w:rsidRPr="009A4332">
        <w:rPr>
          <w:lang w:val="fr-FR"/>
        </w:rPr>
        <w:t>prodajnoj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robe.</w:t>
      </w:r>
    </w:p>
    <w:p w14:paraId="2F8BDDD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prevozu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moraju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prate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u </w:t>
      </w:r>
      <w:proofErr w:type="spellStart"/>
      <w:r w:rsidRPr="009A4332">
        <w:rPr>
          <w:lang w:val="fr-FR"/>
        </w:rPr>
        <w:t>neposrednoj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vezi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njenim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prevozom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sadrže</w:t>
      </w:r>
      <w:proofErr w:type="spellEnd"/>
      <w:r w:rsidRPr="009A4332">
        <w:rPr>
          <w:lang w:val="fr-FR"/>
        </w:rPr>
        <w:t>:</w:t>
      </w:r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datum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poslovno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adresu</w:t>
      </w:r>
      <w:proofErr w:type="spellEnd"/>
      <w:r w:rsidRPr="009A4332">
        <w:rPr>
          <w:lang w:val="fr-FR"/>
        </w:rPr>
        <w:t xml:space="preserve">, PIB i </w:t>
      </w:r>
      <w:proofErr w:type="spellStart"/>
      <w:r w:rsidRPr="009A4332">
        <w:rPr>
          <w:lang w:val="fr-FR"/>
        </w:rPr>
        <w:t>matični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poljoprivrednog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gazdinstva</w:t>
      </w:r>
      <w:proofErr w:type="spellEnd"/>
      <w:r w:rsidRPr="009A4332">
        <w:rPr>
          <w:lang w:val="fr-FR"/>
        </w:rPr>
        <w:t xml:space="preserve"> (BPG),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broj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odgovarajućeg</w:t>
      </w:r>
      <w:proofErr w:type="spellEnd"/>
      <w:r w:rsidRPr="009A4332">
        <w:rPr>
          <w:lang w:val="fr-FR"/>
        </w:rPr>
        <w:t xml:space="preserve"> registra </w:t>
      </w:r>
      <w:proofErr w:type="spellStart"/>
      <w:r w:rsidRPr="009A4332">
        <w:rPr>
          <w:lang w:val="fr-FR"/>
        </w:rPr>
        <w:t>isporučioca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primaoca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prevoznika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),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adresu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koga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isporučuje</w:t>
      </w:r>
      <w:proofErr w:type="spellEnd"/>
      <w:r w:rsidRPr="009A4332">
        <w:rPr>
          <w:lang w:val="fr-FR"/>
        </w:rPr>
        <w:t xml:space="preserve"> i u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isporučuje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ime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prezime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potpis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odgovornih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isporučioca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prevoznika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naziv</w:t>
      </w:r>
      <w:proofErr w:type="spellEnd"/>
      <w:r w:rsidRPr="009A4332">
        <w:rPr>
          <w:lang w:val="fr-FR"/>
        </w:rPr>
        <w:t xml:space="preserve"> robe i </w:t>
      </w:r>
      <w:proofErr w:type="spellStart"/>
      <w:r w:rsidRPr="009A4332">
        <w:rPr>
          <w:lang w:val="fr-FR"/>
        </w:rPr>
        <w:t>količinu</w:t>
      </w:r>
      <w:proofErr w:type="spellEnd"/>
      <w:r w:rsidRPr="009A4332">
        <w:rPr>
          <w:lang w:val="fr-FR"/>
        </w:rPr>
        <w:t>.</w:t>
      </w:r>
    </w:p>
    <w:p w14:paraId="23CB127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poseduje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potvrđuje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ispunjenost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svojstva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je to </w:t>
      </w:r>
      <w:proofErr w:type="spellStart"/>
      <w:r w:rsidRPr="009A4332">
        <w:rPr>
          <w:lang w:val="fr-FR"/>
        </w:rPr>
        <w:t>propisano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.</w:t>
      </w:r>
    </w:p>
    <w:p w14:paraId="408F6AD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mogu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originalu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kopiji</w:t>
      </w:r>
      <w:proofErr w:type="spellEnd"/>
      <w:r w:rsidRPr="009A4332">
        <w:rPr>
          <w:lang w:val="fr-FR"/>
        </w:rPr>
        <w:t>.</w:t>
      </w:r>
    </w:p>
    <w:p w14:paraId="59039D1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mogu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formu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dokumenta</w:t>
      </w:r>
      <w:proofErr w:type="spellEnd"/>
      <w:r w:rsidRPr="009A4332">
        <w:rPr>
          <w:lang w:val="fr-FR"/>
        </w:rPr>
        <w:t>.</w:t>
      </w:r>
    </w:p>
    <w:p w14:paraId="7AAF52E6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5" w:name="str_37"/>
      <w:bookmarkEnd w:id="65"/>
      <w:proofErr w:type="spellStart"/>
      <w:r w:rsidRPr="009A4332">
        <w:rPr>
          <w:b/>
          <w:bCs/>
          <w:lang w:val="fr-FR"/>
        </w:rPr>
        <w:t>Evidencija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prometa</w:t>
      </w:r>
      <w:proofErr w:type="spellEnd"/>
    </w:p>
    <w:p w14:paraId="330C3AF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30</w:t>
      </w:r>
    </w:p>
    <w:p w14:paraId="773DECEA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prometa</w:t>
      </w:r>
      <w:proofErr w:type="spellEnd"/>
      <w:r w:rsidRPr="009A4332">
        <w:rPr>
          <w:lang w:val="fr-FR"/>
        </w:rPr>
        <w:t xml:space="preserve"> robe na </w:t>
      </w:r>
      <w:proofErr w:type="spellStart"/>
      <w:r w:rsidRPr="009A4332">
        <w:rPr>
          <w:lang w:val="fr-FR"/>
        </w:rPr>
        <w:t>osnovu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29.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.</w:t>
      </w:r>
    </w:p>
    <w:p w14:paraId="1DB6C42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evidencija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svako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posebno</w:t>
      </w:r>
      <w:proofErr w:type="spellEnd"/>
      <w:r w:rsidRPr="009A4332">
        <w:rPr>
          <w:lang w:val="fr-FR"/>
        </w:rPr>
        <w:t>.</w:t>
      </w:r>
    </w:p>
    <w:p w14:paraId="078F921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automata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14.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tačka</w:t>
      </w:r>
      <w:proofErr w:type="spellEnd"/>
      <w:proofErr w:type="gramEnd"/>
      <w:r w:rsidRPr="009A4332">
        <w:rPr>
          <w:lang w:val="fr-FR"/>
        </w:rPr>
        <w:t xml:space="preserve"> 2)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evidencija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nivou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celokupne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Republike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Srbije</w:t>
      </w:r>
      <w:proofErr w:type="spellEnd"/>
      <w:r w:rsidRPr="009A4332">
        <w:rPr>
          <w:lang w:val="fr-FR"/>
        </w:rPr>
        <w:t>.</w:t>
      </w:r>
    </w:p>
    <w:p w14:paraId="29E43D3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Za </w:t>
      </w:r>
      <w:proofErr w:type="spellStart"/>
      <w:r w:rsidRPr="009A4332">
        <w:rPr>
          <w:lang w:val="fr-FR"/>
        </w:rPr>
        <w:t>daljinsku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nivou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celokupne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daljinske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Republike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pojedine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organizacione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celine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prethodno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donetom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>.</w:t>
      </w:r>
    </w:p>
    <w:p w14:paraId="340E58E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2.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učini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dostupnom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>.</w:t>
      </w:r>
    </w:p>
    <w:p w14:paraId="2575668B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st. 3. </w:t>
      </w:r>
      <w:proofErr w:type="gramStart"/>
      <w:r w:rsidRPr="009A4332">
        <w:rPr>
          <w:lang w:val="fr-FR"/>
        </w:rPr>
        <w:t>i</w:t>
      </w:r>
      <w:proofErr w:type="gramEnd"/>
      <w:r w:rsidRPr="009A4332">
        <w:rPr>
          <w:lang w:val="fr-FR"/>
        </w:rPr>
        <w:t xml:space="preserve"> 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učini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dostupnom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prijavi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ministarstvu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(u </w:t>
      </w:r>
      <w:proofErr w:type="spellStart"/>
      <w:r w:rsidRPr="009A4332">
        <w:rPr>
          <w:lang w:val="fr-FR"/>
        </w:rPr>
        <w:t>daljem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tekstu</w:t>
      </w:r>
      <w:proofErr w:type="spellEnd"/>
      <w:r w:rsidRPr="009A4332">
        <w:rPr>
          <w:lang w:val="fr-FR"/>
        </w:rPr>
        <w:t xml:space="preserve">: </w:t>
      </w:r>
      <w:proofErr w:type="spellStart"/>
      <w:r w:rsidRPr="009A4332">
        <w:rPr>
          <w:lang w:val="fr-FR"/>
        </w:rPr>
        <w:t>Ministarstvo</w:t>
      </w:r>
      <w:proofErr w:type="spellEnd"/>
      <w:r w:rsidRPr="009A4332">
        <w:rPr>
          <w:lang w:val="fr-FR"/>
        </w:rPr>
        <w:t>).</w:t>
      </w:r>
    </w:p>
    <w:p w14:paraId="23EBA70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Ministar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sadržinu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oblik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vođenja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čuvanja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>.</w:t>
      </w:r>
    </w:p>
    <w:p w14:paraId="2274A5A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7" w:name="str_38"/>
      <w:bookmarkEnd w:id="67"/>
      <w:proofErr w:type="spellStart"/>
      <w:r w:rsidRPr="009A4332">
        <w:rPr>
          <w:b/>
          <w:bCs/>
          <w:lang w:val="fr-FR"/>
        </w:rPr>
        <w:t>Oznaka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poverenja</w:t>
      </w:r>
      <w:proofErr w:type="spellEnd"/>
    </w:p>
    <w:p w14:paraId="70037172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31</w:t>
      </w:r>
    </w:p>
    <w:p w14:paraId="4F241FB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Oznaka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oznaka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kojom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, roba/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ističe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odnosu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konkurente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unapred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utvrđenim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kriterijumima</w:t>
      </w:r>
      <w:proofErr w:type="spellEnd"/>
      <w:r w:rsidRPr="009A4332">
        <w:rPr>
          <w:lang w:val="fr-FR"/>
        </w:rPr>
        <w:t>.</w:t>
      </w:r>
    </w:p>
    <w:p w14:paraId="37E0BE1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Izdavalac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>/</w:t>
      </w:r>
      <w:proofErr w:type="spellStart"/>
      <w:r w:rsidRPr="009A4332">
        <w:rPr>
          <w:lang w:val="fr-FR"/>
        </w:rPr>
        <w:t>uslugama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oznaka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odnosi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povezano</w:t>
      </w:r>
      <w:proofErr w:type="spellEnd"/>
      <w:r w:rsidRPr="009A4332">
        <w:rPr>
          <w:lang w:val="fr-FR"/>
        </w:rPr>
        <w:t xml:space="preserve"> lice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društva</w:t>
      </w:r>
      <w:proofErr w:type="spellEnd"/>
      <w:r w:rsidRPr="009A4332">
        <w:rPr>
          <w:lang w:val="fr-FR"/>
        </w:rPr>
        <w:t>.</w:t>
      </w:r>
    </w:p>
    <w:p w14:paraId="43EA3F3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Izdavalac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državni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organizacija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kojoj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poverena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ovlašćenja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organ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autonomne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pokrajine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samouprave</w:t>
      </w:r>
      <w:proofErr w:type="spellEnd"/>
      <w:r w:rsidRPr="009A4332">
        <w:rPr>
          <w:lang w:val="fr-FR"/>
        </w:rPr>
        <w:t>.</w:t>
      </w:r>
    </w:p>
    <w:p w14:paraId="0C8720C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Uslovi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kriterijumi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ocenu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svojstava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,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aktom</w:t>
      </w:r>
      <w:proofErr w:type="spellEnd"/>
      <w:r w:rsidRPr="009A4332">
        <w:rPr>
          <w:lang w:val="fr-FR"/>
        </w:rPr>
        <w:t>.</w:t>
      </w:r>
    </w:p>
    <w:p w14:paraId="3701544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Uslovi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neposrednoj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vezi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trgovcem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pružaocem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obuhvatom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odnosi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kriterijuma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izdavanje</w:t>
      </w:r>
      <w:proofErr w:type="spellEnd"/>
      <w:r w:rsidRPr="009A4332">
        <w:rPr>
          <w:lang w:val="fr-FR"/>
        </w:rPr>
        <w:t>.</w:t>
      </w:r>
    </w:p>
    <w:p w14:paraId="490BD7E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Izdavalac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je da </w:t>
      </w:r>
      <w:proofErr w:type="spellStart"/>
      <w:r w:rsidRPr="009A4332">
        <w:rPr>
          <w:lang w:val="fr-FR"/>
        </w:rPr>
        <w:t>trgovcu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ispunjenosti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kriterijuma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>.</w:t>
      </w:r>
    </w:p>
    <w:p w14:paraId="666783A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Izdavalac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dužni</w:t>
      </w:r>
      <w:proofErr w:type="spellEnd"/>
      <w:r w:rsidRPr="009A4332">
        <w:rPr>
          <w:lang w:val="fr-FR"/>
        </w:rPr>
        <w:t xml:space="preserve"> su da </w:t>
      </w:r>
      <w:proofErr w:type="spellStart"/>
      <w:r w:rsidRPr="009A4332">
        <w:rPr>
          <w:lang w:val="fr-FR"/>
        </w:rPr>
        <w:t>učine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dostupnim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st. 4. </w:t>
      </w:r>
      <w:proofErr w:type="gramStart"/>
      <w:r w:rsidRPr="009A4332">
        <w:rPr>
          <w:lang w:val="fr-FR"/>
        </w:rPr>
        <w:t>i</w:t>
      </w:r>
      <w:proofErr w:type="gramEnd"/>
      <w:r w:rsidRPr="009A4332">
        <w:rPr>
          <w:lang w:val="fr-FR"/>
        </w:rPr>
        <w:t xml:space="preserve"> 6.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svakom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zainteresovanom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interneta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omogućava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jednostavan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besplatan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pristup</w:t>
      </w:r>
      <w:proofErr w:type="spellEnd"/>
      <w:r w:rsidRPr="009A4332">
        <w:rPr>
          <w:lang w:val="fr-FR"/>
        </w:rPr>
        <w:t xml:space="preserve"> tom </w:t>
      </w:r>
      <w:proofErr w:type="spellStart"/>
      <w:r w:rsidRPr="009A4332">
        <w:rPr>
          <w:lang w:val="fr-FR"/>
        </w:rPr>
        <w:t>dokumentu</w:t>
      </w:r>
      <w:proofErr w:type="spellEnd"/>
      <w:r w:rsidRPr="009A4332">
        <w:rPr>
          <w:lang w:val="fr-FR"/>
        </w:rPr>
        <w:t>.</w:t>
      </w:r>
    </w:p>
    <w:p w14:paraId="2C326E5E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69" w:name="str_39"/>
      <w:bookmarkEnd w:id="69"/>
      <w:r w:rsidRPr="009A4332">
        <w:rPr>
          <w:b/>
          <w:bCs/>
          <w:i/>
          <w:iCs/>
          <w:lang w:val="fr-FR"/>
        </w:rPr>
        <w:t xml:space="preserve">2. </w:t>
      </w:r>
      <w:proofErr w:type="spellStart"/>
      <w:r w:rsidRPr="009A4332">
        <w:rPr>
          <w:b/>
          <w:bCs/>
          <w:i/>
          <w:iCs/>
          <w:lang w:val="fr-FR"/>
        </w:rPr>
        <w:t>Posebni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uslovi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za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obavljanje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trgovine</w:t>
      </w:r>
      <w:proofErr w:type="spellEnd"/>
      <w:r w:rsidRPr="009A4332">
        <w:rPr>
          <w:b/>
          <w:bCs/>
          <w:i/>
          <w:iCs/>
          <w:lang w:val="fr-FR"/>
        </w:rPr>
        <w:t xml:space="preserve"> na </w:t>
      </w:r>
      <w:proofErr w:type="spellStart"/>
      <w:r w:rsidRPr="009A4332">
        <w:rPr>
          <w:b/>
          <w:bCs/>
          <w:i/>
          <w:iCs/>
          <w:lang w:val="fr-FR"/>
        </w:rPr>
        <w:t>malo</w:t>
      </w:r>
      <w:proofErr w:type="spellEnd"/>
      <w:r w:rsidRPr="009A4332">
        <w:rPr>
          <w:b/>
          <w:bCs/>
          <w:i/>
          <w:iCs/>
          <w:lang w:val="fr-FR"/>
        </w:rPr>
        <w:t xml:space="preserve"> i </w:t>
      </w:r>
      <w:proofErr w:type="spellStart"/>
      <w:r w:rsidRPr="009A4332">
        <w:rPr>
          <w:b/>
          <w:bCs/>
          <w:i/>
          <w:iCs/>
          <w:lang w:val="fr-FR"/>
        </w:rPr>
        <w:t>pružanje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usluga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potrošačima</w:t>
      </w:r>
      <w:proofErr w:type="spellEnd"/>
    </w:p>
    <w:p w14:paraId="25C0D7AE" w14:textId="77777777" w:rsidR="009A4332" w:rsidRPr="009A4332" w:rsidRDefault="009A4332" w:rsidP="009A4332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9A4332">
        <w:rPr>
          <w:b/>
          <w:bCs/>
        </w:rPr>
        <w:t>Podaci</w:t>
      </w:r>
      <w:proofErr w:type="spellEnd"/>
      <w:r w:rsidRPr="009A4332">
        <w:rPr>
          <w:b/>
          <w:bCs/>
        </w:rPr>
        <w:t xml:space="preserve"> o </w:t>
      </w:r>
      <w:proofErr w:type="spellStart"/>
      <w:r w:rsidRPr="009A4332">
        <w:rPr>
          <w:b/>
          <w:bCs/>
        </w:rPr>
        <w:t>trgovcu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i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pružaocu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usluge</w:t>
      </w:r>
      <w:proofErr w:type="spellEnd"/>
    </w:p>
    <w:p w14:paraId="721EE548" w14:textId="77777777" w:rsidR="009A4332" w:rsidRPr="009A4332" w:rsidRDefault="009A4332" w:rsidP="009A4332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32</w:t>
      </w:r>
    </w:p>
    <w:p w14:paraId="264EE867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da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istaknu</w:t>
      </w:r>
      <w:proofErr w:type="spellEnd"/>
      <w:r w:rsidRPr="009A4332">
        <w:t xml:space="preserve"> </w:t>
      </w:r>
      <w:proofErr w:type="spellStart"/>
      <w:r w:rsidRPr="009A4332">
        <w:t>poslovno</w:t>
      </w:r>
      <w:proofErr w:type="spellEnd"/>
      <w:r w:rsidRPr="009A4332">
        <w:t xml:space="preserve"> </w:t>
      </w:r>
      <w:proofErr w:type="spellStart"/>
      <w:r w:rsidRPr="009A4332">
        <w:t>ime</w:t>
      </w:r>
      <w:proofErr w:type="spellEnd"/>
      <w:r w:rsidRPr="009A4332">
        <w:t xml:space="preserve">, </w:t>
      </w:r>
      <w:proofErr w:type="spellStart"/>
      <w:r w:rsidRPr="009A4332">
        <w:t>matični</w:t>
      </w:r>
      <w:proofErr w:type="spellEnd"/>
      <w:r w:rsidRPr="009A4332">
        <w:t xml:space="preserve"> </w:t>
      </w:r>
      <w:proofErr w:type="spellStart"/>
      <w:r w:rsidRPr="009A4332">
        <w:t>broj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adresu</w:t>
      </w:r>
      <w:proofErr w:type="spellEnd"/>
      <w:r w:rsidRPr="009A4332">
        <w:t xml:space="preserve"> </w:t>
      </w:r>
      <w:proofErr w:type="spellStart"/>
      <w:r w:rsidRPr="009A4332">
        <w:t>sedišta</w:t>
      </w:r>
      <w:proofErr w:type="spellEnd"/>
      <w:r w:rsidRPr="009A4332">
        <w:t>.</w:t>
      </w:r>
    </w:p>
    <w:p w14:paraId="3C368AF7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koji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fizička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, </w:t>
      </w:r>
      <w:proofErr w:type="spellStart"/>
      <w:r w:rsidRPr="009A4332">
        <w:t>dužni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da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istaknu</w:t>
      </w:r>
      <w:proofErr w:type="spellEnd"/>
      <w:r w:rsidRPr="009A4332">
        <w:t xml:space="preserve"> </w:t>
      </w:r>
      <w:proofErr w:type="spellStart"/>
      <w:r w:rsidRPr="009A4332">
        <w:t>ime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prezime</w:t>
      </w:r>
      <w:proofErr w:type="spellEnd"/>
      <w:r w:rsidRPr="009A4332">
        <w:t xml:space="preserve">, </w:t>
      </w:r>
      <w:proofErr w:type="spellStart"/>
      <w:r w:rsidRPr="009A4332">
        <w:t>adresu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broj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odgovarajućeg</w:t>
      </w:r>
      <w:proofErr w:type="spellEnd"/>
      <w:r w:rsidRPr="009A4332">
        <w:t xml:space="preserve"> </w:t>
      </w:r>
      <w:proofErr w:type="spellStart"/>
      <w:r w:rsidRPr="009A4332">
        <w:t>registra</w:t>
      </w:r>
      <w:proofErr w:type="spellEnd"/>
      <w:r w:rsidRPr="009A4332">
        <w:t>.</w:t>
      </w:r>
    </w:p>
    <w:p w14:paraId="137DED84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da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objektu</w:t>
      </w:r>
      <w:proofErr w:type="spellEnd"/>
      <w:r w:rsidRPr="009A4332">
        <w:t xml:space="preserve"> pored </w:t>
      </w:r>
      <w:proofErr w:type="spellStart"/>
      <w:r w:rsidRPr="009A4332">
        <w:t>podataka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st.</w:t>
      </w:r>
      <w:proofErr w:type="spellEnd"/>
      <w:r w:rsidRPr="009A4332">
        <w:t xml:space="preserve"> 1. </w:t>
      </w:r>
      <w:proofErr w:type="spellStart"/>
      <w:r w:rsidRPr="009A4332">
        <w:t>i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istaknu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adresu</w:t>
      </w:r>
      <w:proofErr w:type="spellEnd"/>
      <w:r w:rsidRPr="009A4332">
        <w:t xml:space="preserve"> tog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r w:rsidRPr="009A4332">
        <w:t>objekta</w:t>
      </w:r>
      <w:proofErr w:type="spellEnd"/>
      <w:r w:rsidRPr="009A4332">
        <w:t>.</w:t>
      </w:r>
    </w:p>
    <w:p w14:paraId="610D94E0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Ako</w:t>
      </w:r>
      <w:proofErr w:type="spellEnd"/>
      <w:r w:rsidRPr="009A4332">
        <w:t xml:space="preserve"> </w:t>
      </w: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objektu</w:t>
      </w:r>
      <w:proofErr w:type="spellEnd"/>
      <w:r w:rsidRPr="009A4332">
        <w:t xml:space="preserve"> </w:t>
      </w:r>
      <w:proofErr w:type="spellStart"/>
      <w:r w:rsidRPr="009A4332">
        <w:t>ističe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</w:t>
      </w:r>
      <w:proofErr w:type="spellStart"/>
      <w:r w:rsidRPr="009A4332">
        <w:t>trgovinskog</w:t>
      </w:r>
      <w:proofErr w:type="spellEnd"/>
      <w:r w:rsidRPr="009A4332">
        <w:t xml:space="preserve"> </w:t>
      </w:r>
      <w:proofErr w:type="spellStart"/>
      <w:r w:rsidRPr="009A4332">
        <w:t>formata</w:t>
      </w:r>
      <w:proofErr w:type="spellEnd"/>
      <w:r w:rsidRPr="009A4332">
        <w:t xml:space="preserve">, </w:t>
      </w:r>
      <w:proofErr w:type="spellStart"/>
      <w:r w:rsidRPr="009A4332">
        <w:t>dužan</w:t>
      </w:r>
      <w:proofErr w:type="spellEnd"/>
      <w:r w:rsidRPr="009A4332">
        <w:t xml:space="preserve"> je da </w:t>
      </w:r>
      <w:proofErr w:type="spellStart"/>
      <w:r w:rsidRPr="009A4332">
        <w:t>prodajni</w:t>
      </w:r>
      <w:proofErr w:type="spellEnd"/>
      <w:r w:rsidRPr="009A4332">
        <w:t xml:space="preserve"> </w:t>
      </w:r>
      <w:proofErr w:type="spellStart"/>
      <w:r w:rsidRPr="009A4332">
        <w:t>objekat</w:t>
      </w:r>
      <w:proofErr w:type="spellEnd"/>
      <w:r w:rsidRPr="009A4332">
        <w:t xml:space="preserve"> </w:t>
      </w:r>
      <w:proofErr w:type="spellStart"/>
      <w:r w:rsidRPr="009A4332">
        <w:t>klasifikuje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članom</w:t>
      </w:r>
      <w:proofErr w:type="spellEnd"/>
      <w:r w:rsidRPr="009A4332">
        <w:t xml:space="preserve"> 14. </w:t>
      </w:r>
      <w:proofErr w:type="spellStart"/>
      <w:r w:rsidRPr="009A4332">
        <w:t>stav</w:t>
      </w:r>
      <w:proofErr w:type="spellEnd"/>
      <w:r w:rsidRPr="009A4332">
        <w:t xml:space="preserve"> 4.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611550DB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u </w:t>
      </w:r>
      <w:proofErr w:type="spellStart"/>
      <w:r w:rsidRPr="009A4332">
        <w:t>daljinskoj</w:t>
      </w:r>
      <w:proofErr w:type="spellEnd"/>
      <w:r w:rsidRPr="009A4332">
        <w:t xml:space="preserve"> </w:t>
      </w:r>
      <w:proofErr w:type="spellStart"/>
      <w:r w:rsidRPr="009A4332">
        <w:t>trgovini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da </w:t>
      </w:r>
      <w:proofErr w:type="spellStart"/>
      <w:r w:rsidRPr="009A4332">
        <w:t>potrošaču</w:t>
      </w:r>
      <w:proofErr w:type="spellEnd"/>
      <w:r w:rsidRPr="009A4332">
        <w:t xml:space="preserve"> pre </w:t>
      </w:r>
      <w:proofErr w:type="spellStart"/>
      <w:r w:rsidRPr="009A4332">
        <w:t>kupovine</w:t>
      </w:r>
      <w:proofErr w:type="spellEnd"/>
      <w:r w:rsidRPr="009A4332">
        <w:t xml:space="preserve"> </w:t>
      </w:r>
      <w:proofErr w:type="spellStart"/>
      <w:r w:rsidRPr="009A4332">
        <w:t>učine</w:t>
      </w:r>
      <w:proofErr w:type="spellEnd"/>
      <w:r w:rsidRPr="009A4332">
        <w:t xml:space="preserve"> </w:t>
      </w:r>
      <w:proofErr w:type="spellStart"/>
      <w:r w:rsidRPr="009A4332">
        <w:t>dostupnim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st.</w:t>
      </w:r>
      <w:proofErr w:type="spellEnd"/>
      <w:r w:rsidRPr="009A4332">
        <w:t xml:space="preserve"> 1. </w:t>
      </w:r>
      <w:proofErr w:type="spellStart"/>
      <w:r w:rsidRPr="009A4332">
        <w:t>i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>.</w:t>
      </w:r>
    </w:p>
    <w:p w14:paraId="09CBC897" w14:textId="77777777" w:rsidR="009A4332" w:rsidRPr="009A4332" w:rsidRDefault="009A4332" w:rsidP="009A4332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9A4332">
        <w:rPr>
          <w:b/>
          <w:bCs/>
        </w:rPr>
        <w:t>Radno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vreme</w:t>
      </w:r>
      <w:proofErr w:type="spellEnd"/>
    </w:p>
    <w:p w14:paraId="69DAF2F7" w14:textId="77777777" w:rsidR="009A4332" w:rsidRPr="009A4332" w:rsidRDefault="009A4332" w:rsidP="009A4332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33</w:t>
      </w:r>
    </w:p>
    <w:p w14:paraId="0FA7CAB8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samostalno</w:t>
      </w:r>
      <w:proofErr w:type="spellEnd"/>
      <w:r w:rsidRPr="009A4332">
        <w:t xml:space="preserve"> </w:t>
      </w:r>
      <w:proofErr w:type="spellStart"/>
      <w:r w:rsidRPr="009A4332">
        <w:t>određuju</w:t>
      </w:r>
      <w:proofErr w:type="spellEnd"/>
      <w:r w:rsidRPr="009A4332">
        <w:t xml:space="preserve"> </w:t>
      </w:r>
      <w:proofErr w:type="spellStart"/>
      <w:r w:rsidRPr="009A4332">
        <w:t>radno</w:t>
      </w:r>
      <w:proofErr w:type="spellEnd"/>
      <w:r w:rsidRPr="009A4332">
        <w:t xml:space="preserve"> </w:t>
      </w:r>
      <w:proofErr w:type="spellStart"/>
      <w:r w:rsidRPr="009A4332">
        <w:t>vreme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posebnim</w:t>
      </w:r>
      <w:proofErr w:type="spellEnd"/>
      <w:r w:rsidRPr="009A4332">
        <w:t xml:space="preserve"> </w:t>
      </w:r>
      <w:proofErr w:type="spellStart"/>
      <w:r w:rsidRPr="009A4332">
        <w:t>propisom</w:t>
      </w:r>
      <w:proofErr w:type="spellEnd"/>
      <w:r w:rsidRPr="009A4332">
        <w:t xml:space="preserve"> </w:t>
      </w:r>
      <w:proofErr w:type="spellStart"/>
      <w:r w:rsidRPr="009A4332">
        <w:t>jedinice</w:t>
      </w:r>
      <w:proofErr w:type="spellEnd"/>
      <w:r w:rsidRPr="009A4332">
        <w:t xml:space="preserve"> </w:t>
      </w:r>
      <w:proofErr w:type="spellStart"/>
      <w:r w:rsidRPr="009A4332">
        <w:t>lokalne</w:t>
      </w:r>
      <w:proofErr w:type="spellEnd"/>
      <w:r w:rsidRPr="009A4332">
        <w:t xml:space="preserve"> </w:t>
      </w:r>
      <w:proofErr w:type="spellStart"/>
      <w:r w:rsidRPr="009A4332">
        <w:t>samouprave</w:t>
      </w:r>
      <w:proofErr w:type="spellEnd"/>
      <w:r w:rsidRPr="009A4332">
        <w:t>.</w:t>
      </w:r>
    </w:p>
    <w:p w14:paraId="3318B848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da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jasan</w:t>
      </w:r>
      <w:proofErr w:type="spellEnd"/>
      <w:r w:rsidRPr="009A4332">
        <w:t xml:space="preserve">, </w:t>
      </w:r>
      <w:proofErr w:type="spellStart"/>
      <w:r w:rsidRPr="009A4332">
        <w:t>nesumnjiv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lako</w:t>
      </w:r>
      <w:proofErr w:type="spellEnd"/>
      <w:r w:rsidRPr="009A4332">
        <w:t xml:space="preserve"> </w:t>
      </w:r>
      <w:proofErr w:type="spellStart"/>
      <w:r w:rsidRPr="009A4332">
        <w:t>uočljiv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istaknu</w:t>
      </w:r>
      <w:proofErr w:type="spellEnd"/>
      <w:r w:rsidRPr="009A4332">
        <w:t xml:space="preserve"> </w:t>
      </w:r>
      <w:proofErr w:type="spellStart"/>
      <w:r w:rsidRPr="009A4332">
        <w:t>radno</w:t>
      </w:r>
      <w:proofErr w:type="spellEnd"/>
      <w:r w:rsidRPr="009A4332">
        <w:t xml:space="preserve"> </w:t>
      </w:r>
      <w:proofErr w:type="spellStart"/>
      <w:r w:rsidRPr="009A4332">
        <w:t>vreme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da se u </w:t>
      </w:r>
      <w:proofErr w:type="spellStart"/>
      <w:r w:rsidRPr="009A4332">
        <w:t>svakom</w:t>
      </w:r>
      <w:proofErr w:type="spellEnd"/>
      <w:r w:rsidRPr="009A4332">
        <w:t xml:space="preserve"> </w:t>
      </w:r>
      <w:proofErr w:type="spellStart"/>
      <w:r w:rsidRPr="009A4332">
        <w:t>trenutku</w:t>
      </w:r>
      <w:proofErr w:type="spellEnd"/>
      <w:r w:rsidRPr="009A4332">
        <w:t xml:space="preserve"> </w:t>
      </w:r>
      <w:proofErr w:type="spellStart"/>
      <w:r w:rsidRPr="009A4332">
        <w:t>pridržavaju</w:t>
      </w:r>
      <w:proofErr w:type="spellEnd"/>
      <w:r w:rsidRPr="009A4332">
        <w:t xml:space="preserve"> </w:t>
      </w:r>
      <w:proofErr w:type="spellStart"/>
      <w:r w:rsidRPr="009A4332">
        <w:t>označenog</w:t>
      </w:r>
      <w:proofErr w:type="spellEnd"/>
      <w:r w:rsidRPr="009A4332">
        <w:t xml:space="preserve"> </w:t>
      </w:r>
      <w:proofErr w:type="spellStart"/>
      <w:r w:rsidRPr="009A4332">
        <w:t>radnog</w:t>
      </w:r>
      <w:proofErr w:type="spellEnd"/>
      <w:r w:rsidRPr="009A4332">
        <w:t xml:space="preserve"> </w:t>
      </w:r>
      <w:proofErr w:type="spellStart"/>
      <w:r w:rsidRPr="009A4332">
        <w:t>vremena</w:t>
      </w:r>
      <w:proofErr w:type="spellEnd"/>
      <w:r w:rsidRPr="009A4332">
        <w:t>.</w:t>
      </w:r>
    </w:p>
    <w:p w14:paraId="566267EA" w14:textId="77777777" w:rsidR="009A4332" w:rsidRPr="009A4332" w:rsidRDefault="009A4332" w:rsidP="009A4332">
      <w:pPr>
        <w:jc w:val="center"/>
      </w:pPr>
      <w:r w:rsidRPr="009A4332">
        <w:t xml:space="preserve">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vanrednih</w:t>
      </w:r>
      <w:proofErr w:type="spellEnd"/>
      <w:r w:rsidRPr="009A4332">
        <w:t xml:space="preserve"> </w:t>
      </w:r>
      <w:proofErr w:type="spellStart"/>
      <w:r w:rsidRPr="009A4332">
        <w:t>promena</w:t>
      </w:r>
      <w:proofErr w:type="spellEnd"/>
      <w:r w:rsidRPr="009A4332">
        <w:t xml:space="preserve">, </w:t>
      </w:r>
      <w:proofErr w:type="spellStart"/>
      <w:r w:rsidRPr="009A4332">
        <w:t>prekida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oblika</w:t>
      </w:r>
      <w:proofErr w:type="spellEnd"/>
      <w:r w:rsidRPr="009A4332">
        <w:t xml:space="preserve"> </w:t>
      </w:r>
      <w:proofErr w:type="spellStart"/>
      <w:r w:rsidRPr="009A4332">
        <w:t>privremenog</w:t>
      </w:r>
      <w:proofErr w:type="spellEnd"/>
      <w:r w:rsidRPr="009A4332">
        <w:t xml:space="preserve"> </w:t>
      </w:r>
      <w:proofErr w:type="spellStart"/>
      <w:r w:rsidRPr="009A4332">
        <w:t>prestanka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određenom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, </w:t>
      </w: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da </w:t>
      </w:r>
      <w:proofErr w:type="spellStart"/>
      <w:r w:rsidRPr="009A4332">
        <w:t>te</w:t>
      </w:r>
      <w:proofErr w:type="spellEnd"/>
      <w:r w:rsidRPr="009A4332">
        <w:t xml:space="preserve"> </w:t>
      </w:r>
      <w:proofErr w:type="spellStart"/>
      <w:r w:rsidRPr="009A4332">
        <w:t>izmene</w:t>
      </w:r>
      <w:proofErr w:type="spellEnd"/>
      <w:r w:rsidRPr="009A4332">
        <w:t xml:space="preserve"> </w:t>
      </w:r>
      <w:proofErr w:type="spellStart"/>
      <w:r w:rsidRPr="009A4332">
        <w:t>označe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pre </w:t>
      </w:r>
      <w:proofErr w:type="spellStart"/>
      <w:r w:rsidRPr="009A4332">
        <w:t>prestanka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>.</w:t>
      </w:r>
    </w:p>
    <w:p w14:paraId="183959F8" w14:textId="77777777" w:rsidR="009A4332" w:rsidRPr="009A4332" w:rsidRDefault="009A4332" w:rsidP="009A4332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9A4332">
        <w:rPr>
          <w:b/>
          <w:bCs/>
        </w:rPr>
        <w:t>Deklaracija</w:t>
      </w:r>
      <w:proofErr w:type="spellEnd"/>
    </w:p>
    <w:p w14:paraId="6B3D5063" w14:textId="77777777" w:rsidR="009A4332" w:rsidRPr="009A4332" w:rsidRDefault="009A4332" w:rsidP="009A4332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34</w:t>
      </w:r>
    </w:p>
    <w:p w14:paraId="2A41E93E" w14:textId="77777777" w:rsidR="009A4332" w:rsidRPr="009A4332" w:rsidRDefault="009A4332" w:rsidP="009A4332">
      <w:pPr>
        <w:jc w:val="center"/>
      </w:pPr>
      <w:r w:rsidRPr="009A4332">
        <w:t xml:space="preserve">Roba u </w:t>
      </w:r>
      <w:proofErr w:type="spellStart"/>
      <w:r w:rsidRPr="009A4332">
        <w:t>trgovini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malo</w:t>
      </w:r>
      <w:proofErr w:type="spellEnd"/>
      <w:r w:rsidRPr="009A4332">
        <w:t xml:space="preserve"> mora da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deklaraciju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sadrži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o </w:t>
      </w:r>
      <w:proofErr w:type="spellStart"/>
      <w:r w:rsidRPr="009A4332">
        <w:t>nazivu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vrsti</w:t>
      </w:r>
      <w:proofErr w:type="spellEnd"/>
      <w:r w:rsidRPr="009A4332">
        <w:t xml:space="preserve"> robe, </w:t>
      </w:r>
      <w:proofErr w:type="spellStart"/>
      <w:r w:rsidRPr="009A4332">
        <w:t>tipu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modelu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prirodom</w:t>
      </w:r>
      <w:proofErr w:type="spellEnd"/>
      <w:r w:rsidRPr="009A4332">
        <w:t xml:space="preserve"> robe, </w:t>
      </w:r>
      <w:proofErr w:type="spellStart"/>
      <w:r w:rsidRPr="009A4332">
        <w:t>količini</w:t>
      </w:r>
      <w:proofErr w:type="spellEnd"/>
      <w:r w:rsidRPr="009A4332">
        <w:t xml:space="preserve"> </w:t>
      </w:r>
      <w:proofErr w:type="spellStart"/>
      <w:r w:rsidRPr="009A4332">
        <w:t>izraženoj</w:t>
      </w:r>
      <w:proofErr w:type="spellEnd"/>
      <w:r w:rsidRPr="009A4332">
        <w:t xml:space="preserve"> u </w:t>
      </w:r>
      <w:proofErr w:type="spellStart"/>
      <w:r w:rsidRPr="009A4332">
        <w:t>jedinici</w:t>
      </w:r>
      <w:proofErr w:type="spellEnd"/>
      <w:r w:rsidRPr="009A4332">
        <w:t xml:space="preserve"> mere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komadu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svojstvima</w:t>
      </w:r>
      <w:proofErr w:type="spellEnd"/>
      <w:r w:rsidRPr="009A4332">
        <w:t xml:space="preserve"> robe, </w:t>
      </w:r>
      <w:proofErr w:type="spellStart"/>
      <w:r w:rsidRPr="009A4332">
        <w:t>poslovnom</w:t>
      </w:r>
      <w:proofErr w:type="spellEnd"/>
      <w:r w:rsidRPr="009A4332">
        <w:t xml:space="preserve"> </w:t>
      </w:r>
      <w:proofErr w:type="spellStart"/>
      <w:r w:rsidRPr="009A4332">
        <w:t>imenu</w:t>
      </w:r>
      <w:proofErr w:type="spellEnd"/>
      <w:r w:rsidRPr="009A4332">
        <w:t xml:space="preserve"> </w:t>
      </w:r>
      <w:proofErr w:type="spellStart"/>
      <w:r w:rsidRPr="009A4332">
        <w:t>proizvođača</w:t>
      </w:r>
      <w:proofErr w:type="spellEnd"/>
      <w:r w:rsidRPr="009A4332">
        <w:t xml:space="preserve">, a za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uvoza</w:t>
      </w:r>
      <w:proofErr w:type="spellEnd"/>
      <w:r w:rsidRPr="009A4332">
        <w:t xml:space="preserve"> </w:t>
      </w:r>
      <w:proofErr w:type="spellStart"/>
      <w:r w:rsidRPr="009A4332">
        <w:t>poslovnom</w:t>
      </w:r>
      <w:proofErr w:type="spellEnd"/>
      <w:r w:rsidRPr="009A4332">
        <w:t xml:space="preserve"> </w:t>
      </w:r>
      <w:proofErr w:type="spellStart"/>
      <w:r w:rsidRPr="009A4332">
        <w:t>imenu</w:t>
      </w:r>
      <w:proofErr w:type="spellEnd"/>
      <w:r w:rsidRPr="009A4332">
        <w:t xml:space="preserve"> </w:t>
      </w:r>
      <w:proofErr w:type="spellStart"/>
      <w:r w:rsidRPr="009A4332">
        <w:t>uvoznika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zemlji</w:t>
      </w:r>
      <w:proofErr w:type="spellEnd"/>
      <w:r w:rsidRPr="009A4332">
        <w:t xml:space="preserve"> </w:t>
      </w:r>
      <w:proofErr w:type="spellStart"/>
      <w:r w:rsidRPr="009A4332">
        <w:t>proizvodnje</w:t>
      </w:r>
      <w:proofErr w:type="spellEnd"/>
      <w:r w:rsidRPr="009A4332">
        <w:t>.</w:t>
      </w:r>
    </w:p>
    <w:p w14:paraId="3D9DABFE" w14:textId="77777777" w:rsidR="009A4332" w:rsidRPr="009A4332" w:rsidRDefault="009A4332" w:rsidP="009A4332">
      <w:pPr>
        <w:jc w:val="center"/>
      </w:pPr>
      <w:proofErr w:type="spellStart"/>
      <w:r w:rsidRPr="009A4332">
        <w:t>Proizvođač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za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uvoza</w:t>
      </w:r>
      <w:proofErr w:type="spellEnd"/>
      <w:r w:rsidRPr="009A4332">
        <w:t xml:space="preserve"> </w:t>
      </w:r>
      <w:proofErr w:type="spellStart"/>
      <w:r w:rsidRPr="009A4332">
        <w:t>uvoznik</w:t>
      </w:r>
      <w:proofErr w:type="spellEnd"/>
      <w:r w:rsidRPr="009A4332">
        <w:t xml:space="preserve">, </w:t>
      </w:r>
      <w:proofErr w:type="spellStart"/>
      <w:r w:rsidRPr="009A4332">
        <w:t>dužan</w:t>
      </w:r>
      <w:proofErr w:type="spellEnd"/>
      <w:r w:rsidRPr="009A4332">
        <w:t xml:space="preserve"> je da </w:t>
      </w:r>
      <w:proofErr w:type="spellStart"/>
      <w:r w:rsidRPr="009A4332">
        <w:t>snabde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deklaracijom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tačnim</w:t>
      </w:r>
      <w:proofErr w:type="spellEnd"/>
      <w:r w:rsidRPr="009A4332">
        <w:t xml:space="preserve"> </w:t>
      </w:r>
      <w:proofErr w:type="spellStart"/>
      <w:r w:rsidRPr="009A4332">
        <w:t>podacima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>.</w:t>
      </w:r>
    </w:p>
    <w:p w14:paraId="64DBF92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Podaci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deklaracije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nalazi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malo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mogu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menjaju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uklanjaju</w:t>
      </w:r>
      <w:proofErr w:type="spellEnd"/>
      <w:r w:rsidRPr="009A4332">
        <w:rPr>
          <w:lang w:val="fr-FR"/>
        </w:rPr>
        <w:t>.</w:t>
      </w:r>
    </w:p>
    <w:p w14:paraId="65F22AC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Deklaracija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uočljivo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jedan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sledećih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načina</w:t>
      </w:r>
      <w:proofErr w:type="spellEnd"/>
      <w:r w:rsidRPr="009A4332">
        <w:rPr>
          <w:lang w:val="fr-FR"/>
        </w:rPr>
        <w:t>:</w:t>
      </w:r>
      <w:proofErr w:type="gramEnd"/>
    </w:p>
    <w:p w14:paraId="165F02E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na </w:t>
      </w:r>
      <w:proofErr w:type="spellStart"/>
      <w:r w:rsidRPr="009A4332">
        <w:rPr>
          <w:lang w:val="fr-FR"/>
        </w:rPr>
        <w:t>robi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njenom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pakovanju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uključujući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privezak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etiketu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alkicu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omot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sl</w:t>
      </w:r>
      <w:proofErr w:type="spellEnd"/>
      <w:r w:rsidRPr="009A4332">
        <w:rPr>
          <w:lang w:val="fr-FR"/>
        </w:rPr>
        <w:t>.</w:t>
      </w:r>
      <w:proofErr w:type="gramStart"/>
      <w:r w:rsidRPr="009A4332">
        <w:rPr>
          <w:lang w:val="fr-FR"/>
        </w:rPr>
        <w:t>);</w:t>
      </w:r>
      <w:proofErr w:type="gramEnd"/>
    </w:p>
    <w:p w14:paraId="560055FA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neposredno</w:t>
      </w:r>
      <w:proofErr w:type="spellEnd"/>
      <w:r w:rsidRPr="009A4332">
        <w:t xml:space="preserve"> pored robe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proofErr w:type="gramStart"/>
      <w:r w:rsidRPr="009A4332">
        <w:t>prodaje</w:t>
      </w:r>
      <w:proofErr w:type="spellEnd"/>
      <w:r w:rsidRPr="009A4332">
        <w:t>;</w:t>
      </w:r>
      <w:proofErr w:type="gramEnd"/>
    </w:p>
    <w:p w14:paraId="65EF38C7" w14:textId="77777777" w:rsidR="009A4332" w:rsidRPr="009A4332" w:rsidRDefault="009A4332" w:rsidP="009A4332">
      <w:pPr>
        <w:jc w:val="center"/>
      </w:pPr>
      <w:r w:rsidRPr="009A4332">
        <w:t xml:space="preserve">3) u </w:t>
      </w:r>
      <w:proofErr w:type="spellStart"/>
      <w:r w:rsidRPr="009A4332">
        <w:t>katalogu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drugom</w:t>
      </w:r>
      <w:proofErr w:type="spellEnd"/>
      <w:r w:rsidRPr="009A4332">
        <w:t xml:space="preserve"> </w:t>
      </w:r>
      <w:proofErr w:type="spellStart"/>
      <w:r w:rsidRPr="009A4332">
        <w:t>materijalu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ponudom</w:t>
      </w:r>
      <w:proofErr w:type="spellEnd"/>
      <w:r w:rsidRPr="009A4332">
        <w:t xml:space="preserve"> </w:t>
      </w:r>
      <w:proofErr w:type="spellStart"/>
      <w:r w:rsidRPr="009A4332">
        <w:t>te</w:t>
      </w:r>
      <w:proofErr w:type="spellEnd"/>
      <w:r w:rsidRPr="009A4332">
        <w:t xml:space="preserve"> robe koji je </w:t>
      </w:r>
      <w:proofErr w:type="spellStart"/>
      <w:r w:rsidRPr="009A4332">
        <w:t>besplatno</w:t>
      </w:r>
      <w:proofErr w:type="spellEnd"/>
      <w:r w:rsidRPr="009A4332">
        <w:t xml:space="preserve"> </w:t>
      </w:r>
      <w:proofErr w:type="spellStart"/>
      <w:r w:rsidRPr="009A4332">
        <w:t>dostupan</w:t>
      </w:r>
      <w:proofErr w:type="spellEnd"/>
      <w:r w:rsidRPr="009A4332">
        <w:t xml:space="preserve"> </w:t>
      </w:r>
      <w:proofErr w:type="spellStart"/>
      <w:r w:rsidRPr="009A4332">
        <w:t>potrošačima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, pre </w:t>
      </w:r>
      <w:proofErr w:type="spellStart"/>
      <w:r w:rsidRPr="009A4332">
        <w:t>kupovine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koji se </w:t>
      </w:r>
      <w:proofErr w:type="spellStart"/>
      <w:r w:rsidRPr="009A4332">
        <w:t>potrošači</w:t>
      </w:r>
      <w:proofErr w:type="spellEnd"/>
      <w:r w:rsidRPr="009A4332">
        <w:t xml:space="preserve"> ne </w:t>
      </w:r>
      <w:proofErr w:type="spellStart"/>
      <w:r w:rsidRPr="009A4332">
        <w:t>dovode</w:t>
      </w:r>
      <w:proofErr w:type="spellEnd"/>
      <w:r w:rsidRPr="009A4332">
        <w:t xml:space="preserve"> u </w:t>
      </w:r>
      <w:proofErr w:type="spellStart"/>
      <w:r w:rsidRPr="009A4332">
        <w:t>zabludu</w:t>
      </w:r>
      <w:proofErr w:type="spellEnd"/>
      <w:r w:rsidRPr="009A4332">
        <w:t>.</w:t>
      </w:r>
    </w:p>
    <w:p w14:paraId="256205C8" w14:textId="77777777" w:rsidR="009A4332" w:rsidRPr="009A4332" w:rsidRDefault="009A4332" w:rsidP="009A4332">
      <w:pPr>
        <w:jc w:val="center"/>
      </w:pPr>
      <w:r w:rsidRPr="009A4332">
        <w:t xml:space="preserve">U </w:t>
      </w:r>
      <w:proofErr w:type="spellStart"/>
      <w:r w:rsidRPr="009A4332">
        <w:t>daljinskoj</w:t>
      </w:r>
      <w:proofErr w:type="spellEnd"/>
      <w:r w:rsidRPr="009A4332">
        <w:t xml:space="preserve"> </w:t>
      </w:r>
      <w:proofErr w:type="spellStart"/>
      <w:r w:rsidRPr="009A4332">
        <w:t>trgovini</w:t>
      </w:r>
      <w:proofErr w:type="spellEnd"/>
      <w:r w:rsidRPr="009A4332">
        <w:t xml:space="preserve"> </w:t>
      </w:r>
      <w:proofErr w:type="spellStart"/>
      <w:r w:rsidRPr="009A4332">
        <w:t>trgovci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dužni</w:t>
      </w:r>
      <w:proofErr w:type="spellEnd"/>
      <w:r w:rsidRPr="009A4332">
        <w:t xml:space="preserve"> da </w:t>
      </w:r>
      <w:proofErr w:type="spellStart"/>
      <w:r w:rsidRPr="009A4332">
        <w:t>učine</w:t>
      </w:r>
      <w:proofErr w:type="spellEnd"/>
      <w:r w:rsidRPr="009A4332">
        <w:t xml:space="preserve"> </w:t>
      </w:r>
      <w:proofErr w:type="spellStart"/>
      <w:r w:rsidRPr="009A4332">
        <w:t>dostupnim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potrošaču</w:t>
      </w:r>
      <w:proofErr w:type="spellEnd"/>
      <w:r w:rsidRPr="009A4332">
        <w:t xml:space="preserve"> pre </w:t>
      </w:r>
      <w:proofErr w:type="spellStart"/>
      <w:r w:rsidRPr="009A4332">
        <w:t>kupovine</w:t>
      </w:r>
      <w:proofErr w:type="spellEnd"/>
      <w:r w:rsidRPr="009A4332">
        <w:t xml:space="preserve"> u </w:t>
      </w:r>
      <w:proofErr w:type="spellStart"/>
      <w:r w:rsidRPr="009A4332">
        <w:t>obliku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koji je </w:t>
      </w:r>
      <w:proofErr w:type="spellStart"/>
      <w:r w:rsidRPr="009A4332">
        <w:t>neposredno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stalno</w:t>
      </w:r>
      <w:proofErr w:type="spellEnd"/>
      <w:r w:rsidRPr="009A4332">
        <w:t xml:space="preserve"> </w:t>
      </w:r>
      <w:proofErr w:type="spellStart"/>
      <w:r w:rsidRPr="009A4332">
        <w:t>dostupan</w:t>
      </w:r>
      <w:proofErr w:type="spellEnd"/>
      <w:r w:rsidRPr="009A4332">
        <w:t>.</w:t>
      </w:r>
    </w:p>
    <w:p w14:paraId="3C849B2E" w14:textId="77777777" w:rsidR="009A4332" w:rsidRPr="009A4332" w:rsidRDefault="009A4332" w:rsidP="009A4332">
      <w:pPr>
        <w:jc w:val="center"/>
      </w:pPr>
      <w:r w:rsidRPr="009A4332">
        <w:t xml:space="preserve">Svi </w:t>
      </w:r>
      <w:proofErr w:type="spellStart"/>
      <w:r w:rsidRPr="009A4332">
        <w:t>podaci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moraju</w:t>
      </w:r>
      <w:proofErr w:type="spellEnd"/>
      <w:r w:rsidRPr="009A4332">
        <w:t xml:space="preserve"> da </w:t>
      </w:r>
      <w:proofErr w:type="spellStart"/>
      <w:r w:rsidRPr="009A4332">
        <w:t>budu</w:t>
      </w:r>
      <w:proofErr w:type="spellEnd"/>
      <w:r w:rsidRPr="009A4332">
        <w:t xml:space="preserve"> </w:t>
      </w:r>
      <w:proofErr w:type="spellStart"/>
      <w:r w:rsidRPr="009A4332">
        <w:t>navedeni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jasan</w:t>
      </w:r>
      <w:proofErr w:type="spellEnd"/>
      <w:r w:rsidRPr="009A4332">
        <w:t xml:space="preserve">, </w:t>
      </w:r>
      <w:proofErr w:type="spellStart"/>
      <w:r w:rsidRPr="009A4332">
        <w:t>lako</w:t>
      </w:r>
      <w:proofErr w:type="spellEnd"/>
      <w:r w:rsidRPr="009A4332">
        <w:t xml:space="preserve"> </w:t>
      </w:r>
      <w:proofErr w:type="spellStart"/>
      <w:r w:rsidRPr="009A4332">
        <w:t>uočljiv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čitljiv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,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srpskom</w:t>
      </w:r>
      <w:proofErr w:type="spellEnd"/>
      <w:r w:rsidRPr="009A4332">
        <w:t xml:space="preserve"> </w:t>
      </w:r>
      <w:proofErr w:type="spellStart"/>
      <w:r w:rsidRPr="009A4332">
        <w:t>jeziku</w:t>
      </w:r>
      <w:proofErr w:type="spellEnd"/>
      <w:r w:rsidRPr="009A4332">
        <w:t xml:space="preserve">,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ćiriličkom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latiničkom</w:t>
      </w:r>
      <w:proofErr w:type="spellEnd"/>
      <w:r w:rsidRPr="009A4332">
        <w:t xml:space="preserve"> </w:t>
      </w:r>
      <w:proofErr w:type="spellStart"/>
      <w:r w:rsidRPr="009A4332">
        <w:t>pismu</w:t>
      </w:r>
      <w:proofErr w:type="spellEnd"/>
      <w:r w:rsidRPr="009A4332">
        <w:t>.</w:t>
      </w:r>
    </w:p>
    <w:p w14:paraId="4641FF2A" w14:textId="77777777" w:rsidR="009A4332" w:rsidRPr="009A4332" w:rsidRDefault="009A4332" w:rsidP="009A4332">
      <w:pPr>
        <w:jc w:val="center"/>
      </w:pPr>
      <w:r w:rsidRPr="009A4332">
        <w:t xml:space="preserve">Kao </w:t>
      </w:r>
      <w:proofErr w:type="spellStart"/>
      <w:r w:rsidRPr="009A4332">
        <w:t>zemlja</w:t>
      </w:r>
      <w:proofErr w:type="spellEnd"/>
      <w:r w:rsidRPr="009A4332">
        <w:t xml:space="preserve"> </w:t>
      </w:r>
      <w:proofErr w:type="spellStart"/>
      <w:r w:rsidRPr="009A4332">
        <w:t>proizvodnje</w:t>
      </w:r>
      <w:proofErr w:type="spellEnd"/>
      <w:r w:rsidRPr="009A4332">
        <w:t xml:space="preserve"> u </w:t>
      </w:r>
      <w:proofErr w:type="spellStart"/>
      <w:r w:rsidRPr="009A4332">
        <w:t>smislu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</w:t>
      </w:r>
      <w:proofErr w:type="spellStart"/>
      <w:r w:rsidRPr="009A4332">
        <w:t>može</w:t>
      </w:r>
      <w:proofErr w:type="spellEnd"/>
      <w:r w:rsidRPr="009A4332">
        <w:t xml:space="preserve"> da se </w:t>
      </w:r>
      <w:proofErr w:type="spellStart"/>
      <w:r w:rsidRPr="009A4332">
        <w:t>navede</w:t>
      </w:r>
      <w:proofErr w:type="spellEnd"/>
      <w:r w:rsidRPr="009A4332">
        <w:t xml:space="preserve"> </w:t>
      </w:r>
      <w:proofErr w:type="spellStart"/>
      <w:r w:rsidRPr="009A4332">
        <w:t>Evropska</w:t>
      </w:r>
      <w:proofErr w:type="spellEnd"/>
      <w:r w:rsidRPr="009A4332">
        <w:t xml:space="preserve"> </w:t>
      </w:r>
      <w:proofErr w:type="spellStart"/>
      <w:r w:rsidRPr="009A4332">
        <w:t>unija</w:t>
      </w:r>
      <w:proofErr w:type="spellEnd"/>
      <w:r w:rsidRPr="009A4332">
        <w:t xml:space="preserve"> (u </w:t>
      </w:r>
      <w:proofErr w:type="spellStart"/>
      <w:r w:rsidRPr="009A4332">
        <w:t>daljem</w:t>
      </w:r>
      <w:proofErr w:type="spellEnd"/>
      <w:r w:rsidRPr="009A4332">
        <w:t xml:space="preserve"> </w:t>
      </w:r>
      <w:proofErr w:type="spellStart"/>
      <w:r w:rsidRPr="009A4332">
        <w:t>tekstu</w:t>
      </w:r>
      <w:proofErr w:type="spellEnd"/>
      <w:r w:rsidRPr="009A4332">
        <w:t xml:space="preserve">: EU), </w:t>
      </w:r>
      <w:proofErr w:type="spellStart"/>
      <w:r w:rsidRPr="009A4332">
        <w:t>ako</w:t>
      </w:r>
      <w:proofErr w:type="spellEnd"/>
      <w:r w:rsidRPr="009A4332">
        <w:t xml:space="preserve"> se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proizvodi</w:t>
      </w:r>
      <w:proofErr w:type="spellEnd"/>
      <w:r w:rsidRPr="009A4332">
        <w:t xml:space="preserve"> u </w:t>
      </w:r>
      <w:proofErr w:type="spellStart"/>
      <w:r w:rsidRPr="009A4332">
        <w:t>zemlji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je </w:t>
      </w:r>
      <w:proofErr w:type="spellStart"/>
      <w:r w:rsidRPr="009A4332">
        <w:t>članica</w:t>
      </w:r>
      <w:proofErr w:type="spellEnd"/>
      <w:r w:rsidRPr="009A4332">
        <w:t xml:space="preserve"> EU.</w:t>
      </w:r>
    </w:p>
    <w:p w14:paraId="6CE6C4B9" w14:textId="77777777" w:rsidR="009A4332" w:rsidRPr="009A4332" w:rsidRDefault="009A4332" w:rsidP="009A4332">
      <w:pPr>
        <w:jc w:val="center"/>
      </w:pPr>
      <w:r w:rsidRPr="009A4332">
        <w:lastRenderedPageBreak/>
        <w:t xml:space="preserve">Roba pored </w:t>
      </w:r>
      <w:proofErr w:type="spellStart"/>
      <w:r w:rsidRPr="009A4332">
        <w:t>podataka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mora </w:t>
      </w:r>
      <w:proofErr w:type="spellStart"/>
      <w:r w:rsidRPr="009A4332">
        <w:t>biti</w:t>
      </w:r>
      <w:proofErr w:type="spellEnd"/>
      <w:r w:rsidRPr="009A4332">
        <w:t xml:space="preserve"> </w:t>
      </w:r>
      <w:proofErr w:type="spellStart"/>
      <w:r w:rsidRPr="009A4332">
        <w:t>označena</w:t>
      </w:r>
      <w:proofErr w:type="spellEnd"/>
      <w:r w:rsidRPr="009A4332">
        <w:t xml:space="preserve"> </w:t>
      </w:r>
      <w:proofErr w:type="spellStart"/>
      <w:r w:rsidRPr="009A4332">
        <w:t>mašinski</w:t>
      </w:r>
      <w:proofErr w:type="spellEnd"/>
      <w:r w:rsidRPr="009A4332">
        <w:t xml:space="preserve"> </w:t>
      </w:r>
      <w:proofErr w:type="spellStart"/>
      <w:r w:rsidRPr="009A4332">
        <w:t>čitljivom</w:t>
      </w:r>
      <w:proofErr w:type="spellEnd"/>
      <w:r w:rsidRPr="009A4332">
        <w:t xml:space="preserve"> </w:t>
      </w:r>
      <w:proofErr w:type="spellStart"/>
      <w:r w:rsidRPr="009A4332">
        <w:t>oznakom</w:t>
      </w:r>
      <w:proofErr w:type="spellEnd"/>
      <w:r w:rsidRPr="009A4332">
        <w:t xml:space="preserve"> (GTIN </w:t>
      </w:r>
      <w:proofErr w:type="spellStart"/>
      <w:r w:rsidRPr="009A4332">
        <w:t>identifikacijom</w:t>
      </w:r>
      <w:proofErr w:type="spellEnd"/>
      <w:r w:rsidRPr="009A4332">
        <w:t xml:space="preserve">, QR </w:t>
      </w:r>
      <w:proofErr w:type="spellStart"/>
      <w:r w:rsidRPr="009A4332">
        <w:t>kodom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dr.).</w:t>
      </w:r>
    </w:p>
    <w:p w14:paraId="6C15DE92" w14:textId="77777777" w:rsidR="009A4332" w:rsidRPr="009A4332" w:rsidRDefault="009A4332" w:rsidP="009A4332">
      <w:pPr>
        <w:jc w:val="center"/>
      </w:pPr>
      <w:r w:rsidRPr="009A4332">
        <w:t xml:space="preserve">Roba </w:t>
      </w:r>
      <w:proofErr w:type="spellStart"/>
      <w:r w:rsidRPr="009A4332">
        <w:t>može</w:t>
      </w:r>
      <w:proofErr w:type="spellEnd"/>
      <w:r w:rsidRPr="009A4332">
        <w:t xml:space="preserve"> da </w:t>
      </w:r>
      <w:proofErr w:type="spellStart"/>
      <w:r w:rsidRPr="009A4332">
        <w:t>bude</w:t>
      </w:r>
      <w:proofErr w:type="spellEnd"/>
      <w:r w:rsidRPr="009A4332">
        <w:t xml:space="preserve"> </w:t>
      </w:r>
      <w:proofErr w:type="spellStart"/>
      <w:r w:rsidRPr="009A4332">
        <w:t>označena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podacima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stranim</w:t>
      </w:r>
      <w:proofErr w:type="spellEnd"/>
      <w:r w:rsidRPr="009A4332">
        <w:t xml:space="preserve"> </w:t>
      </w:r>
      <w:proofErr w:type="spellStart"/>
      <w:r w:rsidRPr="009A4332">
        <w:t>jezicima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žigom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drugim</w:t>
      </w:r>
      <w:proofErr w:type="spellEnd"/>
      <w:r w:rsidRPr="009A4332">
        <w:t xml:space="preserve"> </w:t>
      </w:r>
      <w:proofErr w:type="spellStart"/>
      <w:r w:rsidRPr="009A4332">
        <w:t>podacima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piktogramima</w:t>
      </w:r>
      <w:proofErr w:type="spellEnd"/>
      <w:r w:rsidRPr="009A4332">
        <w:t xml:space="preserve">, </w:t>
      </w:r>
      <w:proofErr w:type="spellStart"/>
      <w:r w:rsidRPr="009A4332">
        <w:t>kojima</w:t>
      </w:r>
      <w:proofErr w:type="spellEnd"/>
      <w:r w:rsidRPr="009A4332">
        <w:t xml:space="preserve"> se </w:t>
      </w:r>
      <w:proofErr w:type="spellStart"/>
      <w:r w:rsidRPr="009A4332">
        <w:t>bliže</w:t>
      </w:r>
      <w:proofErr w:type="spellEnd"/>
      <w:r w:rsidRPr="009A4332">
        <w:t xml:space="preserve"> </w:t>
      </w:r>
      <w:proofErr w:type="spellStart"/>
      <w:r w:rsidRPr="009A4332">
        <w:t>identifikuju</w:t>
      </w:r>
      <w:proofErr w:type="spellEnd"/>
      <w:r w:rsidRPr="009A4332">
        <w:t xml:space="preserve">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njena</w:t>
      </w:r>
      <w:proofErr w:type="spellEnd"/>
      <w:r w:rsidRPr="009A4332">
        <w:t xml:space="preserve"> </w:t>
      </w:r>
      <w:proofErr w:type="spellStart"/>
      <w:r w:rsidRPr="009A4332">
        <w:t>svojstva</w:t>
      </w:r>
      <w:proofErr w:type="spellEnd"/>
      <w:r w:rsidRPr="009A4332">
        <w:t>.</w:t>
      </w:r>
    </w:p>
    <w:p w14:paraId="1E088080" w14:textId="77777777" w:rsidR="009A4332" w:rsidRPr="009A4332" w:rsidRDefault="009A4332" w:rsidP="009A4332">
      <w:pPr>
        <w:jc w:val="center"/>
      </w:pPr>
      <w:r w:rsidRPr="009A4332">
        <w:t xml:space="preserve">Pored </w:t>
      </w:r>
      <w:proofErr w:type="spellStart"/>
      <w:r w:rsidRPr="009A4332">
        <w:t>podataka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sadrži</w:t>
      </w:r>
      <w:proofErr w:type="spellEnd"/>
      <w:r w:rsidRPr="009A4332">
        <w:t xml:space="preserve"> </w:t>
      </w:r>
      <w:proofErr w:type="spellStart"/>
      <w:r w:rsidRPr="009A4332">
        <w:t>deklaracija</w:t>
      </w:r>
      <w:proofErr w:type="spellEnd"/>
      <w:r w:rsidRPr="009A4332">
        <w:t xml:space="preserve">, </w:t>
      </w:r>
      <w:proofErr w:type="spellStart"/>
      <w:r w:rsidRPr="009A4332">
        <w:t>roba</w:t>
      </w:r>
      <w:proofErr w:type="spellEnd"/>
      <w:r w:rsidRPr="009A4332">
        <w:t xml:space="preserve"> se </w:t>
      </w:r>
      <w:proofErr w:type="spellStart"/>
      <w:r w:rsidRPr="009A4332">
        <w:t>deklariše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posebnim</w:t>
      </w:r>
      <w:proofErr w:type="spellEnd"/>
      <w:r w:rsidRPr="009A4332">
        <w:t xml:space="preserve"> </w:t>
      </w:r>
      <w:proofErr w:type="spellStart"/>
      <w:r w:rsidRPr="009A4332">
        <w:t>propisom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deklarisanje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označavanje</w:t>
      </w:r>
      <w:proofErr w:type="spellEnd"/>
      <w:r w:rsidRPr="009A4332">
        <w:t>.</w:t>
      </w:r>
    </w:p>
    <w:p w14:paraId="473672E9" w14:textId="77777777" w:rsidR="009A4332" w:rsidRPr="009A4332" w:rsidRDefault="009A4332" w:rsidP="009A4332">
      <w:pPr>
        <w:jc w:val="center"/>
        <w:rPr>
          <w:b/>
          <w:bCs/>
        </w:rPr>
      </w:pPr>
      <w:bookmarkStart w:id="76" w:name="str_43"/>
      <w:bookmarkEnd w:id="76"/>
      <w:proofErr w:type="spellStart"/>
      <w:r w:rsidRPr="009A4332">
        <w:rPr>
          <w:b/>
          <w:bCs/>
        </w:rPr>
        <w:t>Isticanje</w:t>
      </w:r>
      <w:proofErr w:type="spellEnd"/>
      <w:r w:rsidRPr="009A4332">
        <w:rPr>
          <w:b/>
          <w:bCs/>
        </w:rPr>
        <w:t xml:space="preserve"> </w:t>
      </w:r>
      <w:proofErr w:type="spellStart"/>
      <w:r w:rsidRPr="009A4332">
        <w:rPr>
          <w:b/>
          <w:bCs/>
        </w:rPr>
        <w:t>cene</w:t>
      </w:r>
      <w:proofErr w:type="spellEnd"/>
    </w:p>
    <w:p w14:paraId="0EE32845" w14:textId="77777777" w:rsidR="009A4332" w:rsidRPr="009A4332" w:rsidRDefault="009A4332" w:rsidP="009A4332">
      <w:pPr>
        <w:jc w:val="center"/>
        <w:rPr>
          <w:b/>
          <w:bCs/>
        </w:rPr>
      </w:pPr>
      <w:bookmarkStart w:id="77" w:name="clan_35"/>
      <w:bookmarkEnd w:id="7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35</w:t>
      </w:r>
    </w:p>
    <w:p w14:paraId="3B8C8774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je </w:t>
      </w:r>
      <w:proofErr w:type="spellStart"/>
      <w:r w:rsidRPr="009A4332">
        <w:t>dužan</w:t>
      </w:r>
      <w:proofErr w:type="spellEnd"/>
      <w:r w:rsidRPr="009A4332">
        <w:t xml:space="preserve"> da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jasan</w:t>
      </w:r>
      <w:proofErr w:type="spellEnd"/>
      <w:r w:rsidRPr="009A4332">
        <w:t xml:space="preserve">, </w:t>
      </w:r>
      <w:proofErr w:type="spellStart"/>
      <w:r w:rsidRPr="009A4332">
        <w:t>nesumnjiv</w:t>
      </w:r>
      <w:proofErr w:type="spellEnd"/>
      <w:r w:rsidRPr="009A4332">
        <w:t xml:space="preserve">, </w:t>
      </w:r>
      <w:proofErr w:type="spellStart"/>
      <w:r w:rsidRPr="009A4332">
        <w:t>lako</w:t>
      </w:r>
      <w:proofErr w:type="spellEnd"/>
      <w:r w:rsidRPr="009A4332">
        <w:t xml:space="preserve"> </w:t>
      </w:r>
      <w:proofErr w:type="spellStart"/>
      <w:r w:rsidRPr="009A4332">
        <w:t>uočljiv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čitljiv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istakne</w:t>
      </w:r>
      <w:proofErr w:type="spellEnd"/>
      <w:r w:rsidRPr="009A4332">
        <w:t xml:space="preserve"> </w:t>
      </w:r>
      <w:proofErr w:type="spellStart"/>
      <w:r w:rsidRPr="009A4332">
        <w:t>prodajnu</w:t>
      </w:r>
      <w:proofErr w:type="spellEnd"/>
      <w:r w:rsidRPr="009A4332">
        <w:t xml:space="preserve"> </w:t>
      </w:r>
      <w:proofErr w:type="spellStart"/>
      <w:r w:rsidRPr="009A4332">
        <w:t>cenu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robi</w:t>
      </w:r>
      <w:proofErr w:type="spellEnd"/>
      <w:r w:rsidRPr="009A4332">
        <w:t xml:space="preserve">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ambalaži</w:t>
      </w:r>
      <w:proofErr w:type="spellEnd"/>
      <w:r w:rsidRPr="009A4332">
        <w:t xml:space="preserve">, </w:t>
      </w:r>
      <w:proofErr w:type="spellStart"/>
      <w:r w:rsidRPr="009A4332">
        <w:t>neposredno</w:t>
      </w:r>
      <w:proofErr w:type="spellEnd"/>
      <w:r w:rsidRPr="009A4332">
        <w:t xml:space="preserve"> pored robe </w:t>
      </w:r>
      <w:proofErr w:type="spellStart"/>
      <w:r w:rsidRPr="009A4332">
        <w:t>ili</w:t>
      </w:r>
      <w:proofErr w:type="spellEnd"/>
      <w:r w:rsidRPr="009A4332">
        <w:t xml:space="preserve"> 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daljinske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neposredno</w:t>
      </w:r>
      <w:proofErr w:type="spellEnd"/>
      <w:r w:rsidRPr="009A4332">
        <w:t xml:space="preserve"> pored </w:t>
      </w:r>
      <w:proofErr w:type="spellStart"/>
      <w:r w:rsidRPr="009A4332">
        <w:t>prikaza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opisa</w:t>
      </w:r>
      <w:proofErr w:type="spellEnd"/>
      <w:r w:rsidRPr="009A4332">
        <w:t xml:space="preserve"> robe.</w:t>
      </w:r>
    </w:p>
    <w:p w14:paraId="19354350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koji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u </w:t>
      </w:r>
      <w:proofErr w:type="spellStart"/>
      <w:r w:rsidRPr="009A4332">
        <w:t>objektu</w:t>
      </w:r>
      <w:proofErr w:type="spellEnd"/>
      <w:r w:rsidRPr="009A4332">
        <w:t xml:space="preserve"> u koji </w:t>
      </w:r>
      <w:proofErr w:type="spellStart"/>
      <w:r w:rsidRPr="009A4332">
        <w:t>potrošač</w:t>
      </w:r>
      <w:proofErr w:type="spellEnd"/>
      <w:r w:rsidRPr="009A4332">
        <w:t xml:space="preserve"> ne </w:t>
      </w:r>
      <w:proofErr w:type="spellStart"/>
      <w:r w:rsidRPr="009A4332">
        <w:t>može</w:t>
      </w:r>
      <w:proofErr w:type="spellEnd"/>
      <w:r w:rsidRPr="009A4332">
        <w:t xml:space="preserve"> da </w:t>
      </w:r>
      <w:proofErr w:type="spellStart"/>
      <w:r w:rsidRPr="009A4332">
        <w:t>uđe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, </w:t>
      </w:r>
      <w:proofErr w:type="spellStart"/>
      <w:r w:rsidRPr="009A4332">
        <w:t>dužan</w:t>
      </w:r>
      <w:proofErr w:type="spellEnd"/>
      <w:r w:rsidRPr="009A4332">
        <w:t xml:space="preserve"> je da </w:t>
      </w:r>
      <w:proofErr w:type="spellStart"/>
      <w:r w:rsidRPr="009A4332">
        <w:t>istakne</w:t>
      </w:r>
      <w:proofErr w:type="spellEnd"/>
      <w:r w:rsidRPr="009A4332">
        <w:t xml:space="preserve"> </w:t>
      </w:r>
      <w:proofErr w:type="spellStart"/>
      <w:r w:rsidRPr="009A4332">
        <w:t>prodajnu</w:t>
      </w:r>
      <w:proofErr w:type="spellEnd"/>
      <w:r w:rsidRPr="009A4332">
        <w:t xml:space="preserve"> </w:t>
      </w:r>
      <w:proofErr w:type="spellStart"/>
      <w:r w:rsidRPr="009A4332">
        <w:t>cenu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vidnom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u </w:t>
      </w:r>
      <w:proofErr w:type="spellStart"/>
      <w:r w:rsidRPr="009A4332">
        <w:t>cenovniku</w:t>
      </w:r>
      <w:proofErr w:type="spellEnd"/>
      <w:r w:rsidRPr="009A4332">
        <w:t>.</w:t>
      </w:r>
    </w:p>
    <w:p w14:paraId="2B640332" w14:textId="77777777" w:rsidR="009A4332" w:rsidRPr="009A4332" w:rsidRDefault="009A4332" w:rsidP="009A4332">
      <w:pPr>
        <w:jc w:val="center"/>
      </w:pPr>
      <w:proofErr w:type="spellStart"/>
      <w:r w:rsidRPr="009A4332">
        <w:t>Prodajna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je </w:t>
      </w:r>
      <w:proofErr w:type="spellStart"/>
      <w:r w:rsidRPr="009A4332">
        <w:t>konačna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po </w:t>
      </w:r>
      <w:proofErr w:type="spellStart"/>
      <w:r w:rsidRPr="009A4332">
        <w:t>jedinici</w:t>
      </w:r>
      <w:proofErr w:type="spellEnd"/>
      <w:r w:rsidRPr="009A4332">
        <w:t xml:space="preserve"> robe, </w:t>
      </w:r>
      <w:proofErr w:type="spellStart"/>
      <w:r w:rsidRPr="009A4332">
        <w:t>uključujući</w:t>
      </w:r>
      <w:proofErr w:type="spellEnd"/>
      <w:r w:rsidRPr="009A4332">
        <w:t xml:space="preserve"> </w:t>
      </w:r>
      <w:proofErr w:type="spellStart"/>
      <w:r w:rsidRPr="009A4332">
        <w:t>poreze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dažbine</w:t>
      </w:r>
      <w:proofErr w:type="spellEnd"/>
      <w:r w:rsidRPr="009A4332">
        <w:t>.</w:t>
      </w:r>
    </w:p>
    <w:p w14:paraId="36DB524E" w14:textId="77777777" w:rsidR="009A4332" w:rsidRPr="009A4332" w:rsidRDefault="009A4332" w:rsidP="009A4332">
      <w:pPr>
        <w:jc w:val="center"/>
      </w:pPr>
      <w:proofErr w:type="spellStart"/>
      <w:r w:rsidRPr="009A4332">
        <w:t>Prodajna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se za </w:t>
      </w:r>
      <w:proofErr w:type="spellStart"/>
      <w:r w:rsidRPr="009A4332">
        <w:t>prethodno</w:t>
      </w:r>
      <w:proofErr w:type="spellEnd"/>
      <w:r w:rsidRPr="009A4332">
        <w:t xml:space="preserve"> </w:t>
      </w:r>
      <w:proofErr w:type="spellStart"/>
      <w:r w:rsidRPr="009A4332">
        <w:t>upakovanu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obračunava</w:t>
      </w:r>
      <w:proofErr w:type="spellEnd"/>
      <w:r w:rsidRPr="009A4332">
        <w:t xml:space="preserve"> za </w:t>
      </w:r>
      <w:proofErr w:type="spellStart"/>
      <w:r w:rsidRPr="009A4332">
        <w:t>datu</w:t>
      </w:r>
      <w:proofErr w:type="spellEnd"/>
      <w:r w:rsidRPr="009A4332">
        <w:t xml:space="preserve"> </w:t>
      </w:r>
      <w:proofErr w:type="spellStart"/>
      <w:r w:rsidRPr="009A4332">
        <w:t>količinu</w:t>
      </w:r>
      <w:proofErr w:type="spellEnd"/>
      <w:r w:rsidRPr="009A4332">
        <w:t xml:space="preserve"> </w:t>
      </w:r>
      <w:proofErr w:type="spellStart"/>
      <w:r w:rsidRPr="009A4332">
        <w:t>prethodno</w:t>
      </w:r>
      <w:proofErr w:type="spellEnd"/>
      <w:r w:rsidRPr="009A4332">
        <w:t xml:space="preserve"> </w:t>
      </w:r>
      <w:proofErr w:type="spellStart"/>
      <w:r w:rsidRPr="009A4332">
        <w:t>upakovane</w:t>
      </w:r>
      <w:proofErr w:type="spellEnd"/>
      <w:r w:rsidRPr="009A4332">
        <w:t xml:space="preserve"> robe.</w:t>
      </w:r>
    </w:p>
    <w:p w14:paraId="16F15C92" w14:textId="77777777" w:rsidR="009A4332" w:rsidRPr="009A4332" w:rsidRDefault="009A4332" w:rsidP="009A4332">
      <w:pPr>
        <w:jc w:val="center"/>
      </w:pPr>
      <w:proofErr w:type="spellStart"/>
      <w:r w:rsidRPr="009A4332">
        <w:t>Prethodno</w:t>
      </w:r>
      <w:proofErr w:type="spellEnd"/>
      <w:r w:rsidRPr="009A4332">
        <w:t xml:space="preserve"> </w:t>
      </w:r>
      <w:proofErr w:type="spellStart"/>
      <w:r w:rsidRPr="009A4332">
        <w:t>upakovana</w:t>
      </w:r>
      <w:proofErr w:type="spellEnd"/>
      <w:r w:rsidRPr="009A4332">
        <w:t xml:space="preserve"> </w:t>
      </w:r>
      <w:proofErr w:type="spellStart"/>
      <w:r w:rsidRPr="009A4332">
        <w:t>roba</w:t>
      </w:r>
      <w:proofErr w:type="spellEnd"/>
      <w:r w:rsidRPr="009A4332">
        <w:t xml:space="preserve"> je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upakovana</w:t>
      </w:r>
      <w:proofErr w:type="spellEnd"/>
      <w:r w:rsidRPr="009A4332">
        <w:t xml:space="preserve"> bez </w:t>
      </w:r>
      <w:proofErr w:type="spellStart"/>
      <w:r w:rsidRPr="009A4332">
        <w:t>prisustva</w:t>
      </w:r>
      <w:proofErr w:type="spellEnd"/>
      <w:r w:rsidRPr="009A4332">
        <w:t xml:space="preserve"> </w:t>
      </w:r>
      <w:proofErr w:type="spellStart"/>
      <w:r w:rsidRPr="009A4332">
        <w:t>kupca</w:t>
      </w:r>
      <w:proofErr w:type="spellEnd"/>
      <w:r w:rsidRPr="009A4332">
        <w:t xml:space="preserve">, </w:t>
      </w:r>
      <w:proofErr w:type="spellStart"/>
      <w:r w:rsidRPr="009A4332">
        <w:t>pri</w:t>
      </w:r>
      <w:proofErr w:type="spellEnd"/>
      <w:r w:rsidRPr="009A4332">
        <w:t xml:space="preserve"> </w:t>
      </w:r>
      <w:proofErr w:type="spellStart"/>
      <w:r w:rsidRPr="009A4332">
        <w:t>čemu</w:t>
      </w:r>
      <w:proofErr w:type="spellEnd"/>
      <w:r w:rsidRPr="009A4332">
        <w:t xml:space="preserve"> se </w:t>
      </w:r>
      <w:proofErr w:type="spellStart"/>
      <w:r w:rsidRPr="009A4332">
        <w:t>količina</w:t>
      </w:r>
      <w:proofErr w:type="spellEnd"/>
      <w:r w:rsidRPr="009A4332">
        <w:t xml:space="preserve"> </w:t>
      </w:r>
      <w:proofErr w:type="spellStart"/>
      <w:r w:rsidRPr="009A4332">
        <w:t>te</w:t>
      </w:r>
      <w:proofErr w:type="spellEnd"/>
      <w:r w:rsidRPr="009A4332">
        <w:t xml:space="preserve"> robe ne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promeniti</w:t>
      </w:r>
      <w:proofErr w:type="spellEnd"/>
      <w:r w:rsidRPr="009A4332">
        <w:t xml:space="preserve"> bez </w:t>
      </w:r>
      <w:proofErr w:type="spellStart"/>
      <w:r w:rsidRPr="009A4332">
        <w:t>promene</w:t>
      </w:r>
      <w:proofErr w:type="spellEnd"/>
      <w:r w:rsidRPr="009A4332">
        <w:t xml:space="preserve"> </w:t>
      </w:r>
      <w:proofErr w:type="spellStart"/>
      <w:r w:rsidRPr="009A4332">
        <w:t>pakovanja</w:t>
      </w:r>
      <w:proofErr w:type="spellEnd"/>
      <w:r w:rsidRPr="009A4332">
        <w:t xml:space="preserve"> </w:t>
      </w:r>
      <w:proofErr w:type="spellStart"/>
      <w:r w:rsidRPr="009A4332">
        <w:t>odnosno</w:t>
      </w:r>
      <w:proofErr w:type="spellEnd"/>
      <w:r w:rsidRPr="009A4332">
        <w:t xml:space="preserve"> bez </w:t>
      </w:r>
      <w:proofErr w:type="spellStart"/>
      <w:r w:rsidRPr="009A4332">
        <w:t>otvaranja</w:t>
      </w:r>
      <w:proofErr w:type="spellEnd"/>
      <w:r w:rsidRPr="009A4332">
        <w:t xml:space="preserve"> </w:t>
      </w:r>
      <w:proofErr w:type="spellStart"/>
      <w:r w:rsidRPr="009A4332">
        <w:t>pakovanja</w:t>
      </w:r>
      <w:proofErr w:type="spellEnd"/>
      <w:r w:rsidRPr="009A4332">
        <w:t xml:space="preserve"> </w:t>
      </w:r>
      <w:proofErr w:type="spellStart"/>
      <w:r w:rsidRPr="009A4332">
        <w:t>pri</w:t>
      </w:r>
      <w:proofErr w:type="spellEnd"/>
      <w:r w:rsidRPr="009A4332">
        <w:t xml:space="preserve"> </w:t>
      </w:r>
      <w:proofErr w:type="spellStart"/>
      <w:r w:rsidRPr="009A4332">
        <w:t>čemu</w:t>
      </w:r>
      <w:proofErr w:type="spellEnd"/>
      <w:r w:rsidRPr="009A4332">
        <w:t xml:space="preserve"> </w:t>
      </w:r>
      <w:proofErr w:type="spellStart"/>
      <w:r w:rsidRPr="009A4332">
        <w:t>nastaje</w:t>
      </w:r>
      <w:proofErr w:type="spellEnd"/>
      <w:r w:rsidRPr="009A4332">
        <w:t xml:space="preserve">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oštećenje</w:t>
      </w:r>
      <w:proofErr w:type="spellEnd"/>
      <w:r w:rsidRPr="009A4332">
        <w:t>.</w:t>
      </w:r>
    </w:p>
    <w:p w14:paraId="44790589" w14:textId="77777777" w:rsidR="009A4332" w:rsidRPr="009A4332" w:rsidRDefault="009A4332" w:rsidP="009A4332">
      <w:pPr>
        <w:jc w:val="center"/>
      </w:pPr>
      <w:proofErr w:type="spellStart"/>
      <w:r w:rsidRPr="009A4332">
        <w:t>Prodajna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se za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upakovana</w:t>
      </w:r>
      <w:proofErr w:type="spellEnd"/>
      <w:r w:rsidRPr="009A4332">
        <w:t xml:space="preserve"> </w:t>
      </w:r>
      <w:proofErr w:type="spellStart"/>
      <w:r w:rsidRPr="009A4332">
        <w:t>nego</w:t>
      </w:r>
      <w:proofErr w:type="spellEnd"/>
      <w:r w:rsidRPr="009A4332">
        <w:t xml:space="preserve"> se meri u </w:t>
      </w:r>
      <w:proofErr w:type="spellStart"/>
      <w:r w:rsidRPr="009A4332">
        <w:t>prisustvu</w:t>
      </w:r>
      <w:proofErr w:type="spellEnd"/>
      <w:r w:rsidRPr="009A4332">
        <w:t xml:space="preserve"> </w:t>
      </w:r>
      <w:proofErr w:type="spellStart"/>
      <w:r w:rsidRPr="009A4332">
        <w:t>potrošača</w:t>
      </w:r>
      <w:proofErr w:type="spellEnd"/>
      <w:r w:rsidRPr="009A4332">
        <w:t xml:space="preserve">, </w:t>
      </w:r>
      <w:proofErr w:type="spellStart"/>
      <w:r w:rsidRPr="009A4332">
        <w:t>obračunava</w:t>
      </w:r>
      <w:proofErr w:type="spellEnd"/>
      <w:r w:rsidRPr="009A4332">
        <w:t xml:space="preserve"> po </w:t>
      </w:r>
      <w:proofErr w:type="spellStart"/>
      <w:r w:rsidRPr="009A4332">
        <w:t>kilogramu</w:t>
      </w:r>
      <w:proofErr w:type="spellEnd"/>
      <w:r w:rsidRPr="009A4332">
        <w:t xml:space="preserve">, </w:t>
      </w:r>
      <w:proofErr w:type="spellStart"/>
      <w:r w:rsidRPr="009A4332">
        <w:t>litru</w:t>
      </w:r>
      <w:proofErr w:type="spellEnd"/>
      <w:r w:rsidRPr="009A4332">
        <w:t xml:space="preserve">, </w:t>
      </w:r>
      <w:proofErr w:type="spellStart"/>
      <w:r w:rsidRPr="009A4332">
        <w:t>metru</w:t>
      </w:r>
      <w:proofErr w:type="spellEnd"/>
      <w:r w:rsidRPr="009A4332">
        <w:t xml:space="preserve">, </w:t>
      </w:r>
      <w:proofErr w:type="spellStart"/>
      <w:r w:rsidRPr="009A4332">
        <w:t>kvadratnom</w:t>
      </w:r>
      <w:proofErr w:type="spellEnd"/>
      <w:r w:rsidRPr="009A4332">
        <w:t xml:space="preserve"> </w:t>
      </w:r>
      <w:proofErr w:type="spellStart"/>
      <w:r w:rsidRPr="009A4332">
        <w:t>metru</w:t>
      </w:r>
      <w:proofErr w:type="spellEnd"/>
      <w:r w:rsidRPr="009A4332">
        <w:t xml:space="preserve">, </w:t>
      </w:r>
      <w:proofErr w:type="spellStart"/>
      <w:r w:rsidRPr="009A4332">
        <w:t>kubnom</w:t>
      </w:r>
      <w:proofErr w:type="spellEnd"/>
      <w:r w:rsidRPr="009A4332">
        <w:t xml:space="preserve"> </w:t>
      </w:r>
      <w:proofErr w:type="spellStart"/>
      <w:r w:rsidRPr="009A4332">
        <w:t>metru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drugoj</w:t>
      </w:r>
      <w:proofErr w:type="spellEnd"/>
      <w:r w:rsidRPr="009A4332">
        <w:t xml:space="preserve"> </w:t>
      </w:r>
      <w:proofErr w:type="spellStart"/>
      <w:r w:rsidRPr="009A4332">
        <w:t>jedinici</w:t>
      </w:r>
      <w:proofErr w:type="spellEnd"/>
      <w:r w:rsidRPr="009A4332">
        <w:t xml:space="preserve"> mere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uobičajeno</w:t>
      </w:r>
      <w:proofErr w:type="spellEnd"/>
      <w:r w:rsidRPr="009A4332">
        <w:t xml:space="preserve"> </w:t>
      </w:r>
      <w:proofErr w:type="spellStart"/>
      <w:r w:rsidRPr="009A4332">
        <w:t>koristi</w:t>
      </w:r>
      <w:proofErr w:type="spellEnd"/>
      <w:r w:rsidRPr="009A4332">
        <w:t xml:space="preserve"> za </w:t>
      </w:r>
      <w:proofErr w:type="spellStart"/>
      <w:r w:rsidRPr="009A4332">
        <w:t>određenu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>.</w:t>
      </w:r>
    </w:p>
    <w:p w14:paraId="71D630F5" w14:textId="77777777" w:rsidR="009A4332" w:rsidRPr="009A4332" w:rsidRDefault="009A4332" w:rsidP="009A4332">
      <w:pPr>
        <w:jc w:val="center"/>
      </w:pPr>
      <w:proofErr w:type="spellStart"/>
      <w:r w:rsidRPr="009A4332">
        <w:t>Trgovac</w:t>
      </w:r>
      <w:proofErr w:type="spellEnd"/>
      <w:r w:rsidRPr="009A4332">
        <w:t xml:space="preserve"> je </w:t>
      </w:r>
      <w:proofErr w:type="spellStart"/>
      <w:r w:rsidRPr="009A4332">
        <w:t>dužan</w:t>
      </w:r>
      <w:proofErr w:type="spellEnd"/>
      <w:r w:rsidRPr="009A4332">
        <w:t xml:space="preserve"> da za </w:t>
      </w:r>
      <w:proofErr w:type="spellStart"/>
      <w:r w:rsidRPr="009A4332">
        <w:t>prethodno</w:t>
      </w:r>
      <w:proofErr w:type="spellEnd"/>
      <w:r w:rsidRPr="009A4332">
        <w:t xml:space="preserve"> </w:t>
      </w:r>
      <w:proofErr w:type="spellStart"/>
      <w:r w:rsidRPr="009A4332">
        <w:t>upakovanu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istakne</w:t>
      </w:r>
      <w:proofErr w:type="spellEnd"/>
      <w:r w:rsidRPr="009A4332">
        <w:t xml:space="preserve"> pored </w:t>
      </w:r>
      <w:proofErr w:type="spellStart"/>
      <w:r w:rsidRPr="009A4332">
        <w:t>prodajne</w:t>
      </w:r>
      <w:proofErr w:type="spellEnd"/>
      <w:r w:rsidRPr="009A4332">
        <w:t xml:space="preserve"> </w:t>
      </w:r>
      <w:proofErr w:type="spellStart"/>
      <w:r w:rsidRPr="009A4332">
        <w:t>cene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jediničnu</w:t>
      </w:r>
      <w:proofErr w:type="spellEnd"/>
      <w:r w:rsidRPr="009A4332">
        <w:t xml:space="preserve"> </w:t>
      </w:r>
      <w:proofErr w:type="spellStart"/>
      <w:r w:rsidRPr="009A4332">
        <w:t>cenu</w:t>
      </w:r>
      <w:proofErr w:type="spellEnd"/>
      <w:r w:rsidRPr="009A4332">
        <w:t>.</w:t>
      </w:r>
    </w:p>
    <w:p w14:paraId="41211F30" w14:textId="77777777" w:rsidR="009A4332" w:rsidRPr="009A4332" w:rsidRDefault="009A4332" w:rsidP="009A4332">
      <w:pPr>
        <w:jc w:val="center"/>
      </w:pPr>
      <w:proofErr w:type="spellStart"/>
      <w:r w:rsidRPr="009A4332">
        <w:t>Jedinična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</w:t>
      </w:r>
      <w:proofErr w:type="spellStart"/>
      <w:r w:rsidRPr="009A4332">
        <w:t>jeste</w:t>
      </w:r>
      <w:proofErr w:type="spellEnd"/>
      <w:r w:rsidRPr="009A4332">
        <w:t xml:space="preserve"> </w:t>
      </w:r>
      <w:proofErr w:type="spellStart"/>
      <w:r w:rsidRPr="009A4332">
        <w:t>konačna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, </w:t>
      </w:r>
      <w:proofErr w:type="spellStart"/>
      <w:r w:rsidRPr="009A4332">
        <w:t>uključujući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porez</w:t>
      </w:r>
      <w:proofErr w:type="spellEnd"/>
      <w:r w:rsidRPr="009A4332">
        <w:t xml:space="preserve">, po </w:t>
      </w:r>
      <w:proofErr w:type="spellStart"/>
      <w:r w:rsidRPr="009A4332">
        <w:t>jedinici</w:t>
      </w:r>
      <w:proofErr w:type="spellEnd"/>
      <w:r w:rsidRPr="009A4332">
        <w:t xml:space="preserve"> mere,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što</w:t>
      </w:r>
      <w:proofErr w:type="spellEnd"/>
      <w:r w:rsidRPr="009A4332">
        <w:t xml:space="preserve"> je kilogram, </w:t>
      </w:r>
      <w:proofErr w:type="spellStart"/>
      <w:r w:rsidRPr="009A4332">
        <w:t>litar</w:t>
      </w:r>
      <w:proofErr w:type="spellEnd"/>
      <w:r w:rsidRPr="009A4332">
        <w:t xml:space="preserve">, </w:t>
      </w:r>
      <w:proofErr w:type="spellStart"/>
      <w:r w:rsidRPr="009A4332">
        <w:t>metar</w:t>
      </w:r>
      <w:proofErr w:type="spellEnd"/>
      <w:r w:rsidRPr="009A4332">
        <w:t xml:space="preserve">, </w:t>
      </w:r>
      <w:proofErr w:type="spellStart"/>
      <w:r w:rsidRPr="009A4332">
        <w:t>kvadratni</w:t>
      </w:r>
      <w:proofErr w:type="spellEnd"/>
      <w:r w:rsidRPr="009A4332">
        <w:t xml:space="preserve"> </w:t>
      </w:r>
      <w:proofErr w:type="spellStart"/>
      <w:r w:rsidRPr="009A4332">
        <w:t>metar</w:t>
      </w:r>
      <w:proofErr w:type="spellEnd"/>
      <w:r w:rsidRPr="009A4332">
        <w:t xml:space="preserve">, </w:t>
      </w:r>
      <w:proofErr w:type="spellStart"/>
      <w:r w:rsidRPr="009A4332">
        <w:t>kubni</w:t>
      </w:r>
      <w:proofErr w:type="spellEnd"/>
      <w:r w:rsidRPr="009A4332">
        <w:t xml:space="preserve"> </w:t>
      </w:r>
      <w:proofErr w:type="spellStart"/>
      <w:r w:rsidRPr="009A4332">
        <w:t>metar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druga</w:t>
      </w:r>
      <w:proofErr w:type="spellEnd"/>
      <w:r w:rsidRPr="009A4332">
        <w:t xml:space="preserve"> </w:t>
      </w:r>
      <w:proofErr w:type="spellStart"/>
      <w:r w:rsidRPr="009A4332">
        <w:t>jedinica</w:t>
      </w:r>
      <w:proofErr w:type="spellEnd"/>
      <w:r w:rsidRPr="009A4332">
        <w:t xml:space="preserve"> mere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uobičajeno</w:t>
      </w:r>
      <w:proofErr w:type="spellEnd"/>
      <w:r w:rsidRPr="009A4332">
        <w:t xml:space="preserve"> </w:t>
      </w:r>
      <w:proofErr w:type="spellStart"/>
      <w:r w:rsidRPr="009A4332">
        <w:t>koristi</w:t>
      </w:r>
      <w:proofErr w:type="spellEnd"/>
      <w:r w:rsidRPr="009A4332">
        <w:t xml:space="preserve"> u </w:t>
      </w:r>
      <w:proofErr w:type="spellStart"/>
      <w:r w:rsidRPr="009A4332">
        <w:t>prometu</w:t>
      </w:r>
      <w:proofErr w:type="spellEnd"/>
      <w:r w:rsidRPr="009A4332">
        <w:t xml:space="preserve"> </w:t>
      </w:r>
      <w:proofErr w:type="spellStart"/>
      <w:r w:rsidRPr="009A4332">
        <w:t>određene</w:t>
      </w:r>
      <w:proofErr w:type="spellEnd"/>
      <w:r w:rsidRPr="009A4332">
        <w:t xml:space="preserve"> robe/</w:t>
      </w:r>
      <w:proofErr w:type="spellStart"/>
      <w:r w:rsidRPr="009A4332">
        <w:t>usluge</w:t>
      </w:r>
      <w:proofErr w:type="spellEnd"/>
      <w:r w:rsidRPr="009A4332">
        <w:t>.</w:t>
      </w:r>
    </w:p>
    <w:p w14:paraId="2EB65BC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Jedinična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se ne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isticati</w:t>
      </w:r>
      <w:proofErr w:type="spellEnd"/>
      <w:r w:rsidRPr="009A4332">
        <w:rPr>
          <w:lang w:val="fr-FR"/>
        </w:rPr>
        <w:t xml:space="preserve"> ako je </w:t>
      </w:r>
      <w:proofErr w:type="spellStart"/>
      <w:r w:rsidRPr="009A4332">
        <w:rPr>
          <w:lang w:val="fr-FR"/>
        </w:rPr>
        <w:t>jednaka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>.</w:t>
      </w:r>
    </w:p>
    <w:p w14:paraId="24EB343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Ministar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vrstu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ističe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jedinična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isticanja</w:t>
      </w:r>
      <w:proofErr w:type="spellEnd"/>
      <w:r w:rsidRPr="009A4332">
        <w:rPr>
          <w:lang w:val="fr-FR"/>
        </w:rPr>
        <w:t>.</w:t>
      </w:r>
    </w:p>
    <w:p w14:paraId="6E3DE1F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kojem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malo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pored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veliko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uočljiv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maloprodajnu</w:t>
      </w:r>
      <w:proofErr w:type="spellEnd"/>
      <w:r w:rsidRPr="009A4332">
        <w:rPr>
          <w:lang w:val="fr-FR"/>
        </w:rPr>
        <w:t xml:space="preserve">)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veleprodajnu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svaku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nudi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>.</w:t>
      </w:r>
    </w:p>
    <w:p w14:paraId="57119F7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oglašava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navede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jediničnu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robe.</w:t>
      </w:r>
    </w:p>
    <w:p w14:paraId="5A203615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na </w:t>
      </w:r>
      <w:proofErr w:type="spellStart"/>
      <w:r w:rsidRPr="009A4332">
        <w:rPr>
          <w:lang w:val="fr-FR"/>
        </w:rPr>
        <w:t>vidnom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jasan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nesumnjiv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lako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uočljiv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čitljiv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jediničnu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npr</w:t>
      </w:r>
      <w:proofErr w:type="spellEnd"/>
      <w:r w:rsidRPr="009A4332">
        <w:rPr>
          <w:lang w:val="fr-FR"/>
        </w:rPr>
        <w:t xml:space="preserve">. </w:t>
      </w:r>
      <w:proofErr w:type="spellStart"/>
      <w:proofErr w:type="gramStart"/>
      <w:r w:rsidRPr="009A4332">
        <w:rPr>
          <w:lang w:val="fr-FR"/>
        </w:rPr>
        <w:t>prema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satu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kilometru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kilovat-satu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sl</w:t>
      </w:r>
      <w:proofErr w:type="spellEnd"/>
      <w:r w:rsidRPr="009A4332">
        <w:rPr>
          <w:lang w:val="fr-FR"/>
        </w:rPr>
        <w:t>.).</w:t>
      </w:r>
    </w:p>
    <w:p w14:paraId="20C79BE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lastRenderedPageBreak/>
        <w:t>Cena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ističe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dinarima</w:t>
      </w:r>
      <w:proofErr w:type="spellEnd"/>
      <w:r w:rsidRPr="009A4332">
        <w:rPr>
          <w:lang w:val="fr-FR"/>
        </w:rPr>
        <w:t>.</w:t>
      </w:r>
    </w:p>
    <w:p w14:paraId="24B478F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Izuzetno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istovremeno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usmerena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potrošače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Republici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Srbiji</w:t>
      </w:r>
      <w:proofErr w:type="spellEnd"/>
      <w:r w:rsidRPr="009A4332">
        <w:rPr>
          <w:lang w:val="fr-FR"/>
        </w:rPr>
        <w:t xml:space="preserve"> i na </w:t>
      </w:r>
      <w:proofErr w:type="spellStart"/>
      <w:r w:rsidRPr="009A4332">
        <w:rPr>
          <w:lang w:val="fr-FR"/>
        </w:rPr>
        <w:t>potrošače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inostranstvu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i u </w:t>
      </w:r>
      <w:proofErr w:type="spellStart"/>
      <w:r w:rsidRPr="009A4332">
        <w:rPr>
          <w:lang w:val="fr-FR"/>
        </w:rPr>
        <w:t>stranoj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valuti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potrošaču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mogućnost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izabere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valutu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kojoj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prikazati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celokupne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. U </w:t>
      </w:r>
      <w:proofErr w:type="spellStart"/>
      <w:r w:rsidRPr="009A4332">
        <w:rPr>
          <w:lang w:val="fr-FR"/>
        </w:rPr>
        <w:t>slučaju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potrošaču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pristupa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Republike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prikazuje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prvo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dinarima</w:t>
      </w:r>
      <w:proofErr w:type="spellEnd"/>
      <w:r w:rsidRPr="009A4332">
        <w:rPr>
          <w:lang w:val="fr-FR"/>
        </w:rPr>
        <w:t>.</w:t>
      </w:r>
    </w:p>
    <w:p w14:paraId="3A92186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Izuzetno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st. 14. </w:t>
      </w:r>
      <w:proofErr w:type="gramStart"/>
      <w:r w:rsidRPr="009A4332">
        <w:rPr>
          <w:lang w:val="fr-FR"/>
        </w:rPr>
        <w:t>i</w:t>
      </w:r>
      <w:proofErr w:type="gramEnd"/>
      <w:r w:rsidRPr="009A4332">
        <w:rPr>
          <w:lang w:val="fr-FR"/>
        </w:rPr>
        <w:t xml:space="preserve"> 15.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ističe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stranoj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valuti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sledećim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slučajevima</w:t>
      </w:r>
      <w:proofErr w:type="spellEnd"/>
      <w:r w:rsidRPr="009A4332">
        <w:rPr>
          <w:lang w:val="fr-FR"/>
        </w:rPr>
        <w:t>:</w:t>
      </w:r>
    </w:p>
    <w:p w14:paraId="11BE7AB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sa </w:t>
      </w:r>
      <w:proofErr w:type="spellStart"/>
      <w:r w:rsidRPr="009A4332">
        <w:rPr>
          <w:lang w:val="fr-FR"/>
        </w:rPr>
        <w:t>naznakom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obračunskog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kursa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uslugama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turizmu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u </w:t>
      </w:r>
      <w:proofErr w:type="spellStart"/>
      <w:r w:rsidRPr="009A4332">
        <w:rPr>
          <w:lang w:val="fr-FR"/>
        </w:rPr>
        <w:t>neposrednoj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vezi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inostranstvom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vozilima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slučajevima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je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dozvoljeno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Republici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stranoj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valuti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plaćanje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izvršava</w:t>
      </w:r>
      <w:proofErr w:type="spellEnd"/>
      <w:r w:rsidRPr="009A4332">
        <w:rPr>
          <w:lang w:val="fr-FR"/>
        </w:rPr>
        <w:t xml:space="preserve"> u </w:t>
      </w:r>
      <w:proofErr w:type="spellStart"/>
      <w:proofErr w:type="gramStart"/>
      <w:r w:rsidRPr="009A4332">
        <w:rPr>
          <w:lang w:val="fr-FR"/>
        </w:rPr>
        <w:t>dinarima</w:t>
      </w:r>
      <w:proofErr w:type="spellEnd"/>
      <w:r w:rsidRPr="009A4332">
        <w:rPr>
          <w:lang w:val="fr-FR"/>
        </w:rPr>
        <w:t>;</w:t>
      </w:r>
      <w:proofErr w:type="gramEnd"/>
    </w:p>
    <w:p w14:paraId="53757AE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ako se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devizno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plaćanje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Republici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izvršiti</w:t>
      </w:r>
      <w:proofErr w:type="spellEnd"/>
      <w:r w:rsidRPr="009A4332">
        <w:rPr>
          <w:lang w:val="fr-FR"/>
        </w:rPr>
        <w:t xml:space="preserve"> i u </w:t>
      </w:r>
      <w:proofErr w:type="spellStart"/>
      <w:proofErr w:type="gramStart"/>
      <w:r w:rsidRPr="009A4332">
        <w:rPr>
          <w:lang w:val="fr-FR"/>
        </w:rPr>
        <w:t>devizama</w:t>
      </w:r>
      <w:proofErr w:type="spellEnd"/>
      <w:r w:rsidRPr="009A4332">
        <w:rPr>
          <w:lang w:val="fr-FR"/>
        </w:rPr>
        <w:t>;</w:t>
      </w:r>
      <w:proofErr w:type="gramEnd"/>
    </w:p>
    <w:p w14:paraId="5CF9601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ako </w:t>
      </w:r>
      <w:proofErr w:type="spellStart"/>
      <w:r w:rsidRPr="009A4332">
        <w:rPr>
          <w:lang w:val="fr-FR"/>
        </w:rPr>
        <w:t>elektronska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usmerena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potrošače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Republici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Srbiji</w:t>
      </w:r>
      <w:proofErr w:type="spellEnd"/>
      <w:r w:rsidRPr="009A4332">
        <w:rPr>
          <w:lang w:val="fr-FR"/>
        </w:rPr>
        <w:t>.</w:t>
      </w:r>
    </w:p>
    <w:p w14:paraId="65E725B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 </w:t>
      </w:r>
      <w:proofErr w:type="spellStart"/>
      <w:r w:rsidRPr="009A4332">
        <w:rPr>
          <w:lang w:val="fr-FR"/>
        </w:rPr>
        <w:t>slučaju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16. </w:t>
      </w:r>
      <w:proofErr w:type="spellStart"/>
      <w:proofErr w:type="gramStart"/>
      <w:r w:rsidRPr="009A4332">
        <w:rPr>
          <w:lang w:val="fr-FR"/>
        </w:rPr>
        <w:t>tačka</w:t>
      </w:r>
      <w:proofErr w:type="spellEnd"/>
      <w:proofErr w:type="gramEnd"/>
      <w:r w:rsidRPr="009A4332">
        <w:rPr>
          <w:lang w:val="fr-FR"/>
        </w:rPr>
        <w:t xml:space="preserve"> 1)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isticanju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naplaćivanju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naznači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obračunski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kurs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primenjuje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zvanični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srednji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kurs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>.</w:t>
      </w:r>
    </w:p>
    <w:p w14:paraId="6F9EF0D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Odredbe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primenjuju</w:t>
      </w:r>
      <w:proofErr w:type="spellEnd"/>
      <w:r w:rsidRPr="009A4332">
        <w:rPr>
          <w:lang w:val="fr-FR"/>
        </w:rPr>
        <w:t xml:space="preserve"> se na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nadmetanja</w:t>
      </w:r>
      <w:proofErr w:type="spellEnd"/>
      <w:r w:rsidRPr="009A4332">
        <w:rPr>
          <w:lang w:val="fr-FR"/>
        </w:rPr>
        <w:t>.</w:t>
      </w:r>
    </w:p>
    <w:p w14:paraId="3F8B3324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78" w:name="str_44"/>
      <w:bookmarkEnd w:id="78"/>
      <w:proofErr w:type="spellStart"/>
      <w:r w:rsidRPr="009A4332">
        <w:rPr>
          <w:b/>
          <w:bCs/>
          <w:lang w:val="fr-FR"/>
        </w:rPr>
        <w:t>Prodajni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podsticaji</w:t>
      </w:r>
      <w:proofErr w:type="spellEnd"/>
    </w:p>
    <w:p w14:paraId="5A35B26F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79" w:name="clan_36"/>
      <w:bookmarkEnd w:id="79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36</w:t>
      </w:r>
    </w:p>
    <w:p w14:paraId="590B3BAB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Prodajni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ponuda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povoljnijim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odnosu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redovnu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ponudu</w:t>
      </w:r>
      <w:proofErr w:type="spellEnd"/>
      <w:r w:rsidRPr="009A4332">
        <w:rPr>
          <w:lang w:val="fr-FR"/>
        </w:rPr>
        <w:t xml:space="preserve">, i to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sniženom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isporuke</w:t>
      </w:r>
      <w:proofErr w:type="spellEnd"/>
      <w:r w:rsidRPr="009A4332">
        <w:rPr>
          <w:lang w:val="fr-FR"/>
        </w:rPr>
        <w:t xml:space="preserve">, sa </w:t>
      </w:r>
      <w:proofErr w:type="spellStart"/>
      <w:r w:rsidRPr="009A4332">
        <w:rPr>
          <w:lang w:val="fr-FR"/>
        </w:rPr>
        <w:t>obećanjem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nagrade</w:t>
      </w:r>
      <w:proofErr w:type="spellEnd"/>
      <w:r w:rsidRPr="009A4332">
        <w:rPr>
          <w:lang w:val="fr-FR"/>
        </w:rPr>
        <w:t xml:space="preserve">, sa </w:t>
      </w:r>
      <w:proofErr w:type="spellStart"/>
      <w:r w:rsidRPr="009A4332">
        <w:rPr>
          <w:lang w:val="fr-FR"/>
        </w:rPr>
        <w:t>pratećim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poklonima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programima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lojalnosti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pogodnostima</w:t>
      </w:r>
      <w:proofErr w:type="spellEnd"/>
      <w:r w:rsidRPr="009A4332">
        <w:rPr>
          <w:lang w:val="fr-FR"/>
        </w:rPr>
        <w:t>.</w:t>
      </w:r>
    </w:p>
    <w:p w14:paraId="1EFCE5D1" w14:textId="77777777" w:rsidR="009A4332" w:rsidRPr="009A4332" w:rsidRDefault="009A4332" w:rsidP="009A4332">
      <w:pPr>
        <w:jc w:val="center"/>
      </w:pPr>
      <w:proofErr w:type="spellStart"/>
      <w:r w:rsidRPr="009A4332">
        <w:t>Ponuda</w:t>
      </w:r>
      <w:proofErr w:type="spellEnd"/>
      <w:r w:rsidRPr="009A4332">
        <w:t xml:space="preserve">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r w:rsidRPr="009A4332">
        <w:t>podsticaja</w:t>
      </w:r>
      <w:proofErr w:type="spellEnd"/>
      <w:r w:rsidRPr="009A4332">
        <w:t xml:space="preserve"> </w:t>
      </w:r>
      <w:proofErr w:type="spellStart"/>
      <w:r w:rsidRPr="009A4332">
        <w:t>naročito</w:t>
      </w:r>
      <w:proofErr w:type="spellEnd"/>
      <w:r w:rsidRPr="009A4332">
        <w:t xml:space="preserve"> </w:t>
      </w:r>
      <w:proofErr w:type="spellStart"/>
      <w:r w:rsidRPr="009A4332">
        <w:t>sadrži</w:t>
      </w:r>
      <w:proofErr w:type="spellEnd"/>
      <w:r w:rsidRPr="009A4332">
        <w:t>:</w:t>
      </w:r>
    </w:p>
    <w:p w14:paraId="67093C78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vrstu</w:t>
      </w:r>
      <w:proofErr w:type="spellEnd"/>
      <w:r w:rsidRPr="009A4332">
        <w:t xml:space="preserve"> </w:t>
      </w:r>
      <w:proofErr w:type="spellStart"/>
      <w:proofErr w:type="gramStart"/>
      <w:r w:rsidRPr="009A4332">
        <w:t>podsticaja</w:t>
      </w:r>
      <w:proofErr w:type="spellEnd"/>
      <w:r w:rsidRPr="009A4332">
        <w:t>;</w:t>
      </w:r>
      <w:proofErr w:type="gramEnd"/>
    </w:p>
    <w:p w14:paraId="6861B49D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precizno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jasno</w:t>
      </w:r>
      <w:proofErr w:type="spellEnd"/>
      <w:r w:rsidRPr="009A4332">
        <w:t xml:space="preserve"> </w:t>
      </w:r>
      <w:proofErr w:type="spellStart"/>
      <w:r w:rsidRPr="009A4332">
        <w:t>određenje</w:t>
      </w:r>
      <w:proofErr w:type="spellEnd"/>
      <w:r w:rsidRPr="009A4332">
        <w:t xml:space="preserve"> robe/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koju</w:t>
      </w:r>
      <w:proofErr w:type="spellEnd"/>
      <w:r w:rsidRPr="009A4332">
        <w:t xml:space="preserve"> se </w:t>
      </w:r>
      <w:proofErr w:type="spellStart"/>
      <w:proofErr w:type="gramStart"/>
      <w:r w:rsidRPr="009A4332">
        <w:t>odnosi</w:t>
      </w:r>
      <w:proofErr w:type="spellEnd"/>
      <w:r w:rsidRPr="009A4332">
        <w:t>;</w:t>
      </w:r>
      <w:proofErr w:type="gramEnd"/>
    </w:p>
    <w:p w14:paraId="075ACFE4" w14:textId="77777777" w:rsidR="009A4332" w:rsidRPr="009A4332" w:rsidRDefault="009A4332" w:rsidP="009A4332">
      <w:pPr>
        <w:jc w:val="center"/>
      </w:pPr>
      <w:r w:rsidRPr="009A4332">
        <w:t xml:space="preserve">3) period </w:t>
      </w:r>
      <w:proofErr w:type="spellStart"/>
      <w:r w:rsidRPr="009A4332">
        <w:t>važenja</w:t>
      </w:r>
      <w:proofErr w:type="spellEnd"/>
      <w:r w:rsidRPr="009A4332">
        <w:t xml:space="preserve"> </w:t>
      </w:r>
      <w:proofErr w:type="spellStart"/>
      <w:r w:rsidRPr="009A4332">
        <w:t>podsticaja</w:t>
      </w:r>
      <w:proofErr w:type="spellEnd"/>
      <w:r w:rsidRPr="009A4332">
        <w:t xml:space="preserve">,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naznakom</w:t>
      </w:r>
      <w:proofErr w:type="spellEnd"/>
      <w:r w:rsidRPr="009A4332">
        <w:t xml:space="preserve"> </w:t>
      </w:r>
      <w:proofErr w:type="spellStart"/>
      <w:r w:rsidRPr="009A4332">
        <w:t>datuma</w:t>
      </w:r>
      <w:proofErr w:type="spellEnd"/>
      <w:r w:rsidRPr="009A4332">
        <w:t xml:space="preserve"> </w:t>
      </w:r>
      <w:proofErr w:type="spellStart"/>
      <w:r w:rsidRPr="009A4332">
        <w:t>početka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datuma</w:t>
      </w:r>
      <w:proofErr w:type="spellEnd"/>
      <w:r w:rsidRPr="009A4332">
        <w:t xml:space="preserve"> </w:t>
      </w:r>
      <w:proofErr w:type="spellStart"/>
      <w:r w:rsidRPr="009A4332">
        <w:t>isteka</w:t>
      </w:r>
      <w:proofErr w:type="spellEnd"/>
      <w:r w:rsidRPr="009A4332">
        <w:t xml:space="preserve">, a 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rasprodaje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naznakom</w:t>
      </w:r>
      <w:proofErr w:type="spellEnd"/>
      <w:r w:rsidRPr="009A4332">
        <w:t xml:space="preserve"> "</w:t>
      </w:r>
      <w:proofErr w:type="spellStart"/>
      <w:r w:rsidRPr="009A4332">
        <w:t>dok</w:t>
      </w:r>
      <w:proofErr w:type="spellEnd"/>
      <w:r w:rsidRPr="009A4332">
        <w:t xml:space="preserve"> </w:t>
      </w:r>
      <w:proofErr w:type="spellStart"/>
      <w:r w:rsidRPr="009A4332">
        <w:t>traju</w:t>
      </w:r>
      <w:proofErr w:type="spellEnd"/>
      <w:r w:rsidRPr="009A4332">
        <w:t xml:space="preserve"> </w:t>
      </w:r>
      <w:proofErr w:type="spellStart"/>
      <w:r w:rsidRPr="009A4332">
        <w:t>zalihe</w:t>
      </w:r>
      <w:proofErr w:type="spellEnd"/>
      <w:proofErr w:type="gramStart"/>
      <w:r w:rsidRPr="009A4332">
        <w:t>";</w:t>
      </w:r>
      <w:proofErr w:type="gramEnd"/>
    </w:p>
    <w:p w14:paraId="41E62409" w14:textId="77777777" w:rsidR="009A4332" w:rsidRPr="009A4332" w:rsidRDefault="009A4332" w:rsidP="009A4332">
      <w:pPr>
        <w:jc w:val="center"/>
      </w:pPr>
      <w:r w:rsidRPr="009A4332">
        <w:t xml:space="preserve">4) </w:t>
      </w:r>
      <w:proofErr w:type="spellStart"/>
      <w:r w:rsidRPr="009A4332">
        <w:t>sve</w:t>
      </w:r>
      <w:proofErr w:type="spellEnd"/>
      <w:r w:rsidRPr="009A4332">
        <w:t xml:space="preserve"> </w:t>
      </w:r>
      <w:proofErr w:type="spellStart"/>
      <w:r w:rsidRPr="009A4332">
        <w:t>eventualne</w:t>
      </w:r>
      <w:proofErr w:type="spellEnd"/>
      <w:r w:rsidRPr="009A4332">
        <w:t xml:space="preserve"> </w:t>
      </w:r>
      <w:proofErr w:type="spellStart"/>
      <w:r w:rsidRPr="009A4332">
        <w:t>posebne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</w:t>
      </w:r>
      <w:proofErr w:type="spellStart"/>
      <w:r w:rsidRPr="009A4332">
        <w:t>vezane</w:t>
      </w:r>
      <w:proofErr w:type="spellEnd"/>
      <w:r w:rsidRPr="009A4332">
        <w:t xml:space="preserve"> za </w:t>
      </w:r>
      <w:proofErr w:type="spellStart"/>
      <w:r w:rsidRPr="009A4332">
        <w:t>ostvarivanje</w:t>
      </w:r>
      <w:proofErr w:type="spellEnd"/>
      <w:r w:rsidRPr="009A4332">
        <w:t xml:space="preserve"> </w:t>
      </w:r>
      <w:proofErr w:type="spellStart"/>
      <w:r w:rsidRPr="009A4332">
        <w:t>prava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podsticaj</w:t>
      </w:r>
      <w:proofErr w:type="spellEnd"/>
      <w:r w:rsidRPr="009A4332">
        <w:t>.</w:t>
      </w:r>
    </w:p>
    <w:p w14:paraId="35014EAD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se </w:t>
      </w:r>
      <w:proofErr w:type="spellStart"/>
      <w:r w:rsidRPr="009A4332">
        <w:t>prodajni</w:t>
      </w:r>
      <w:proofErr w:type="spellEnd"/>
      <w:r w:rsidRPr="009A4332">
        <w:t xml:space="preserve"> </w:t>
      </w:r>
      <w:proofErr w:type="spellStart"/>
      <w:r w:rsidRPr="009A4332">
        <w:t>podsticaj</w:t>
      </w:r>
      <w:proofErr w:type="spellEnd"/>
      <w:r w:rsidRPr="009A4332">
        <w:t xml:space="preserve"> </w:t>
      </w:r>
      <w:proofErr w:type="spellStart"/>
      <w:r w:rsidRPr="009A4332">
        <w:t>nudi</w:t>
      </w:r>
      <w:proofErr w:type="spellEnd"/>
      <w:r w:rsidRPr="009A4332">
        <w:t xml:space="preserve"> za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kojoj</w:t>
      </w:r>
      <w:proofErr w:type="spellEnd"/>
      <w:r w:rsidRPr="009A4332">
        <w:t xml:space="preserve"> je </w:t>
      </w:r>
      <w:proofErr w:type="spellStart"/>
      <w:r w:rsidRPr="009A4332">
        <w:t>umanjena</w:t>
      </w:r>
      <w:proofErr w:type="spellEnd"/>
      <w:r w:rsidRPr="009A4332">
        <w:t xml:space="preserve"> </w:t>
      </w:r>
      <w:proofErr w:type="spellStart"/>
      <w:r w:rsidRPr="009A4332">
        <w:t>upotrebna</w:t>
      </w:r>
      <w:proofErr w:type="spellEnd"/>
      <w:r w:rsidRPr="009A4332">
        <w:t xml:space="preserve"> </w:t>
      </w:r>
      <w:proofErr w:type="spellStart"/>
      <w:r w:rsidRPr="009A4332">
        <w:t>vrednost</w:t>
      </w:r>
      <w:proofErr w:type="spellEnd"/>
      <w:r w:rsidRPr="009A4332">
        <w:t xml:space="preserve"> (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greškom</w:t>
      </w:r>
      <w:proofErr w:type="spellEnd"/>
      <w:r w:rsidRPr="009A4332">
        <w:t xml:space="preserve">, </w:t>
      </w:r>
      <w:proofErr w:type="spellStart"/>
      <w:r w:rsidRPr="009A4332">
        <w:t>oštećenje</w:t>
      </w:r>
      <w:proofErr w:type="spellEnd"/>
      <w:r w:rsidRPr="009A4332">
        <w:t xml:space="preserve">, pred </w:t>
      </w:r>
      <w:proofErr w:type="spellStart"/>
      <w:r w:rsidRPr="009A4332">
        <w:t>istekom</w:t>
      </w:r>
      <w:proofErr w:type="spellEnd"/>
      <w:r w:rsidRPr="009A4332">
        <w:t xml:space="preserve"> </w:t>
      </w:r>
      <w:proofErr w:type="spellStart"/>
      <w:r w:rsidRPr="009A4332">
        <w:t>roka</w:t>
      </w:r>
      <w:proofErr w:type="spellEnd"/>
      <w:r w:rsidRPr="009A4332">
        <w:t xml:space="preserve"> </w:t>
      </w:r>
      <w:proofErr w:type="spellStart"/>
      <w:r w:rsidRPr="009A4332">
        <w:t>trajanja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sl.), taj </w:t>
      </w:r>
      <w:proofErr w:type="spellStart"/>
      <w:r w:rsidRPr="009A4332">
        <w:t>razlog</w:t>
      </w:r>
      <w:proofErr w:type="spellEnd"/>
      <w:r w:rsidRPr="009A4332">
        <w:t xml:space="preserve"> se mora </w:t>
      </w:r>
      <w:proofErr w:type="spellStart"/>
      <w:r w:rsidRPr="009A4332">
        <w:t>jasno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nedvosmisleno</w:t>
      </w:r>
      <w:proofErr w:type="spellEnd"/>
      <w:r w:rsidRPr="009A4332">
        <w:t xml:space="preserve"> </w:t>
      </w:r>
      <w:proofErr w:type="spellStart"/>
      <w:r w:rsidRPr="009A4332">
        <w:t>istaći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prodajnom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>.</w:t>
      </w:r>
    </w:p>
    <w:p w14:paraId="0E3421C9" w14:textId="77777777" w:rsidR="009A4332" w:rsidRPr="009A4332" w:rsidRDefault="009A4332" w:rsidP="009A4332">
      <w:pPr>
        <w:jc w:val="center"/>
      </w:pPr>
      <w:proofErr w:type="spellStart"/>
      <w:r w:rsidRPr="009A4332">
        <w:t>Vaučer</w:t>
      </w:r>
      <w:proofErr w:type="spellEnd"/>
      <w:r w:rsidRPr="009A4332">
        <w:t xml:space="preserve">, </w:t>
      </w:r>
      <w:proofErr w:type="spellStart"/>
      <w:r w:rsidRPr="009A4332">
        <w:t>kupon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drugo</w:t>
      </w:r>
      <w:proofErr w:type="spellEnd"/>
      <w:r w:rsidRPr="009A4332">
        <w:t xml:space="preserve"> </w:t>
      </w:r>
      <w:proofErr w:type="spellStart"/>
      <w:r w:rsidRPr="009A4332">
        <w:t>sredstvo</w:t>
      </w:r>
      <w:proofErr w:type="spellEnd"/>
      <w:r w:rsidRPr="009A4332">
        <w:t xml:space="preserve">, </w:t>
      </w:r>
      <w:proofErr w:type="spellStart"/>
      <w:r w:rsidRPr="009A4332">
        <w:t>koje</w:t>
      </w:r>
      <w:proofErr w:type="spellEnd"/>
      <w:r w:rsidRPr="009A4332">
        <w:t xml:space="preserve"> se </w:t>
      </w:r>
      <w:proofErr w:type="spellStart"/>
      <w:r w:rsidRPr="009A4332">
        <w:t>izdaje</w:t>
      </w:r>
      <w:proofErr w:type="spellEnd"/>
      <w:r w:rsidRPr="009A4332">
        <w:t xml:space="preserve">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ostvarivanja</w:t>
      </w:r>
      <w:proofErr w:type="spellEnd"/>
      <w:r w:rsidRPr="009A4332">
        <w:t xml:space="preserve"> </w:t>
      </w:r>
      <w:proofErr w:type="spellStart"/>
      <w:r w:rsidRPr="009A4332">
        <w:t>prava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podsticaj</w:t>
      </w:r>
      <w:proofErr w:type="spellEnd"/>
      <w:r w:rsidRPr="009A4332">
        <w:t xml:space="preserve">, pored </w:t>
      </w:r>
      <w:proofErr w:type="spellStart"/>
      <w:r w:rsidRPr="009A4332">
        <w:t>podataka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mora da </w:t>
      </w:r>
      <w:proofErr w:type="spellStart"/>
      <w:r w:rsidRPr="009A4332">
        <w:t>sadrži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o </w:t>
      </w:r>
      <w:proofErr w:type="spellStart"/>
      <w:r w:rsidRPr="009A4332">
        <w:t>izdavaocu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novčanoj</w:t>
      </w:r>
      <w:proofErr w:type="spellEnd"/>
      <w:r w:rsidRPr="009A4332">
        <w:t xml:space="preserve"> </w:t>
      </w:r>
      <w:proofErr w:type="spellStart"/>
      <w:r w:rsidRPr="009A4332">
        <w:t>vrednosti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visini</w:t>
      </w:r>
      <w:proofErr w:type="spellEnd"/>
      <w:r w:rsidRPr="009A4332">
        <w:t xml:space="preserve"> </w:t>
      </w:r>
      <w:proofErr w:type="spellStart"/>
      <w:r w:rsidRPr="009A4332">
        <w:t>popusta</w:t>
      </w:r>
      <w:proofErr w:type="spellEnd"/>
      <w:r w:rsidRPr="009A4332">
        <w:t>.</w:t>
      </w:r>
    </w:p>
    <w:p w14:paraId="0100D4D2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Prodaja</w:t>
      </w:r>
      <w:proofErr w:type="spellEnd"/>
      <w:r w:rsidRPr="009A4332">
        <w:t xml:space="preserve"> robe/</w:t>
      </w:r>
      <w:proofErr w:type="spellStart"/>
      <w:r w:rsidRPr="009A4332">
        <w:t>usluge</w:t>
      </w:r>
      <w:proofErr w:type="spellEnd"/>
      <w:r w:rsidRPr="009A4332">
        <w:t xml:space="preserve"> u </w:t>
      </w:r>
      <w:proofErr w:type="spellStart"/>
      <w:r w:rsidRPr="009A4332">
        <w:t>okviru</w:t>
      </w:r>
      <w:proofErr w:type="spellEnd"/>
      <w:r w:rsidRPr="009A4332">
        <w:t xml:space="preserve"> </w:t>
      </w:r>
      <w:proofErr w:type="spellStart"/>
      <w:r w:rsidRPr="009A4332">
        <w:t>posebnih</w:t>
      </w:r>
      <w:proofErr w:type="spellEnd"/>
      <w:r w:rsidRPr="009A4332">
        <w:t xml:space="preserve"> </w:t>
      </w:r>
      <w:proofErr w:type="spellStart"/>
      <w:r w:rsidRPr="009A4332">
        <w:t>programa</w:t>
      </w:r>
      <w:proofErr w:type="spellEnd"/>
      <w:r w:rsidRPr="009A4332">
        <w:t xml:space="preserve"> </w:t>
      </w:r>
      <w:proofErr w:type="spellStart"/>
      <w:r w:rsidRPr="009A4332">
        <w:t>lojalnosti</w:t>
      </w:r>
      <w:proofErr w:type="spellEnd"/>
      <w:r w:rsidRPr="009A4332">
        <w:t xml:space="preserve"> (</w:t>
      </w:r>
      <w:proofErr w:type="spellStart"/>
      <w:r w:rsidRPr="009A4332">
        <w:t>kartice</w:t>
      </w:r>
      <w:proofErr w:type="spellEnd"/>
      <w:r w:rsidRPr="009A4332">
        <w:t xml:space="preserve"> </w:t>
      </w:r>
      <w:proofErr w:type="spellStart"/>
      <w:r w:rsidRPr="009A4332">
        <w:t>lojalnosti</w:t>
      </w:r>
      <w:proofErr w:type="spellEnd"/>
      <w:r w:rsidRPr="009A4332">
        <w:t xml:space="preserve">, </w:t>
      </w:r>
      <w:proofErr w:type="spellStart"/>
      <w:r w:rsidRPr="009A4332">
        <w:t>sakupljanje</w:t>
      </w:r>
      <w:proofErr w:type="spellEnd"/>
      <w:r w:rsidRPr="009A4332">
        <w:t xml:space="preserve"> </w:t>
      </w:r>
      <w:proofErr w:type="spellStart"/>
      <w:r w:rsidRPr="009A4332">
        <w:t>bodova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sl.) </w:t>
      </w:r>
      <w:proofErr w:type="spellStart"/>
      <w:r w:rsidRPr="009A4332">
        <w:t>predstavlja</w:t>
      </w:r>
      <w:proofErr w:type="spellEnd"/>
      <w:r w:rsidRPr="009A4332">
        <w:t xml:space="preserve"> </w:t>
      </w:r>
      <w:proofErr w:type="spellStart"/>
      <w:r w:rsidRPr="009A4332">
        <w:t>poseban</w:t>
      </w:r>
      <w:proofErr w:type="spellEnd"/>
      <w:r w:rsidRPr="009A4332">
        <w:t xml:space="preserve"> </w:t>
      </w:r>
      <w:proofErr w:type="spellStart"/>
      <w:r w:rsidRPr="009A4332">
        <w:t>prodajni</w:t>
      </w:r>
      <w:proofErr w:type="spellEnd"/>
      <w:r w:rsidRPr="009A4332">
        <w:t xml:space="preserve"> </w:t>
      </w:r>
      <w:proofErr w:type="spellStart"/>
      <w:r w:rsidRPr="009A4332">
        <w:t>podsticaj</w:t>
      </w:r>
      <w:proofErr w:type="spellEnd"/>
      <w:r w:rsidRPr="009A4332">
        <w:t xml:space="preserve"> </w:t>
      </w:r>
      <w:proofErr w:type="spellStart"/>
      <w:r w:rsidRPr="009A4332">
        <w:t>gde</w:t>
      </w:r>
      <w:proofErr w:type="spellEnd"/>
      <w:r w:rsidRPr="009A4332">
        <w:t xml:space="preserve"> </w:t>
      </w: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pod </w:t>
      </w:r>
      <w:proofErr w:type="spellStart"/>
      <w:r w:rsidRPr="009A4332">
        <w:t>jasno</w:t>
      </w:r>
      <w:proofErr w:type="spellEnd"/>
      <w:r w:rsidRPr="009A4332">
        <w:t xml:space="preserve"> </w:t>
      </w:r>
      <w:proofErr w:type="spellStart"/>
      <w:r w:rsidRPr="009A4332">
        <w:t>definisanim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objavljenim</w:t>
      </w:r>
      <w:proofErr w:type="spellEnd"/>
      <w:r w:rsidRPr="009A4332">
        <w:t xml:space="preserve"> </w:t>
      </w:r>
      <w:proofErr w:type="spellStart"/>
      <w:r w:rsidRPr="009A4332">
        <w:t>uslovima</w:t>
      </w:r>
      <w:proofErr w:type="spellEnd"/>
      <w:r w:rsidRPr="009A4332">
        <w:t xml:space="preserve"> </w:t>
      </w:r>
      <w:proofErr w:type="spellStart"/>
      <w:r w:rsidRPr="009A4332">
        <w:t>određenim</w:t>
      </w:r>
      <w:proofErr w:type="spellEnd"/>
      <w:r w:rsidRPr="009A4332">
        <w:t xml:space="preserve"> </w:t>
      </w:r>
      <w:proofErr w:type="spellStart"/>
      <w:r w:rsidRPr="009A4332">
        <w:t>pogodnostima</w:t>
      </w:r>
      <w:proofErr w:type="spellEnd"/>
      <w:r w:rsidRPr="009A4332">
        <w:t xml:space="preserve"> </w:t>
      </w:r>
      <w:proofErr w:type="spellStart"/>
      <w:r w:rsidRPr="009A4332">
        <w:t>nagrađuju</w:t>
      </w:r>
      <w:proofErr w:type="spellEnd"/>
      <w:r w:rsidRPr="009A4332">
        <w:t xml:space="preserve"> </w:t>
      </w:r>
      <w:proofErr w:type="spellStart"/>
      <w:r w:rsidRPr="009A4332">
        <w:t>kupce</w:t>
      </w:r>
      <w:proofErr w:type="spellEnd"/>
      <w:r w:rsidRPr="009A4332">
        <w:t xml:space="preserve"> za </w:t>
      </w:r>
      <w:proofErr w:type="spellStart"/>
      <w:r w:rsidRPr="009A4332">
        <w:t>njihovu</w:t>
      </w:r>
      <w:proofErr w:type="spellEnd"/>
      <w:r w:rsidRPr="009A4332">
        <w:t xml:space="preserve"> </w:t>
      </w:r>
      <w:proofErr w:type="spellStart"/>
      <w:r w:rsidRPr="009A4332">
        <w:t>vernost</w:t>
      </w:r>
      <w:proofErr w:type="spellEnd"/>
      <w:r w:rsidRPr="009A4332">
        <w:t>.</w:t>
      </w:r>
    </w:p>
    <w:p w14:paraId="17F123A1" w14:textId="77777777" w:rsidR="009A4332" w:rsidRPr="009A4332" w:rsidRDefault="009A4332" w:rsidP="009A4332">
      <w:pPr>
        <w:jc w:val="center"/>
      </w:pPr>
      <w:proofErr w:type="spellStart"/>
      <w:r w:rsidRPr="009A4332">
        <w:t>Pri</w:t>
      </w:r>
      <w:proofErr w:type="spellEnd"/>
      <w:r w:rsidRPr="009A4332">
        <w:t xml:space="preserve"> </w:t>
      </w:r>
      <w:proofErr w:type="spellStart"/>
      <w:r w:rsidRPr="009A4332">
        <w:t>ponudi</w:t>
      </w:r>
      <w:proofErr w:type="spellEnd"/>
      <w:r w:rsidRPr="009A4332">
        <w:t xml:space="preserve">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r w:rsidRPr="009A4332">
        <w:t>podsticaja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pratećim</w:t>
      </w:r>
      <w:proofErr w:type="spellEnd"/>
      <w:r w:rsidRPr="009A4332">
        <w:t xml:space="preserve"> </w:t>
      </w:r>
      <w:proofErr w:type="spellStart"/>
      <w:r w:rsidRPr="009A4332">
        <w:t>poklonom</w:t>
      </w:r>
      <w:proofErr w:type="spellEnd"/>
      <w:r w:rsidRPr="009A4332">
        <w:t xml:space="preserve">, </w:t>
      </w: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da </w:t>
      </w:r>
      <w:proofErr w:type="spellStart"/>
      <w:r w:rsidRPr="009A4332">
        <w:t>koristi</w:t>
      </w:r>
      <w:proofErr w:type="spellEnd"/>
      <w:r w:rsidRPr="009A4332">
        <w:t xml:space="preserve"> </w:t>
      </w:r>
      <w:proofErr w:type="spellStart"/>
      <w:r w:rsidRPr="009A4332">
        <w:t>reči</w:t>
      </w:r>
      <w:proofErr w:type="spellEnd"/>
      <w:r w:rsidRPr="009A4332">
        <w:t xml:space="preserve"> "</w:t>
      </w:r>
      <w:proofErr w:type="spellStart"/>
      <w:r w:rsidRPr="009A4332">
        <w:t>besplatno</w:t>
      </w:r>
      <w:proofErr w:type="spellEnd"/>
      <w:r w:rsidRPr="009A4332">
        <w:t>", "</w:t>
      </w:r>
      <w:proofErr w:type="spellStart"/>
      <w:r w:rsidRPr="009A4332">
        <w:t>plati</w:t>
      </w:r>
      <w:proofErr w:type="spellEnd"/>
      <w:r w:rsidRPr="009A4332">
        <w:t xml:space="preserve"> </w:t>
      </w:r>
      <w:proofErr w:type="spellStart"/>
      <w:r w:rsidRPr="009A4332">
        <w:t>jedan</w:t>
      </w:r>
      <w:proofErr w:type="spellEnd"/>
      <w:r w:rsidRPr="009A4332">
        <w:t xml:space="preserve">, </w:t>
      </w:r>
      <w:proofErr w:type="spellStart"/>
      <w:r w:rsidRPr="009A4332">
        <w:t>uzmi</w:t>
      </w:r>
      <w:proofErr w:type="spellEnd"/>
      <w:r w:rsidRPr="009A4332">
        <w:t xml:space="preserve"> </w:t>
      </w:r>
      <w:proofErr w:type="spellStart"/>
      <w:r w:rsidRPr="009A4332">
        <w:t>dva</w:t>
      </w:r>
      <w:proofErr w:type="spellEnd"/>
      <w:r w:rsidRPr="009A4332">
        <w:t>", "</w:t>
      </w:r>
      <w:proofErr w:type="spellStart"/>
      <w:r w:rsidRPr="009A4332">
        <w:t>dva</w:t>
      </w:r>
      <w:proofErr w:type="spellEnd"/>
      <w:r w:rsidRPr="009A4332">
        <w:t xml:space="preserve"> za </w:t>
      </w:r>
      <w:proofErr w:type="spellStart"/>
      <w:r w:rsidRPr="009A4332">
        <w:t>jedan</w:t>
      </w:r>
      <w:proofErr w:type="spellEnd"/>
      <w:r w:rsidRPr="009A4332">
        <w:t xml:space="preserve">" </w:t>
      </w:r>
      <w:proofErr w:type="spellStart"/>
      <w:r w:rsidRPr="009A4332">
        <w:t>i</w:t>
      </w:r>
      <w:proofErr w:type="spellEnd"/>
      <w:r w:rsidRPr="009A4332">
        <w:t xml:space="preserve"> sl. </w:t>
      </w:r>
      <w:proofErr w:type="spellStart"/>
      <w:r w:rsidRPr="009A4332">
        <w:t>samo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kupac</w:t>
      </w:r>
      <w:proofErr w:type="spellEnd"/>
      <w:r w:rsidRPr="009A4332">
        <w:t xml:space="preserve"> ne </w:t>
      </w:r>
      <w:proofErr w:type="spellStart"/>
      <w:r w:rsidRPr="009A4332">
        <w:t>snosi</w:t>
      </w:r>
      <w:proofErr w:type="spellEnd"/>
      <w:r w:rsidRPr="009A4332">
        <w:t xml:space="preserve"> </w:t>
      </w:r>
      <w:proofErr w:type="spellStart"/>
      <w:r w:rsidRPr="009A4332">
        <w:t>nikakav</w:t>
      </w:r>
      <w:proofErr w:type="spellEnd"/>
      <w:r w:rsidRPr="009A4332">
        <w:t xml:space="preserve"> </w:t>
      </w:r>
      <w:proofErr w:type="spellStart"/>
      <w:r w:rsidRPr="009A4332">
        <w:t>trošak</w:t>
      </w:r>
      <w:proofErr w:type="spellEnd"/>
      <w:r w:rsidRPr="009A4332">
        <w:t xml:space="preserve"> </w:t>
      </w:r>
      <w:proofErr w:type="spellStart"/>
      <w:r w:rsidRPr="009A4332">
        <w:t>osim</w:t>
      </w:r>
      <w:proofErr w:type="spellEnd"/>
      <w:r w:rsidRPr="009A4332">
        <w:t xml:space="preserve"> </w:t>
      </w:r>
      <w:proofErr w:type="spellStart"/>
      <w:r w:rsidRPr="009A4332">
        <w:t>neizbežnog</w:t>
      </w:r>
      <w:proofErr w:type="spellEnd"/>
      <w:r w:rsidRPr="009A4332">
        <w:t xml:space="preserve"> </w:t>
      </w:r>
      <w:proofErr w:type="spellStart"/>
      <w:r w:rsidRPr="009A4332">
        <w:t>troška</w:t>
      </w:r>
      <w:proofErr w:type="spellEnd"/>
      <w:r w:rsidRPr="009A4332">
        <w:t xml:space="preserve"> </w:t>
      </w:r>
      <w:proofErr w:type="spellStart"/>
      <w:r w:rsidRPr="009A4332">
        <w:t>isporuke</w:t>
      </w:r>
      <w:proofErr w:type="spellEnd"/>
      <w:r w:rsidRPr="009A4332">
        <w:t>.</w:t>
      </w:r>
    </w:p>
    <w:p w14:paraId="18F098D4" w14:textId="77777777" w:rsidR="009A4332" w:rsidRPr="009A4332" w:rsidRDefault="009A4332" w:rsidP="009A4332">
      <w:pPr>
        <w:jc w:val="center"/>
      </w:pPr>
      <w:proofErr w:type="spellStart"/>
      <w:r w:rsidRPr="009A4332">
        <w:t>Ponuda</w:t>
      </w:r>
      <w:proofErr w:type="spellEnd"/>
      <w:r w:rsidRPr="009A4332">
        <w:t xml:space="preserve"> </w:t>
      </w:r>
      <w:proofErr w:type="spellStart"/>
      <w:r w:rsidRPr="009A4332">
        <w:t>pratećeg</w:t>
      </w:r>
      <w:proofErr w:type="spellEnd"/>
      <w:r w:rsidRPr="009A4332">
        <w:t xml:space="preserve"> </w:t>
      </w:r>
      <w:proofErr w:type="spellStart"/>
      <w:r w:rsidRPr="009A4332">
        <w:t>poklona</w:t>
      </w:r>
      <w:proofErr w:type="spellEnd"/>
      <w:r w:rsidRPr="009A4332">
        <w:t xml:space="preserve"> </w:t>
      </w:r>
      <w:proofErr w:type="spellStart"/>
      <w:r w:rsidRPr="009A4332">
        <w:t>moguća</w:t>
      </w:r>
      <w:proofErr w:type="spellEnd"/>
      <w:r w:rsidRPr="009A4332">
        <w:t xml:space="preserve"> je </w:t>
      </w:r>
      <w:proofErr w:type="spellStart"/>
      <w:r w:rsidRPr="009A4332">
        <w:t>samo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trgovac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pružalac</w:t>
      </w:r>
      <w:proofErr w:type="spellEnd"/>
      <w:r w:rsidRPr="009A4332">
        <w:t xml:space="preserve"> 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već</w:t>
      </w:r>
      <w:proofErr w:type="spellEnd"/>
      <w:r w:rsidRPr="009A4332">
        <w:t xml:space="preserve"> </w:t>
      </w:r>
      <w:proofErr w:type="spellStart"/>
      <w:r w:rsidRPr="009A4332">
        <w:t>nudi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>/</w:t>
      </w:r>
      <w:proofErr w:type="spellStart"/>
      <w:r w:rsidRPr="009A4332">
        <w:t>uslugu</w:t>
      </w:r>
      <w:proofErr w:type="spellEnd"/>
      <w:r w:rsidRPr="009A4332">
        <w:t xml:space="preserve"> bez </w:t>
      </w:r>
      <w:proofErr w:type="spellStart"/>
      <w:r w:rsidRPr="009A4332">
        <w:t>pratećeg</w:t>
      </w:r>
      <w:proofErr w:type="spellEnd"/>
      <w:r w:rsidRPr="009A4332">
        <w:t xml:space="preserve"> </w:t>
      </w:r>
      <w:proofErr w:type="spellStart"/>
      <w:r w:rsidRPr="009A4332">
        <w:t>poklona</w:t>
      </w:r>
      <w:proofErr w:type="spellEnd"/>
      <w:r w:rsidRPr="009A4332">
        <w:t>.</w:t>
      </w:r>
    </w:p>
    <w:p w14:paraId="6123CAFA" w14:textId="77777777" w:rsidR="009A4332" w:rsidRPr="009A4332" w:rsidRDefault="009A4332" w:rsidP="009A4332">
      <w:pPr>
        <w:jc w:val="center"/>
      </w:pPr>
      <w:proofErr w:type="spellStart"/>
      <w:r w:rsidRPr="009A4332">
        <w:t>Ukoliko</w:t>
      </w:r>
      <w:proofErr w:type="spellEnd"/>
      <w:r w:rsidRPr="009A4332">
        <w:t xml:space="preserve"> se </w:t>
      </w:r>
      <w:proofErr w:type="spellStart"/>
      <w:r w:rsidRPr="009A4332">
        <w:t>poklon</w:t>
      </w:r>
      <w:proofErr w:type="spellEnd"/>
      <w:r w:rsidRPr="009A4332">
        <w:t xml:space="preserve"> </w:t>
      </w:r>
      <w:proofErr w:type="spellStart"/>
      <w:r w:rsidRPr="009A4332">
        <w:t>odnosi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dodatnu</w:t>
      </w:r>
      <w:proofErr w:type="spellEnd"/>
      <w:r w:rsidRPr="009A4332">
        <w:t xml:space="preserve"> </w:t>
      </w:r>
      <w:proofErr w:type="spellStart"/>
      <w:r w:rsidRPr="009A4332">
        <w:t>količinu</w:t>
      </w:r>
      <w:proofErr w:type="spellEnd"/>
      <w:r w:rsidRPr="009A4332">
        <w:t xml:space="preserve"> </w:t>
      </w:r>
      <w:proofErr w:type="spellStart"/>
      <w:r w:rsidRPr="009A4332">
        <w:t>prethodno</w:t>
      </w:r>
      <w:proofErr w:type="spellEnd"/>
      <w:r w:rsidRPr="009A4332">
        <w:t xml:space="preserve"> </w:t>
      </w:r>
      <w:proofErr w:type="spellStart"/>
      <w:r w:rsidRPr="009A4332">
        <w:t>upakovanog</w:t>
      </w:r>
      <w:proofErr w:type="spellEnd"/>
      <w:r w:rsidRPr="009A4332">
        <w:t xml:space="preserve"> </w:t>
      </w:r>
      <w:proofErr w:type="spellStart"/>
      <w:r w:rsidRPr="009A4332">
        <w:t>proizvoda</w:t>
      </w:r>
      <w:proofErr w:type="spellEnd"/>
      <w:r w:rsidRPr="009A4332">
        <w:t xml:space="preserve">, </w:t>
      </w:r>
      <w:proofErr w:type="spellStart"/>
      <w:r w:rsidRPr="009A4332">
        <w:t>jedinična</w:t>
      </w:r>
      <w:proofErr w:type="spellEnd"/>
      <w:r w:rsidRPr="009A4332">
        <w:t xml:space="preserve"> </w:t>
      </w:r>
      <w:proofErr w:type="spellStart"/>
      <w:r w:rsidRPr="009A4332">
        <w:t>cena</w:t>
      </w:r>
      <w:proofErr w:type="spellEnd"/>
      <w:r w:rsidRPr="009A4332">
        <w:t xml:space="preserve"> ne </w:t>
      </w:r>
      <w:proofErr w:type="spellStart"/>
      <w:r w:rsidRPr="009A4332">
        <w:t>sme</w:t>
      </w:r>
      <w:proofErr w:type="spellEnd"/>
      <w:r w:rsidRPr="009A4332">
        <w:t xml:space="preserve"> da </w:t>
      </w:r>
      <w:proofErr w:type="spellStart"/>
      <w:r w:rsidRPr="009A4332">
        <w:t>bude</w:t>
      </w:r>
      <w:proofErr w:type="spellEnd"/>
      <w:r w:rsidRPr="009A4332">
        <w:t xml:space="preserve"> </w:t>
      </w:r>
      <w:proofErr w:type="spellStart"/>
      <w:r w:rsidRPr="009A4332">
        <w:t>viša</w:t>
      </w:r>
      <w:proofErr w:type="spellEnd"/>
      <w:r w:rsidRPr="009A4332">
        <w:t xml:space="preserve"> od </w:t>
      </w:r>
      <w:proofErr w:type="spellStart"/>
      <w:r w:rsidRPr="009A4332">
        <w:t>jedinične</w:t>
      </w:r>
      <w:proofErr w:type="spellEnd"/>
      <w:r w:rsidRPr="009A4332">
        <w:t xml:space="preserve"> </w:t>
      </w:r>
      <w:proofErr w:type="spellStart"/>
      <w:r w:rsidRPr="009A4332">
        <w:t>cene</w:t>
      </w:r>
      <w:proofErr w:type="spellEnd"/>
      <w:r w:rsidRPr="009A4332">
        <w:t xml:space="preserve"> </w:t>
      </w:r>
      <w:proofErr w:type="spellStart"/>
      <w:r w:rsidRPr="009A4332">
        <w:t>proizvoda</w:t>
      </w:r>
      <w:proofErr w:type="spellEnd"/>
      <w:r w:rsidRPr="009A4332">
        <w:t xml:space="preserve"> bez </w:t>
      </w:r>
      <w:proofErr w:type="spellStart"/>
      <w:r w:rsidRPr="009A4332">
        <w:t>poklona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u tom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trgovac</w:t>
      </w:r>
      <w:proofErr w:type="spellEnd"/>
      <w:r w:rsidRPr="009A4332">
        <w:t xml:space="preserve"> </w:t>
      </w:r>
      <w:proofErr w:type="spellStart"/>
      <w:r w:rsidRPr="009A4332">
        <w:t>snosi</w:t>
      </w:r>
      <w:proofErr w:type="spellEnd"/>
      <w:r w:rsidRPr="009A4332">
        <w:t xml:space="preserve"> </w:t>
      </w:r>
      <w:proofErr w:type="spellStart"/>
      <w:r w:rsidRPr="009A4332">
        <w:t>teret</w:t>
      </w:r>
      <w:proofErr w:type="spellEnd"/>
      <w:r w:rsidRPr="009A4332">
        <w:t xml:space="preserve"> </w:t>
      </w:r>
      <w:proofErr w:type="spellStart"/>
      <w:r w:rsidRPr="009A4332">
        <w:t>dokazivanja</w:t>
      </w:r>
      <w:proofErr w:type="spellEnd"/>
      <w:r w:rsidRPr="009A4332">
        <w:t>.</w:t>
      </w:r>
    </w:p>
    <w:p w14:paraId="352EC5BB" w14:textId="77777777" w:rsidR="009A4332" w:rsidRPr="009A4332" w:rsidRDefault="009A4332" w:rsidP="009A4332">
      <w:pPr>
        <w:jc w:val="center"/>
      </w:pPr>
      <w:proofErr w:type="spellStart"/>
      <w:r w:rsidRPr="009A4332">
        <w:t>Promotivna</w:t>
      </w:r>
      <w:proofErr w:type="spellEnd"/>
      <w:r w:rsidRPr="009A4332">
        <w:t xml:space="preserve"> </w:t>
      </w:r>
      <w:proofErr w:type="spellStart"/>
      <w:r w:rsidRPr="009A4332">
        <w:t>prodaja</w:t>
      </w:r>
      <w:proofErr w:type="spellEnd"/>
      <w:r w:rsidRPr="009A4332">
        <w:t xml:space="preserve"> je </w:t>
      </w:r>
      <w:proofErr w:type="spellStart"/>
      <w:r w:rsidRPr="009A4332">
        <w:t>prodaja</w:t>
      </w:r>
      <w:proofErr w:type="spellEnd"/>
      <w:r w:rsidRPr="009A4332">
        <w:t xml:space="preserve"> robe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prvi</w:t>
      </w:r>
      <w:proofErr w:type="spellEnd"/>
      <w:r w:rsidRPr="009A4332">
        <w:t xml:space="preserve"> put </w:t>
      </w:r>
      <w:proofErr w:type="spellStart"/>
      <w:r w:rsidRPr="009A4332">
        <w:t>uvodi</w:t>
      </w:r>
      <w:proofErr w:type="spellEnd"/>
      <w:r w:rsidRPr="009A4332">
        <w:t xml:space="preserve"> u </w:t>
      </w:r>
      <w:proofErr w:type="spellStart"/>
      <w:r w:rsidRPr="009A4332">
        <w:t>ponudu</w:t>
      </w:r>
      <w:proofErr w:type="spellEnd"/>
      <w:r w:rsidRPr="009A4332">
        <w:t xml:space="preserve"> </w:t>
      </w:r>
      <w:proofErr w:type="spellStart"/>
      <w:r w:rsidRPr="009A4332">
        <w:t>trgovca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stoga</w:t>
      </w:r>
      <w:proofErr w:type="spellEnd"/>
      <w:r w:rsidRPr="009A4332">
        <w:t xml:space="preserve"> </w:t>
      </w:r>
      <w:proofErr w:type="spellStart"/>
      <w:r w:rsidRPr="009A4332">
        <w:t>nudi</w:t>
      </w:r>
      <w:proofErr w:type="spellEnd"/>
      <w:r w:rsidRPr="009A4332">
        <w:t xml:space="preserve"> po </w:t>
      </w:r>
      <w:proofErr w:type="spellStart"/>
      <w:r w:rsidRPr="009A4332">
        <w:t>nižoj</w:t>
      </w:r>
      <w:proofErr w:type="spellEnd"/>
      <w:r w:rsidRPr="009A4332">
        <w:t xml:space="preserve"> </w:t>
      </w:r>
      <w:proofErr w:type="spellStart"/>
      <w:r w:rsidRPr="009A4332">
        <w:t>ceni</w:t>
      </w:r>
      <w:proofErr w:type="spellEnd"/>
      <w:r w:rsidRPr="009A4332">
        <w:t xml:space="preserve"> od </w:t>
      </w:r>
      <w:proofErr w:type="spellStart"/>
      <w:r w:rsidRPr="009A4332">
        <w:t>cene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biti</w:t>
      </w:r>
      <w:proofErr w:type="spellEnd"/>
      <w:r w:rsidRPr="009A4332">
        <w:t xml:space="preserve"> </w:t>
      </w:r>
      <w:proofErr w:type="spellStart"/>
      <w:r w:rsidRPr="009A4332">
        <w:t>formirana</w:t>
      </w:r>
      <w:proofErr w:type="spellEnd"/>
      <w:r w:rsidRPr="009A4332">
        <w:t xml:space="preserve"> u </w:t>
      </w:r>
      <w:proofErr w:type="spellStart"/>
      <w:r w:rsidRPr="009A4332">
        <w:t>redovnoj</w:t>
      </w:r>
      <w:proofErr w:type="spellEnd"/>
      <w:r w:rsidRPr="009A4332">
        <w:t xml:space="preserve"> </w:t>
      </w:r>
      <w:proofErr w:type="spellStart"/>
      <w:r w:rsidRPr="009A4332">
        <w:t>ponudi</w:t>
      </w:r>
      <w:proofErr w:type="spellEnd"/>
      <w:r w:rsidRPr="009A4332">
        <w:t>.</w:t>
      </w:r>
    </w:p>
    <w:p w14:paraId="5E645E1D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9A4332">
        <w:rPr>
          <w:b/>
          <w:bCs/>
          <w:lang w:val="fr-FR"/>
        </w:rPr>
        <w:t>Prodaja</w:t>
      </w:r>
      <w:proofErr w:type="spellEnd"/>
      <w:r w:rsidRPr="009A4332">
        <w:rPr>
          <w:b/>
          <w:bCs/>
          <w:lang w:val="fr-FR"/>
        </w:rPr>
        <w:t xml:space="preserve"> sa </w:t>
      </w:r>
      <w:proofErr w:type="spellStart"/>
      <w:r w:rsidRPr="009A4332">
        <w:rPr>
          <w:b/>
          <w:bCs/>
          <w:lang w:val="fr-FR"/>
        </w:rPr>
        <w:t>sniženom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cenom</w:t>
      </w:r>
      <w:proofErr w:type="spellEnd"/>
    </w:p>
    <w:p w14:paraId="4B7B6DCE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1" w:name="clan_37"/>
      <w:bookmarkEnd w:id="81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37</w:t>
      </w:r>
    </w:p>
    <w:p w14:paraId="5930478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sniženom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</w:t>
      </w:r>
      <w:proofErr w:type="spellStart"/>
      <w:proofErr w:type="gramStart"/>
      <w:r w:rsidRPr="009A4332">
        <w:rPr>
          <w:lang w:val="fr-FR"/>
        </w:rPr>
        <w:t>bude</w:t>
      </w:r>
      <w:proofErr w:type="spellEnd"/>
      <w:r w:rsidRPr="009A4332">
        <w:rPr>
          <w:lang w:val="fr-FR"/>
        </w:rPr>
        <w:t>:</w:t>
      </w:r>
      <w:proofErr w:type="gramEnd"/>
    </w:p>
    <w:p w14:paraId="2C361CF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proofErr w:type="gramStart"/>
      <w:r w:rsidRPr="009A4332">
        <w:rPr>
          <w:lang w:val="fr-FR"/>
        </w:rPr>
        <w:t>rasprodaja</w:t>
      </w:r>
      <w:proofErr w:type="spellEnd"/>
      <w:r w:rsidRPr="009A4332">
        <w:rPr>
          <w:lang w:val="fr-FR"/>
        </w:rPr>
        <w:t>;</w:t>
      </w:r>
      <w:proofErr w:type="gramEnd"/>
    </w:p>
    <w:p w14:paraId="33028F7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sezonsko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sniženje</w:t>
      </w:r>
      <w:proofErr w:type="spellEnd"/>
      <w:r w:rsidRPr="009A4332">
        <w:rPr>
          <w:lang w:val="fr-FR"/>
        </w:rPr>
        <w:t>;</w:t>
      </w:r>
      <w:proofErr w:type="gramEnd"/>
    </w:p>
    <w:p w14:paraId="0446B09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akcijska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>.</w:t>
      </w:r>
    </w:p>
    <w:p w14:paraId="26F2052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 </w:t>
      </w:r>
      <w:proofErr w:type="spellStart"/>
      <w:r w:rsidRPr="009A4332">
        <w:rPr>
          <w:lang w:val="fr-FR"/>
        </w:rPr>
        <w:t>slučaju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sniženom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pored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članom</w:t>
      </w:r>
      <w:proofErr w:type="spellEnd"/>
      <w:r w:rsidRPr="009A4332">
        <w:rPr>
          <w:lang w:val="fr-FR"/>
        </w:rPr>
        <w:t xml:space="preserve"> 36.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2.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sniženu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prethodnu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>.</w:t>
      </w:r>
    </w:p>
    <w:p w14:paraId="2DBB55C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Rasprodaja</w:t>
      </w:r>
      <w:proofErr w:type="spellEnd"/>
      <w:r w:rsidRPr="009A4332">
        <w:rPr>
          <w:lang w:val="fr-FR"/>
        </w:rPr>
        <w:t xml:space="preserve"> robe je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nižoj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odnosu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prethodnu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slučaju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prestanka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prestanka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poslovanja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određenim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prestanka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robe.</w:t>
      </w:r>
    </w:p>
    <w:p w14:paraId="06D73D4B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fizički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izdvoji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pod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redovnim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uslovima</w:t>
      </w:r>
      <w:proofErr w:type="spellEnd"/>
      <w:r w:rsidRPr="009A4332">
        <w:rPr>
          <w:lang w:val="fr-FR"/>
        </w:rPr>
        <w:t xml:space="preserve">.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objavljivanja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rasprodaje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kraja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sme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naručuje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uključuje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rasprodaju</w:t>
      </w:r>
      <w:proofErr w:type="spellEnd"/>
      <w:r w:rsidRPr="009A4332">
        <w:rPr>
          <w:lang w:val="fr-FR"/>
        </w:rPr>
        <w:t xml:space="preserve"> nove </w:t>
      </w:r>
      <w:proofErr w:type="spellStart"/>
      <w:r w:rsidRPr="009A4332">
        <w:rPr>
          <w:lang w:val="fr-FR"/>
        </w:rPr>
        <w:t>količine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rasprodaje</w:t>
      </w:r>
      <w:proofErr w:type="spellEnd"/>
      <w:r w:rsidRPr="009A4332">
        <w:rPr>
          <w:lang w:val="fr-FR"/>
        </w:rPr>
        <w:t>.</w:t>
      </w:r>
    </w:p>
    <w:p w14:paraId="0A5712FB" w14:textId="77777777" w:rsidR="009A4332" w:rsidRPr="009A4332" w:rsidRDefault="009A4332" w:rsidP="009A4332">
      <w:pPr>
        <w:jc w:val="center"/>
      </w:pPr>
      <w:proofErr w:type="spellStart"/>
      <w:r w:rsidRPr="009A4332">
        <w:rPr>
          <w:lang w:val="fr-FR"/>
        </w:rPr>
        <w:t>Sezonsko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robe po </w:t>
      </w:r>
      <w:proofErr w:type="spellStart"/>
      <w:r w:rsidRPr="009A4332">
        <w:rPr>
          <w:lang w:val="fr-FR"/>
        </w:rPr>
        <w:t>sniženoj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nakon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proteka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sezone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najviše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godišnje</w:t>
      </w:r>
      <w:proofErr w:type="spellEnd"/>
      <w:r w:rsidRPr="009A4332">
        <w:rPr>
          <w:lang w:val="fr-FR"/>
        </w:rPr>
        <w:t xml:space="preserve">. </w:t>
      </w:r>
      <w:proofErr w:type="spellStart"/>
      <w:r w:rsidRPr="009A4332">
        <w:t>Sezonsko</w:t>
      </w:r>
      <w:proofErr w:type="spellEnd"/>
      <w:r w:rsidRPr="009A4332">
        <w:t xml:space="preserve"> </w:t>
      </w:r>
      <w:proofErr w:type="spellStart"/>
      <w:r w:rsidRPr="009A4332">
        <w:t>sniženje</w:t>
      </w:r>
      <w:proofErr w:type="spellEnd"/>
      <w:r w:rsidRPr="009A4332">
        <w:t xml:space="preserve"> </w:t>
      </w:r>
      <w:proofErr w:type="spellStart"/>
      <w:r w:rsidRPr="009A4332">
        <w:t>započinje</w:t>
      </w:r>
      <w:proofErr w:type="spellEnd"/>
      <w:r w:rsidRPr="009A4332">
        <w:t xml:space="preserve"> u </w:t>
      </w:r>
      <w:proofErr w:type="spellStart"/>
      <w:r w:rsidRPr="009A4332">
        <w:t>razdoblju</w:t>
      </w:r>
      <w:proofErr w:type="spellEnd"/>
      <w:r w:rsidRPr="009A4332">
        <w:t xml:space="preserve"> </w:t>
      </w:r>
      <w:proofErr w:type="spellStart"/>
      <w:r w:rsidRPr="009A4332">
        <w:t>između</w:t>
      </w:r>
      <w:proofErr w:type="spellEnd"/>
      <w:r w:rsidRPr="009A4332">
        <w:t xml:space="preserve"> 25. </w:t>
      </w:r>
      <w:proofErr w:type="spellStart"/>
      <w:r w:rsidRPr="009A4332">
        <w:t>decembra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10. </w:t>
      </w:r>
      <w:proofErr w:type="spellStart"/>
      <w:r w:rsidRPr="009A4332">
        <w:t>januara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1. </w:t>
      </w:r>
      <w:proofErr w:type="spellStart"/>
      <w:r w:rsidRPr="009A4332">
        <w:t>i</w:t>
      </w:r>
      <w:proofErr w:type="spellEnd"/>
      <w:r w:rsidRPr="009A4332">
        <w:t xml:space="preserve"> 15. </w:t>
      </w:r>
      <w:proofErr w:type="spellStart"/>
      <w:r w:rsidRPr="009A4332">
        <w:t>jula</w:t>
      </w:r>
      <w:proofErr w:type="spellEnd"/>
      <w:r w:rsidRPr="009A4332">
        <w:t>.</w:t>
      </w:r>
    </w:p>
    <w:p w14:paraId="497FEB85" w14:textId="77777777" w:rsidR="009A4332" w:rsidRPr="009A4332" w:rsidRDefault="009A4332" w:rsidP="009A4332">
      <w:pPr>
        <w:jc w:val="center"/>
      </w:pPr>
      <w:proofErr w:type="spellStart"/>
      <w:r w:rsidRPr="009A4332">
        <w:t>Sezonsko</w:t>
      </w:r>
      <w:proofErr w:type="spellEnd"/>
      <w:r w:rsidRPr="009A4332">
        <w:t xml:space="preserve"> </w:t>
      </w:r>
      <w:proofErr w:type="spellStart"/>
      <w:r w:rsidRPr="009A4332">
        <w:t>sniženje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5.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trajati</w:t>
      </w:r>
      <w:proofErr w:type="spellEnd"/>
      <w:r w:rsidRPr="009A4332">
        <w:t xml:space="preserve"> </w:t>
      </w:r>
      <w:proofErr w:type="spellStart"/>
      <w:r w:rsidRPr="009A4332">
        <w:t>najviše</w:t>
      </w:r>
      <w:proofErr w:type="spellEnd"/>
      <w:r w:rsidRPr="009A4332">
        <w:t xml:space="preserve"> 60 dana po </w:t>
      </w:r>
      <w:proofErr w:type="spellStart"/>
      <w:r w:rsidRPr="009A4332">
        <w:t>sezonskom</w:t>
      </w:r>
      <w:proofErr w:type="spellEnd"/>
      <w:r w:rsidRPr="009A4332">
        <w:t xml:space="preserve"> </w:t>
      </w:r>
      <w:proofErr w:type="spellStart"/>
      <w:r w:rsidRPr="009A4332">
        <w:t>sniženju</w:t>
      </w:r>
      <w:proofErr w:type="spellEnd"/>
      <w:r w:rsidRPr="009A4332">
        <w:t>.</w:t>
      </w:r>
    </w:p>
    <w:p w14:paraId="4B7B19F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Akcijska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niža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prethodne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te robe/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traje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duže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31 dan.</w:t>
      </w:r>
    </w:p>
    <w:p w14:paraId="4CA011F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akcijsku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rokom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važenja</w:t>
      </w:r>
      <w:proofErr w:type="spellEnd"/>
      <w:r w:rsidRPr="009A4332">
        <w:rPr>
          <w:lang w:val="fr-FR"/>
        </w:rPr>
        <w:t xml:space="preserve"> do tri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moraju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istaknu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prethodnu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već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procenta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>.</w:t>
      </w:r>
    </w:p>
    <w:p w14:paraId="33DE0686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2" w:name="str_46"/>
      <w:bookmarkEnd w:id="82"/>
      <w:proofErr w:type="spellStart"/>
      <w:r w:rsidRPr="009A4332">
        <w:rPr>
          <w:b/>
          <w:bCs/>
          <w:lang w:val="fr-FR"/>
        </w:rPr>
        <w:lastRenderedPageBreak/>
        <w:t>Oglašavanje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prodajnih</w:t>
      </w:r>
      <w:proofErr w:type="spellEnd"/>
      <w:r w:rsidRPr="009A4332">
        <w:rPr>
          <w:b/>
          <w:bCs/>
          <w:lang w:val="fr-FR"/>
        </w:rPr>
        <w:t xml:space="preserve"> </w:t>
      </w:r>
      <w:proofErr w:type="spellStart"/>
      <w:r w:rsidRPr="009A4332">
        <w:rPr>
          <w:b/>
          <w:bCs/>
          <w:lang w:val="fr-FR"/>
        </w:rPr>
        <w:t>podsticaja</w:t>
      </w:r>
      <w:proofErr w:type="spellEnd"/>
    </w:p>
    <w:p w14:paraId="67AD1BB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3" w:name="clan_38"/>
      <w:bookmarkEnd w:id="83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38</w:t>
      </w:r>
    </w:p>
    <w:p w14:paraId="770C4D6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oglašavanje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tako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maloj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količini</w:t>
      </w:r>
      <w:proofErr w:type="spellEnd"/>
      <w:r w:rsidRPr="009A4332">
        <w:rPr>
          <w:lang w:val="fr-FR"/>
        </w:rPr>
        <w:t xml:space="preserve"> da je </w:t>
      </w:r>
      <w:proofErr w:type="spellStart"/>
      <w:r w:rsidRPr="009A4332">
        <w:rPr>
          <w:lang w:val="fr-FR"/>
        </w:rPr>
        <w:t>očigledno</w:t>
      </w:r>
      <w:proofErr w:type="spellEnd"/>
      <w:r w:rsidRPr="009A4332">
        <w:rPr>
          <w:lang w:val="fr-FR"/>
        </w:rPr>
        <w:t xml:space="preserve"> da se time </w:t>
      </w:r>
      <w:proofErr w:type="spellStart"/>
      <w:r w:rsidRPr="009A4332">
        <w:rPr>
          <w:lang w:val="fr-FR"/>
        </w:rPr>
        <w:t>namerava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privlačenje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kupaca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navođenja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kupovinu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ako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naznačena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raspoloživa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količina</w:t>
      </w:r>
      <w:proofErr w:type="spellEnd"/>
      <w:r w:rsidRPr="009A4332">
        <w:rPr>
          <w:lang w:val="fr-FR"/>
        </w:rPr>
        <w:t xml:space="preserve"> na dan </w:t>
      </w:r>
      <w:proofErr w:type="spellStart"/>
      <w:r w:rsidRPr="009A4332">
        <w:rPr>
          <w:lang w:val="fr-FR"/>
        </w:rPr>
        <w:t>početka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podsticaja</w:t>
      </w:r>
      <w:proofErr w:type="spellEnd"/>
      <w:r w:rsidRPr="009A4332">
        <w:rPr>
          <w:lang w:val="fr-FR"/>
        </w:rPr>
        <w:t>.</w:t>
      </w:r>
    </w:p>
    <w:p w14:paraId="2E02958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Kod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oglašavanja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procenta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najveći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procenat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navede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odnosi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najmanje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petinu</w:t>
      </w:r>
      <w:proofErr w:type="spellEnd"/>
      <w:r w:rsidRPr="009A4332">
        <w:rPr>
          <w:lang w:val="fr-FR"/>
        </w:rPr>
        <w:t xml:space="preserve"> robe u </w:t>
      </w:r>
      <w:proofErr w:type="spellStart"/>
      <w:r w:rsidRPr="009A4332">
        <w:rPr>
          <w:lang w:val="fr-FR"/>
        </w:rPr>
        <w:t>asortimanu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svakom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prodajni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odnosi</w:t>
      </w:r>
      <w:proofErr w:type="spellEnd"/>
      <w:r w:rsidRPr="009A4332">
        <w:rPr>
          <w:lang w:val="fr-FR"/>
        </w:rPr>
        <w:t>.</w:t>
      </w:r>
    </w:p>
    <w:p w14:paraId="342E401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Kod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oglašavanja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procenta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najveći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procenat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navede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odnosi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najmanje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petinu</w:t>
      </w:r>
      <w:proofErr w:type="spellEnd"/>
      <w:r w:rsidRPr="009A4332">
        <w:rPr>
          <w:lang w:val="fr-FR"/>
        </w:rPr>
        <w:t xml:space="preserve"> robe u </w:t>
      </w:r>
      <w:proofErr w:type="spellStart"/>
      <w:r w:rsidRPr="009A4332">
        <w:rPr>
          <w:lang w:val="fr-FR"/>
        </w:rPr>
        <w:t>asortimanu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daljinsku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nuđenjem</w:t>
      </w:r>
      <w:proofErr w:type="spellEnd"/>
      <w:r w:rsidRPr="009A4332">
        <w:rPr>
          <w:lang w:val="fr-FR"/>
        </w:rPr>
        <w:t>.</w:t>
      </w:r>
    </w:p>
    <w:p w14:paraId="6D5E98F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oglašavanje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oglašava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navodna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rasprodaja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prividno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sniženja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</w:t>
      </w:r>
      <w:proofErr w:type="spellEnd"/>
      <w:r w:rsidRPr="009A4332">
        <w:rPr>
          <w:lang w:val="fr-FR"/>
        </w:rPr>
        <w:t xml:space="preserve">., ako je </w:t>
      </w:r>
      <w:proofErr w:type="spellStart"/>
      <w:r w:rsidRPr="009A4332">
        <w:rPr>
          <w:lang w:val="fr-FR"/>
        </w:rPr>
        <w:t>ranija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neistinito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prikazana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je roba/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bila </w:t>
      </w:r>
      <w:proofErr w:type="spellStart"/>
      <w:r w:rsidRPr="009A4332">
        <w:rPr>
          <w:lang w:val="fr-FR"/>
        </w:rPr>
        <w:t>ponuđena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ranijoj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zanemarljivo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kratkom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periodu</w:t>
      </w:r>
      <w:proofErr w:type="spellEnd"/>
      <w:r w:rsidRPr="009A4332">
        <w:rPr>
          <w:lang w:val="fr-FR"/>
        </w:rPr>
        <w:t>.</w:t>
      </w:r>
    </w:p>
    <w:p w14:paraId="611EFBF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Ako se </w:t>
      </w:r>
      <w:proofErr w:type="spellStart"/>
      <w:r w:rsidRPr="009A4332">
        <w:rPr>
          <w:lang w:val="fr-FR"/>
        </w:rPr>
        <w:t>oglašavaju</w:t>
      </w:r>
      <w:proofErr w:type="spellEnd"/>
      <w:r w:rsidRPr="009A4332">
        <w:rPr>
          <w:lang w:val="fr-FR"/>
        </w:rPr>
        <w:t xml:space="preserve"> roba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cenama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povlašćenim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kategorije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područje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prodajno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određeni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period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tačno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označiti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kategorija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područje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prodajno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period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važi</w:t>
      </w:r>
      <w:proofErr w:type="spellEnd"/>
      <w:r w:rsidRPr="009A4332">
        <w:rPr>
          <w:lang w:val="fr-FR"/>
        </w:rPr>
        <w:t>.</w:t>
      </w:r>
    </w:p>
    <w:p w14:paraId="7CB4400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Ako se u </w:t>
      </w:r>
      <w:proofErr w:type="spellStart"/>
      <w:r w:rsidRPr="009A4332">
        <w:rPr>
          <w:lang w:val="fr-FR"/>
        </w:rPr>
        <w:t>oglasnoj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poruci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različitog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kvaliteta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 robe sa </w:t>
      </w:r>
      <w:proofErr w:type="spellStart"/>
      <w:r w:rsidRPr="009A4332">
        <w:rPr>
          <w:lang w:val="fr-FR"/>
        </w:rPr>
        <w:t>nedostatkom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bez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navesti</w:t>
      </w:r>
      <w:proofErr w:type="spellEnd"/>
      <w:r w:rsidRPr="009A4332">
        <w:rPr>
          <w:lang w:val="fr-FR"/>
        </w:rPr>
        <w:t xml:space="preserve"> da je </w:t>
      </w:r>
      <w:proofErr w:type="spellStart"/>
      <w:r w:rsidRPr="009A4332">
        <w:rPr>
          <w:lang w:val="fr-FR"/>
        </w:rPr>
        <w:t>niža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uslovljena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nižim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kvalitetom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nedostatkom</w:t>
      </w:r>
      <w:proofErr w:type="spellEnd"/>
      <w:r w:rsidRPr="009A4332">
        <w:rPr>
          <w:lang w:val="fr-FR"/>
        </w:rPr>
        <w:t>.</w:t>
      </w:r>
    </w:p>
    <w:p w14:paraId="2A08AFC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Na </w:t>
      </w:r>
      <w:proofErr w:type="spellStart"/>
      <w:r w:rsidRPr="009A4332">
        <w:rPr>
          <w:lang w:val="fr-FR"/>
        </w:rPr>
        <w:t>oglašavanje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ukoliko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drugačije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primenjuju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odredbe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oglašavanje</w:t>
      </w:r>
      <w:proofErr w:type="spellEnd"/>
      <w:r w:rsidRPr="009A4332">
        <w:rPr>
          <w:lang w:val="fr-FR"/>
        </w:rPr>
        <w:t>.</w:t>
      </w:r>
    </w:p>
    <w:p w14:paraId="2A4BFBFF" w14:textId="77777777" w:rsidR="009A4332" w:rsidRPr="009A4332" w:rsidRDefault="009A4332" w:rsidP="009A4332">
      <w:pPr>
        <w:jc w:val="center"/>
        <w:rPr>
          <w:lang w:val="fr-FR"/>
        </w:rPr>
      </w:pPr>
      <w:bookmarkStart w:id="84" w:name="str_47"/>
      <w:bookmarkEnd w:id="84"/>
      <w:r w:rsidRPr="009A4332">
        <w:rPr>
          <w:lang w:val="fr-FR"/>
        </w:rPr>
        <w:t>IV ZAŠTITA TRŽIŠTA I UNAPREĐENJE TRGOVINE</w:t>
      </w:r>
    </w:p>
    <w:p w14:paraId="400F40E6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85" w:name="str_48"/>
      <w:bookmarkEnd w:id="85"/>
      <w:proofErr w:type="spellStart"/>
      <w:r w:rsidRPr="009A4332">
        <w:rPr>
          <w:b/>
          <w:bCs/>
          <w:i/>
          <w:iCs/>
          <w:lang w:val="fr-FR"/>
        </w:rPr>
        <w:t>Privremene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mere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zaštite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tržišta</w:t>
      </w:r>
      <w:proofErr w:type="spellEnd"/>
    </w:p>
    <w:p w14:paraId="24399A89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6" w:name="clan_39"/>
      <w:bookmarkEnd w:id="8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39</w:t>
      </w:r>
    </w:p>
    <w:p w14:paraId="50EA519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Radi </w:t>
      </w:r>
      <w:proofErr w:type="spellStart"/>
      <w:r w:rsidRPr="009A4332">
        <w:rPr>
          <w:lang w:val="fr-FR"/>
        </w:rPr>
        <w:t>sprečavanja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poremećaja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otklanjanja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posledica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poremećaja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snabdevanja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uslugama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vitalnog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život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zdravlje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ljudi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rad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ustanova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organizacija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opšteg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interesa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odredi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odnose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određenu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vrstu</w:t>
      </w:r>
      <w:proofErr w:type="spellEnd"/>
      <w:r w:rsidRPr="009A4332">
        <w:rPr>
          <w:lang w:val="fr-FR"/>
        </w:rPr>
        <w:t xml:space="preserve"> robe i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određenu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kategoriju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pružalaca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potrošača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potrebu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sprovođenja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obaveza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preuzetih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međunarodnim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ugovorom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cene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na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odnose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uvoz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izvoz</w:t>
      </w:r>
      <w:proofErr w:type="spellEnd"/>
      <w:r w:rsidRPr="009A4332">
        <w:rPr>
          <w:lang w:val="fr-FR"/>
        </w:rPr>
        <w:t xml:space="preserve"> robe.</w:t>
      </w:r>
    </w:p>
    <w:p w14:paraId="4848BCD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odrediti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vremenski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period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srazmerno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cilju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očekivanim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rezultatima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duži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šest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meseci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određivanja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najduže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ispunjenja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obaveze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je u </w:t>
      </w:r>
      <w:proofErr w:type="spellStart"/>
      <w:r w:rsidRPr="009A4332">
        <w:rPr>
          <w:lang w:val="fr-FR"/>
        </w:rPr>
        <w:t>pitanju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sprovođenje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obaveza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preuzetih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međunarodnim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ugovorom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ako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drugačije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</w:t>
      </w:r>
      <w:proofErr w:type="spellEnd"/>
      <w:r w:rsidRPr="009A4332">
        <w:rPr>
          <w:lang w:val="fr-FR"/>
        </w:rPr>
        <w:t>.</w:t>
      </w:r>
    </w:p>
    <w:p w14:paraId="29813350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87" w:name="str_49"/>
      <w:bookmarkEnd w:id="87"/>
      <w:proofErr w:type="spellStart"/>
      <w:r w:rsidRPr="009A4332">
        <w:rPr>
          <w:b/>
          <w:bCs/>
          <w:i/>
          <w:iCs/>
          <w:lang w:val="fr-FR"/>
        </w:rPr>
        <w:t>Podsticajne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mere</w:t>
      </w:r>
      <w:proofErr w:type="spellEnd"/>
    </w:p>
    <w:p w14:paraId="5C9A482C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88" w:name="clan_40"/>
      <w:bookmarkEnd w:id="88"/>
      <w:proofErr w:type="spellStart"/>
      <w:r w:rsidRPr="009A4332">
        <w:rPr>
          <w:b/>
          <w:bCs/>
          <w:lang w:val="fr-FR"/>
        </w:rPr>
        <w:lastRenderedPageBreak/>
        <w:t>Član</w:t>
      </w:r>
      <w:proofErr w:type="spellEnd"/>
      <w:r w:rsidRPr="009A4332">
        <w:rPr>
          <w:b/>
          <w:bCs/>
          <w:lang w:val="fr-FR"/>
        </w:rPr>
        <w:t xml:space="preserve"> 40</w:t>
      </w:r>
    </w:p>
    <w:p w14:paraId="25CF9E19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 </w:t>
      </w:r>
      <w:proofErr w:type="spellStart"/>
      <w:r w:rsidRPr="009A4332">
        <w:rPr>
          <w:lang w:val="fr-FR"/>
        </w:rPr>
        <w:t>cilju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unapređenja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razvoja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i/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Republici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odredi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odnose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određenu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kategoriju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pružalaca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određenu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vrstu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oblik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.</w:t>
      </w:r>
    </w:p>
    <w:p w14:paraId="28F0DDF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vremenski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period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srazmerno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cilju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očekivanim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rezultatima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njihove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primene</w:t>
      </w:r>
      <w:proofErr w:type="spellEnd"/>
      <w:r w:rsidRPr="009A4332">
        <w:rPr>
          <w:lang w:val="fr-FR"/>
        </w:rPr>
        <w:t>.</w:t>
      </w:r>
    </w:p>
    <w:p w14:paraId="3B7FAE4F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89" w:name="str_50"/>
      <w:bookmarkEnd w:id="89"/>
      <w:proofErr w:type="spellStart"/>
      <w:r w:rsidRPr="009A4332">
        <w:rPr>
          <w:b/>
          <w:bCs/>
          <w:i/>
          <w:iCs/>
          <w:lang w:val="fr-FR"/>
        </w:rPr>
        <w:t>Nepoštena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tržišna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utakmica</w:t>
      </w:r>
      <w:proofErr w:type="spellEnd"/>
    </w:p>
    <w:p w14:paraId="2C4EF04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0" w:name="clan_41"/>
      <w:bookmarkEnd w:id="90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41</w:t>
      </w:r>
    </w:p>
    <w:p w14:paraId="6B64BCF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Nepoštena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nelojalna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konkurencija</w:t>
      </w:r>
      <w:proofErr w:type="spellEnd"/>
      <w:r w:rsidRPr="009A4332">
        <w:rPr>
          <w:lang w:val="fr-FR"/>
        </w:rPr>
        <w:t xml:space="preserve">) je </w:t>
      </w:r>
      <w:proofErr w:type="spellStart"/>
      <w:r w:rsidRPr="009A4332">
        <w:rPr>
          <w:lang w:val="fr-FR"/>
        </w:rPr>
        <w:t>radnja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usmerena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protiv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konkurenta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kojom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krše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kodeksi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morala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dobri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običaji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kojom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prouzrokuje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prouzrokovati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konkurentu</w:t>
      </w:r>
      <w:proofErr w:type="spellEnd"/>
      <w:r w:rsidRPr="009A4332">
        <w:rPr>
          <w:lang w:val="fr-FR"/>
        </w:rPr>
        <w:t xml:space="preserve">), a </w:t>
      </w:r>
      <w:proofErr w:type="spellStart"/>
      <w:proofErr w:type="gram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>:</w:t>
      </w:r>
      <w:proofErr w:type="gramEnd"/>
    </w:p>
    <w:p w14:paraId="12B3370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iznošenjem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neistinitih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uvredljivih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tvrdnji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drugom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pružaocu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;</w:t>
      </w:r>
      <w:proofErr w:type="gramEnd"/>
    </w:p>
    <w:p w14:paraId="005246B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iznošenjem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podataka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drugom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njegovoj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pružaocu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usluzi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usmereni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narušavanje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ugleda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poslovanja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pružaoca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>;</w:t>
      </w:r>
      <w:proofErr w:type="gramEnd"/>
    </w:p>
    <w:p w14:paraId="6F70493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prodajom</w:t>
      </w:r>
      <w:proofErr w:type="spellEnd"/>
      <w:r w:rsidRPr="009A4332">
        <w:rPr>
          <w:lang w:val="fr-FR"/>
        </w:rPr>
        <w:t xml:space="preserve"> robe sa </w:t>
      </w:r>
      <w:proofErr w:type="spellStart"/>
      <w:r w:rsidRPr="009A4332">
        <w:rPr>
          <w:lang w:val="fr-FR"/>
        </w:rPr>
        <w:t>oznakama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podacima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opravdano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stvara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zabuna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potrošača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izvora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kvaliteta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svojstava</w:t>
      </w:r>
      <w:proofErr w:type="spellEnd"/>
      <w:r w:rsidRPr="009A4332">
        <w:rPr>
          <w:lang w:val="fr-FR"/>
        </w:rPr>
        <w:t xml:space="preserve"> te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;</w:t>
      </w:r>
      <w:proofErr w:type="gramEnd"/>
    </w:p>
    <w:p w14:paraId="41B51E7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sticanjem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korišćenjem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odavanjem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tajne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bez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saglasnosti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imaoca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otežavanja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položaja</w:t>
      </w:r>
      <w:proofErr w:type="spellEnd"/>
      <w:r w:rsidRPr="009A4332">
        <w:rPr>
          <w:lang w:val="fr-FR"/>
        </w:rPr>
        <w:t xml:space="preserve"> na </w:t>
      </w:r>
      <w:proofErr w:type="spellStart"/>
      <w:proofErr w:type="gram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>;</w:t>
      </w:r>
      <w:proofErr w:type="gramEnd"/>
    </w:p>
    <w:p w14:paraId="5C5F9E7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</w:t>
      </w:r>
      <w:proofErr w:type="spellStart"/>
      <w:r w:rsidRPr="009A4332">
        <w:rPr>
          <w:lang w:val="fr-FR"/>
        </w:rPr>
        <w:t>obećanje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poklona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veće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vrednosti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imovinskih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pogodnosti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kako</w:t>
      </w:r>
      <w:proofErr w:type="spellEnd"/>
      <w:r w:rsidRPr="009A4332">
        <w:rPr>
          <w:lang w:val="fr-FR"/>
        </w:rPr>
        <w:t xml:space="preserve"> bi se </w:t>
      </w:r>
      <w:proofErr w:type="spellStart"/>
      <w:r w:rsidRPr="009A4332">
        <w:rPr>
          <w:lang w:val="fr-FR"/>
        </w:rPr>
        <w:t>njihovom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davaocu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obezbedila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prednost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odnosu</w:t>
      </w:r>
      <w:proofErr w:type="spellEnd"/>
      <w:r w:rsidRPr="009A4332">
        <w:rPr>
          <w:lang w:val="fr-FR"/>
        </w:rPr>
        <w:t xml:space="preserve"> na </w:t>
      </w:r>
      <w:proofErr w:type="spellStart"/>
      <w:proofErr w:type="gramStart"/>
      <w:r w:rsidRPr="009A4332">
        <w:rPr>
          <w:lang w:val="fr-FR"/>
        </w:rPr>
        <w:t>konkurente</w:t>
      </w:r>
      <w:proofErr w:type="spellEnd"/>
      <w:r w:rsidRPr="009A4332">
        <w:rPr>
          <w:lang w:val="fr-FR"/>
        </w:rPr>
        <w:t>;</w:t>
      </w:r>
      <w:proofErr w:type="gramEnd"/>
    </w:p>
    <w:p w14:paraId="5B4F1B2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</w:t>
      </w:r>
      <w:proofErr w:type="spellStart"/>
      <w:r w:rsidRPr="009A4332">
        <w:rPr>
          <w:lang w:val="fr-FR"/>
        </w:rPr>
        <w:t>neovlašćeno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kvaliteta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oznake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sličnog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>.</w:t>
      </w:r>
    </w:p>
    <w:p w14:paraId="04D0FABD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Nepoštena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zabranjena</w:t>
      </w:r>
      <w:proofErr w:type="spellEnd"/>
      <w:r w:rsidRPr="009A4332">
        <w:rPr>
          <w:lang w:val="fr-FR"/>
        </w:rPr>
        <w:t>.</w:t>
      </w:r>
    </w:p>
    <w:p w14:paraId="602FE32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pretrpi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nepoštene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naknadu</w:t>
      </w:r>
      <w:proofErr w:type="spellEnd"/>
      <w:r w:rsidRPr="009A4332">
        <w:rPr>
          <w:lang w:val="fr-FR"/>
        </w:rPr>
        <w:t xml:space="preserve"> te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>.</w:t>
      </w:r>
    </w:p>
    <w:p w14:paraId="282A156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Tužbom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nepoštene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nelojalne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konkurencije</w:t>
      </w:r>
      <w:proofErr w:type="spellEnd"/>
      <w:r w:rsidRPr="009A4332">
        <w:rPr>
          <w:lang w:val="fr-FR"/>
        </w:rPr>
        <w:t xml:space="preserve">),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zahtevati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utvrđivanje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nepoštene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zabrana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daljeg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otklanjanje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nastalih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posledica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naknada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>.</w:t>
      </w:r>
    </w:p>
    <w:p w14:paraId="7182E54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Oštećeni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konkurent</w:t>
      </w:r>
      <w:proofErr w:type="spellEnd"/>
      <w:r w:rsidRPr="009A4332">
        <w:rPr>
          <w:lang w:val="fr-FR"/>
        </w:rPr>
        <w:t xml:space="preserve">)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naknadu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materijalne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nematerijalne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ugleda</w:t>
      </w:r>
      <w:proofErr w:type="spellEnd"/>
      <w:r w:rsidRPr="009A4332">
        <w:rPr>
          <w:lang w:val="fr-FR"/>
        </w:rPr>
        <w:t>.</w:t>
      </w:r>
    </w:p>
    <w:p w14:paraId="45A2DA1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Sud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dosuditi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pravičnu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novčanu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naknadu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nematerijalne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, ako </w:t>
      </w:r>
      <w:proofErr w:type="spellStart"/>
      <w:r w:rsidRPr="009A4332">
        <w:rPr>
          <w:lang w:val="fr-FR"/>
        </w:rPr>
        <w:t>nađe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okolnosti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slučaja</w:t>
      </w:r>
      <w:proofErr w:type="spellEnd"/>
      <w:r w:rsidRPr="009A4332">
        <w:rPr>
          <w:lang w:val="fr-FR"/>
        </w:rPr>
        <w:t xml:space="preserve"> to </w:t>
      </w:r>
      <w:proofErr w:type="spellStart"/>
      <w:r w:rsidRPr="009A4332">
        <w:rPr>
          <w:lang w:val="fr-FR"/>
        </w:rPr>
        <w:t>opravdavaju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trajanje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intenzitet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povrede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efekat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povrede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poslovanje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tužioca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značaj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povređenog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dobra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cilj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služi</w:t>
      </w:r>
      <w:proofErr w:type="spellEnd"/>
      <w:r w:rsidRPr="009A4332">
        <w:rPr>
          <w:lang w:val="fr-FR"/>
        </w:rPr>
        <w:t xml:space="preserve"> ta </w:t>
      </w:r>
      <w:proofErr w:type="spellStart"/>
      <w:r w:rsidRPr="009A4332">
        <w:rPr>
          <w:lang w:val="fr-FR"/>
        </w:rPr>
        <w:t>naknada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tome da se </w:t>
      </w:r>
      <w:proofErr w:type="spellStart"/>
      <w:r w:rsidRPr="009A4332">
        <w:rPr>
          <w:lang w:val="fr-FR"/>
        </w:rPr>
        <w:t>njome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pogoduje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težnjama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nisu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spojive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njenom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prirodom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društvenom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svrhom</w:t>
      </w:r>
      <w:proofErr w:type="spellEnd"/>
      <w:r w:rsidRPr="009A4332">
        <w:rPr>
          <w:lang w:val="fr-FR"/>
        </w:rPr>
        <w:t>.</w:t>
      </w:r>
    </w:p>
    <w:p w14:paraId="1395839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lastRenderedPageBreak/>
        <w:t>Tužba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podneti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roku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šest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meseci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saznanja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štetnika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najkasnije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roku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tri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okončanja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>.</w:t>
      </w:r>
    </w:p>
    <w:p w14:paraId="69E60C8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Sud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narediti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presuda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kojom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usvaja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tužbeni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zahtev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objavi</w:t>
      </w:r>
      <w:proofErr w:type="spellEnd"/>
      <w:r w:rsidRPr="009A4332">
        <w:rPr>
          <w:lang w:val="fr-FR"/>
        </w:rPr>
        <w:t xml:space="preserve"> u "</w:t>
      </w:r>
      <w:proofErr w:type="spellStart"/>
      <w:r w:rsidRPr="009A4332">
        <w:rPr>
          <w:lang w:val="fr-FR"/>
        </w:rPr>
        <w:t>Službenom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glasniku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Republike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Srbije</w:t>
      </w:r>
      <w:proofErr w:type="spellEnd"/>
      <w:r w:rsidRPr="009A4332">
        <w:rPr>
          <w:lang w:val="fr-FR"/>
        </w:rPr>
        <w:t xml:space="preserve">", na </w:t>
      </w:r>
      <w:proofErr w:type="spellStart"/>
      <w:r w:rsidRPr="009A4332">
        <w:rPr>
          <w:lang w:val="fr-FR"/>
        </w:rPr>
        <w:t>trošak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štetnika</w:t>
      </w:r>
      <w:proofErr w:type="spellEnd"/>
      <w:r w:rsidRPr="009A4332">
        <w:rPr>
          <w:lang w:val="fr-FR"/>
        </w:rPr>
        <w:t>.</w:t>
      </w:r>
    </w:p>
    <w:p w14:paraId="397B5443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Postupak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tužbi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nepoštene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utakmice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hitan</w:t>
      </w:r>
      <w:proofErr w:type="spellEnd"/>
      <w:r w:rsidRPr="009A4332">
        <w:rPr>
          <w:lang w:val="fr-FR"/>
        </w:rPr>
        <w:t>.</w:t>
      </w:r>
    </w:p>
    <w:p w14:paraId="4B5C512D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91" w:name="str_51"/>
      <w:bookmarkEnd w:id="91"/>
      <w:proofErr w:type="spellStart"/>
      <w:r w:rsidRPr="009A4332">
        <w:rPr>
          <w:b/>
          <w:bCs/>
          <w:i/>
          <w:iCs/>
          <w:lang w:val="fr-FR"/>
        </w:rPr>
        <w:t>Nedozvoljena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špekulacija</w:t>
      </w:r>
      <w:proofErr w:type="spellEnd"/>
    </w:p>
    <w:p w14:paraId="2FA30616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42</w:t>
      </w:r>
    </w:p>
    <w:p w14:paraId="1C2D528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cilj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posledica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značajan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poremećaj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sprečavanje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otežavanje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sprovođenja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ograničenja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39.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naročito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prikrivanjem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ograničavanjem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obustavljanjem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zaključivanjem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prividnih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ugovora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prodaji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bitno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tražnja</w:t>
      </w:r>
      <w:proofErr w:type="spellEnd"/>
      <w:r w:rsidRPr="009A4332">
        <w:rPr>
          <w:lang w:val="fr-FR"/>
        </w:rPr>
        <w:t xml:space="preserve"> i nivo </w:t>
      </w:r>
      <w:proofErr w:type="spellStart"/>
      <w:r w:rsidRPr="009A4332">
        <w:rPr>
          <w:lang w:val="fr-FR"/>
        </w:rPr>
        <w:t>cena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nedozvoljena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špekulacija</w:t>
      </w:r>
      <w:proofErr w:type="spellEnd"/>
      <w:r w:rsidRPr="009A4332">
        <w:rPr>
          <w:lang w:val="fr-FR"/>
        </w:rPr>
        <w:t>).</w:t>
      </w:r>
    </w:p>
    <w:p w14:paraId="11C50641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93" w:name="str_52"/>
      <w:bookmarkEnd w:id="93"/>
      <w:proofErr w:type="spellStart"/>
      <w:r w:rsidRPr="009A4332">
        <w:rPr>
          <w:b/>
          <w:bCs/>
          <w:i/>
          <w:iCs/>
          <w:lang w:val="fr-FR"/>
        </w:rPr>
        <w:t>Zabrana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piramidalne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trgovine</w:t>
      </w:r>
      <w:proofErr w:type="spellEnd"/>
    </w:p>
    <w:p w14:paraId="4E8D97F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4" w:name="clan_43"/>
      <w:bookmarkEnd w:id="94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43</w:t>
      </w:r>
    </w:p>
    <w:p w14:paraId="290BF35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Zabranjeno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organizovanje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reklamiranje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podsticanje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piramidalne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.</w:t>
      </w:r>
    </w:p>
    <w:p w14:paraId="4A82255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Piramidalna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trgovina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predstavlja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kojom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kupcima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omogućava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isključivo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uključenih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lanac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mrežu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preprodaje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članovi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mreže</w:t>
      </w:r>
      <w:proofErr w:type="spellEnd"/>
      <w:r w:rsidRPr="009A4332">
        <w:rPr>
          <w:lang w:val="fr-FR"/>
        </w:rPr>
        <w:t xml:space="preserve">), i to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uslovljava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kupovinu</w:t>
      </w:r>
      <w:proofErr w:type="spellEnd"/>
      <w:r w:rsidRPr="009A4332">
        <w:rPr>
          <w:lang w:val="fr-FR"/>
        </w:rPr>
        <w:t>:</w:t>
      </w:r>
      <w:proofErr w:type="gramEnd"/>
    </w:p>
    <w:p w14:paraId="7DDE8BC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obavezom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plaćanja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članarine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naknade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organizatoru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mreže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članu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mreže</w:t>
      </w:r>
      <w:proofErr w:type="spellEnd"/>
      <w:r w:rsidRPr="009A4332">
        <w:rPr>
          <w:lang w:val="fr-FR"/>
        </w:rPr>
        <w:t>;</w:t>
      </w:r>
      <w:proofErr w:type="gramEnd"/>
    </w:p>
    <w:p w14:paraId="5DA5856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obavezom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robe u </w:t>
      </w:r>
      <w:proofErr w:type="spellStart"/>
      <w:r w:rsidRPr="009A4332">
        <w:rPr>
          <w:lang w:val="fr-FR"/>
        </w:rPr>
        <w:t>količini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vrednosti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znati</w:t>
      </w:r>
      <w:proofErr w:type="spellEnd"/>
      <w:r w:rsidRPr="009A4332">
        <w:rPr>
          <w:lang w:val="fr-FR"/>
        </w:rPr>
        <w:t xml:space="preserve"> da su </w:t>
      </w:r>
      <w:proofErr w:type="spellStart"/>
      <w:r w:rsidRPr="009A4332">
        <w:rPr>
          <w:lang w:val="fr-FR"/>
        </w:rPr>
        <w:t>nerazumno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visoke</w:t>
      </w:r>
      <w:proofErr w:type="spellEnd"/>
      <w:r w:rsidRPr="009A4332">
        <w:rPr>
          <w:lang w:val="fr-FR"/>
        </w:rPr>
        <w:t>;</w:t>
      </w:r>
      <w:proofErr w:type="gramEnd"/>
    </w:p>
    <w:p w14:paraId="31FC4D3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obavezom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nalaženja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baviti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preprodajom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ponude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prodavca</w:t>
      </w:r>
      <w:proofErr w:type="spellEnd"/>
      <w:r w:rsidRPr="009A4332">
        <w:rPr>
          <w:lang w:val="fr-FR"/>
        </w:rPr>
        <w:t xml:space="preserve">, ako je </w:t>
      </w:r>
      <w:proofErr w:type="spellStart"/>
      <w:r w:rsidRPr="009A4332">
        <w:rPr>
          <w:lang w:val="fr-FR"/>
        </w:rPr>
        <w:t>pravo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nagradu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nalaženje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uslovljeno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prethodnim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plaćanjem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naknade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prodavcu</w:t>
      </w:r>
      <w:proofErr w:type="spellEnd"/>
      <w:r w:rsidRPr="009A4332">
        <w:rPr>
          <w:lang w:val="fr-FR"/>
        </w:rPr>
        <w:t>.</w:t>
      </w:r>
    </w:p>
    <w:p w14:paraId="3729F2D2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95" w:name="str_53"/>
      <w:bookmarkEnd w:id="95"/>
      <w:proofErr w:type="spellStart"/>
      <w:r w:rsidRPr="009A4332">
        <w:rPr>
          <w:b/>
          <w:bCs/>
          <w:i/>
          <w:iCs/>
          <w:lang w:val="fr-FR"/>
        </w:rPr>
        <w:t>Praćenje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trgovine</w:t>
      </w:r>
      <w:proofErr w:type="spellEnd"/>
      <w:r w:rsidRPr="009A4332">
        <w:rPr>
          <w:b/>
          <w:bCs/>
          <w:i/>
          <w:iCs/>
          <w:lang w:val="fr-FR"/>
        </w:rPr>
        <w:t xml:space="preserve"> i </w:t>
      </w:r>
      <w:proofErr w:type="spellStart"/>
      <w:r w:rsidRPr="009A4332">
        <w:rPr>
          <w:b/>
          <w:bCs/>
          <w:i/>
          <w:iCs/>
          <w:lang w:val="fr-FR"/>
        </w:rPr>
        <w:t>tržišta</w:t>
      </w:r>
      <w:proofErr w:type="spellEnd"/>
    </w:p>
    <w:p w14:paraId="5F552799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6" w:name="clan_44"/>
      <w:bookmarkEnd w:id="9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44</w:t>
      </w:r>
    </w:p>
    <w:p w14:paraId="60DCF318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Ministarstvo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državnih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trgovinskoj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mreži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iniciranja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praćenja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efekata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ekonomske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politike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oblasti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>.</w:t>
      </w:r>
    </w:p>
    <w:p w14:paraId="1766C9B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dostavi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Ministarstvu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o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ne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jednom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godišnje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najkasnije</w:t>
      </w:r>
      <w:proofErr w:type="spellEnd"/>
      <w:r w:rsidRPr="009A4332">
        <w:rPr>
          <w:lang w:val="fr-FR"/>
        </w:rPr>
        <w:t xml:space="preserve"> do 31. </w:t>
      </w:r>
      <w:proofErr w:type="spellStart"/>
      <w:proofErr w:type="gramStart"/>
      <w:r w:rsidRPr="009A4332">
        <w:rPr>
          <w:lang w:val="fr-FR"/>
        </w:rPr>
        <w:t>marta</w:t>
      </w:r>
      <w:proofErr w:type="spellEnd"/>
      <w:proofErr w:type="gram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stanjem</w:t>
      </w:r>
      <w:proofErr w:type="spellEnd"/>
      <w:r w:rsidRPr="009A4332">
        <w:rPr>
          <w:lang w:val="fr-FR"/>
        </w:rPr>
        <w:t xml:space="preserve"> na dan 31. </w:t>
      </w:r>
      <w:proofErr w:type="spellStart"/>
      <w:proofErr w:type="gramStart"/>
      <w:r w:rsidRPr="009A4332">
        <w:rPr>
          <w:lang w:val="fr-FR"/>
        </w:rPr>
        <w:t>decembar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prethodne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>.</w:t>
      </w:r>
    </w:p>
    <w:p w14:paraId="5D5658A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Podaci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daju</w:t>
      </w:r>
      <w:proofErr w:type="spellEnd"/>
      <w:r w:rsidRPr="009A4332">
        <w:rPr>
          <w:lang w:val="fr-FR"/>
        </w:rPr>
        <w:t xml:space="preserve"> se u </w:t>
      </w:r>
      <w:proofErr w:type="spellStart"/>
      <w:r w:rsidRPr="009A4332">
        <w:rPr>
          <w:lang w:val="fr-FR"/>
        </w:rPr>
        <w:t>elektronskoj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formi</w:t>
      </w:r>
      <w:proofErr w:type="spellEnd"/>
      <w:r w:rsidRPr="009A4332">
        <w:rPr>
          <w:lang w:val="fr-FR"/>
        </w:rPr>
        <w:t>.</w:t>
      </w:r>
    </w:p>
    <w:p w14:paraId="54952989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lastRenderedPageBreak/>
        <w:t>Pribavljeni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podaci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izveštaji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daju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zahtev</w:t>
      </w:r>
      <w:proofErr w:type="spellEnd"/>
      <w:r w:rsidRPr="009A4332">
        <w:rPr>
          <w:lang w:val="fr-FR"/>
        </w:rPr>
        <w:t xml:space="preserve"> i po </w:t>
      </w:r>
      <w:proofErr w:type="spellStart"/>
      <w:r w:rsidRPr="009A4332">
        <w:rPr>
          <w:lang w:val="fr-FR"/>
        </w:rPr>
        <w:t>potrebama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državnih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ekonomske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politike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razmatranja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donošenja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razvoja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zaštite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strukture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potrebe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79673F3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Ako </w:t>
      </w:r>
      <w:proofErr w:type="spellStart"/>
      <w:r w:rsidRPr="009A4332">
        <w:rPr>
          <w:lang w:val="fr-FR"/>
        </w:rPr>
        <w:t>podaci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predstavljaju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tajnu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zaštita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tajne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obavesti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Ministarstvo</w:t>
      </w:r>
      <w:proofErr w:type="spellEnd"/>
      <w:r w:rsidRPr="009A4332">
        <w:rPr>
          <w:lang w:val="fr-FR"/>
        </w:rPr>
        <w:t xml:space="preserve"> o tome.</w:t>
      </w:r>
    </w:p>
    <w:p w14:paraId="08F00D2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sadržinu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obrasca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dostavu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čuvanje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>.</w:t>
      </w:r>
    </w:p>
    <w:p w14:paraId="7C353641" w14:textId="77777777" w:rsidR="009A4332" w:rsidRPr="009A4332" w:rsidRDefault="009A4332" w:rsidP="009A4332">
      <w:pPr>
        <w:jc w:val="center"/>
        <w:rPr>
          <w:lang w:val="fr-FR"/>
        </w:rPr>
      </w:pPr>
      <w:bookmarkStart w:id="97" w:name="str_54"/>
      <w:bookmarkEnd w:id="97"/>
      <w:r w:rsidRPr="009A4332">
        <w:rPr>
          <w:lang w:val="fr-FR"/>
        </w:rPr>
        <w:t>V NADZOR</w:t>
      </w:r>
    </w:p>
    <w:p w14:paraId="206F5872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98" w:name="str_55"/>
      <w:bookmarkEnd w:id="98"/>
      <w:proofErr w:type="spellStart"/>
      <w:r w:rsidRPr="009A4332">
        <w:rPr>
          <w:b/>
          <w:bCs/>
          <w:i/>
          <w:iCs/>
          <w:lang w:val="fr-FR"/>
        </w:rPr>
        <w:t>Pojam</w:t>
      </w:r>
      <w:proofErr w:type="spellEnd"/>
    </w:p>
    <w:p w14:paraId="6AA0D89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99" w:name="clan_45"/>
      <w:bookmarkEnd w:id="99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45</w:t>
      </w:r>
    </w:p>
    <w:p w14:paraId="37A113A2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propisa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donetih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osnovu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sprovodi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Ministarstvo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državni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svojim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delokrugom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uređenim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.</w:t>
      </w:r>
    </w:p>
    <w:p w14:paraId="397B0957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00" w:name="str_56"/>
      <w:bookmarkEnd w:id="100"/>
      <w:proofErr w:type="spellStart"/>
      <w:r w:rsidRPr="009A4332">
        <w:rPr>
          <w:b/>
          <w:bCs/>
          <w:i/>
          <w:iCs/>
          <w:lang w:val="fr-FR"/>
        </w:rPr>
        <w:t>Inspekcijski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nadzor</w:t>
      </w:r>
      <w:proofErr w:type="spellEnd"/>
    </w:p>
    <w:p w14:paraId="40222021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01" w:name="clan_46"/>
      <w:bookmarkEnd w:id="101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46</w:t>
      </w:r>
    </w:p>
    <w:p w14:paraId="78375D7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sprovođenjem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propisa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donetih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osnovu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vrše</w:t>
      </w:r>
      <w:proofErr w:type="spellEnd"/>
      <w:r w:rsidRPr="009A4332">
        <w:rPr>
          <w:lang w:val="fr-FR"/>
        </w:rPr>
        <w:t>:</w:t>
      </w:r>
      <w:proofErr w:type="gramEnd"/>
    </w:p>
    <w:p w14:paraId="7F088E8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Ministarstvo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tržišnih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inspektora</w:t>
      </w:r>
      <w:proofErr w:type="spellEnd"/>
      <w:r w:rsidRPr="009A4332">
        <w:rPr>
          <w:lang w:val="fr-FR"/>
        </w:rPr>
        <w:t>;</w:t>
      </w:r>
      <w:proofErr w:type="gramEnd"/>
    </w:p>
    <w:p w14:paraId="06504F79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jedinice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samouprave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komunalnih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delu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trgovinom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14.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tač</w:t>
      </w:r>
      <w:proofErr w:type="spellEnd"/>
      <w:proofErr w:type="gramEnd"/>
      <w:r w:rsidRPr="009A4332">
        <w:rPr>
          <w:lang w:val="fr-FR"/>
        </w:rPr>
        <w:t xml:space="preserve">. 2) i 3)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izuzev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kioska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isticanja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pridržavanja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vremena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isticanja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32. st. 1-3.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52058FA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državni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svojim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delokrugom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>.</w:t>
      </w:r>
    </w:p>
    <w:p w14:paraId="3A63CF95" w14:textId="77777777" w:rsidR="009A4332" w:rsidRPr="009A4332" w:rsidRDefault="009A4332" w:rsidP="009A4332">
      <w:pPr>
        <w:jc w:val="center"/>
      </w:pPr>
      <w:proofErr w:type="spellStart"/>
      <w:r w:rsidRPr="009A4332">
        <w:t>Poslove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tačka</w:t>
      </w:r>
      <w:proofErr w:type="spellEnd"/>
      <w:r w:rsidRPr="009A4332">
        <w:t xml:space="preserve"> 2)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</w:t>
      </w:r>
      <w:proofErr w:type="spellStart"/>
      <w:r w:rsidRPr="009A4332">
        <w:t>jedinice</w:t>
      </w:r>
      <w:proofErr w:type="spellEnd"/>
      <w:r w:rsidRPr="009A4332">
        <w:t xml:space="preserve"> </w:t>
      </w:r>
      <w:proofErr w:type="spellStart"/>
      <w:r w:rsidRPr="009A4332">
        <w:t>lokalne</w:t>
      </w:r>
      <w:proofErr w:type="spellEnd"/>
      <w:r w:rsidRPr="009A4332">
        <w:t xml:space="preserve"> </w:t>
      </w:r>
      <w:proofErr w:type="spellStart"/>
      <w:r w:rsidRPr="009A4332">
        <w:t>samouprave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poverene</w:t>
      </w:r>
      <w:proofErr w:type="spellEnd"/>
      <w:r w:rsidRPr="009A4332">
        <w:t xml:space="preserve"> </w:t>
      </w:r>
      <w:proofErr w:type="spellStart"/>
      <w:r w:rsidRPr="009A4332">
        <w:t>poslove</w:t>
      </w:r>
      <w:proofErr w:type="spellEnd"/>
      <w:r w:rsidRPr="009A4332">
        <w:t>.</w:t>
      </w:r>
    </w:p>
    <w:p w14:paraId="221F5488" w14:textId="77777777" w:rsidR="009A4332" w:rsidRPr="009A4332" w:rsidRDefault="009A4332" w:rsidP="009A4332">
      <w:pPr>
        <w:jc w:val="center"/>
      </w:pPr>
      <w:proofErr w:type="spellStart"/>
      <w:r w:rsidRPr="009A4332">
        <w:t>Glavni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rukovodi</w:t>
      </w:r>
      <w:proofErr w:type="spellEnd"/>
      <w:r w:rsidRPr="009A4332">
        <w:t xml:space="preserve"> </w:t>
      </w:r>
      <w:proofErr w:type="spellStart"/>
      <w:r w:rsidRPr="009A4332">
        <w:t>poslovima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koji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inspektori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poslove</w:t>
      </w:r>
      <w:proofErr w:type="spellEnd"/>
      <w:r w:rsidRPr="009A4332">
        <w:t xml:space="preserve"> </w:t>
      </w:r>
      <w:proofErr w:type="spellStart"/>
      <w:r w:rsidRPr="009A4332">
        <w:t>koordinacije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razmene</w:t>
      </w:r>
      <w:proofErr w:type="spellEnd"/>
      <w:r w:rsidRPr="009A4332">
        <w:t xml:space="preserve"> </w:t>
      </w:r>
      <w:proofErr w:type="spellStart"/>
      <w:r w:rsidRPr="009A4332">
        <w:t>podataka</w:t>
      </w:r>
      <w:proofErr w:type="spellEnd"/>
      <w:r w:rsidRPr="009A4332">
        <w:t xml:space="preserve"> u </w:t>
      </w:r>
      <w:proofErr w:type="spellStart"/>
      <w:r w:rsidRPr="009A4332">
        <w:t>vezi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obavljanjem</w:t>
      </w:r>
      <w:proofErr w:type="spellEnd"/>
      <w:r w:rsidRPr="009A4332">
        <w:t xml:space="preserve">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>.</w:t>
      </w:r>
    </w:p>
    <w:p w14:paraId="26FAB13C" w14:textId="77777777" w:rsidR="009A4332" w:rsidRPr="009A4332" w:rsidRDefault="009A4332" w:rsidP="009A4332">
      <w:pPr>
        <w:jc w:val="center"/>
      </w:pPr>
      <w:r w:rsidRPr="009A4332">
        <w:t xml:space="preserve">Lice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poslove</w:t>
      </w:r>
      <w:proofErr w:type="spellEnd"/>
      <w:r w:rsidRPr="009A4332">
        <w:t xml:space="preserve">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 mora da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stečeno</w:t>
      </w:r>
      <w:proofErr w:type="spellEnd"/>
      <w:r w:rsidRPr="009A4332">
        <w:t xml:space="preserve"> </w:t>
      </w:r>
      <w:proofErr w:type="spellStart"/>
      <w:r w:rsidRPr="009A4332">
        <w:t>visoko</w:t>
      </w:r>
      <w:proofErr w:type="spellEnd"/>
      <w:r w:rsidRPr="009A4332">
        <w:t xml:space="preserve"> </w:t>
      </w:r>
      <w:proofErr w:type="spellStart"/>
      <w:r w:rsidRPr="009A4332">
        <w:t>obrazovanje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studijama</w:t>
      </w:r>
      <w:proofErr w:type="spellEnd"/>
      <w:r w:rsidRPr="009A4332">
        <w:t xml:space="preserve"> </w:t>
      </w:r>
      <w:proofErr w:type="spellStart"/>
      <w:r w:rsidRPr="009A4332">
        <w:t>drugog</w:t>
      </w:r>
      <w:proofErr w:type="spellEnd"/>
      <w:r w:rsidRPr="009A4332">
        <w:t xml:space="preserve"> </w:t>
      </w:r>
      <w:proofErr w:type="spellStart"/>
      <w:r w:rsidRPr="009A4332">
        <w:t>stepena</w:t>
      </w:r>
      <w:proofErr w:type="spellEnd"/>
      <w:r w:rsidRPr="009A4332">
        <w:t xml:space="preserve"> (</w:t>
      </w:r>
      <w:proofErr w:type="spellStart"/>
      <w:r w:rsidRPr="009A4332">
        <w:t>diplomske</w:t>
      </w:r>
      <w:proofErr w:type="spellEnd"/>
      <w:r w:rsidRPr="009A4332">
        <w:t xml:space="preserve"> </w:t>
      </w:r>
      <w:proofErr w:type="spellStart"/>
      <w:r w:rsidRPr="009A4332">
        <w:t>akademske</w:t>
      </w:r>
      <w:proofErr w:type="spellEnd"/>
      <w:r w:rsidRPr="009A4332">
        <w:t xml:space="preserve"> </w:t>
      </w:r>
      <w:proofErr w:type="spellStart"/>
      <w:r w:rsidRPr="009A4332">
        <w:t>studije</w:t>
      </w:r>
      <w:proofErr w:type="spellEnd"/>
      <w:r w:rsidRPr="009A4332">
        <w:t xml:space="preserve"> - master, </w:t>
      </w:r>
      <w:proofErr w:type="spellStart"/>
      <w:r w:rsidRPr="009A4332">
        <w:t>specijalističke</w:t>
      </w:r>
      <w:proofErr w:type="spellEnd"/>
      <w:r w:rsidRPr="009A4332">
        <w:t xml:space="preserve"> </w:t>
      </w:r>
      <w:proofErr w:type="spellStart"/>
      <w:r w:rsidRPr="009A4332">
        <w:t>akademske</w:t>
      </w:r>
      <w:proofErr w:type="spellEnd"/>
      <w:r w:rsidRPr="009A4332">
        <w:t xml:space="preserve"> </w:t>
      </w:r>
      <w:proofErr w:type="spellStart"/>
      <w:r w:rsidRPr="009A4332">
        <w:t>studije</w:t>
      </w:r>
      <w:proofErr w:type="spellEnd"/>
      <w:r w:rsidRPr="009A4332">
        <w:t xml:space="preserve">, </w:t>
      </w:r>
      <w:proofErr w:type="spellStart"/>
      <w:r w:rsidRPr="009A4332">
        <w:t>specijalističke</w:t>
      </w:r>
      <w:proofErr w:type="spellEnd"/>
      <w:r w:rsidRPr="009A4332">
        <w:t xml:space="preserve"> </w:t>
      </w:r>
      <w:proofErr w:type="spellStart"/>
      <w:r w:rsidRPr="009A4332">
        <w:t>strukovne</w:t>
      </w:r>
      <w:proofErr w:type="spellEnd"/>
      <w:r w:rsidRPr="009A4332">
        <w:t xml:space="preserve"> </w:t>
      </w:r>
      <w:proofErr w:type="spellStart"/>
      <w:r w:rsidRPr="009A4332">
        <w:t>studije</w:t>
      </w:r>
      <w:proofErr w:type="spellEnd"/>
      <w:r w:rsidRPr="009A4332">
        <w:t xml:space="preserve">),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osnovnim</w:t>
      </w:r>
      <w:proofErr w:type="spellEnd"/>
      <w:r w:rsidRPr="009A4332">
        <w:t xml:space="preserve"> </w:t>
      </w:r>
      <w:proofErr w:type="spellStart"/>
      <w:r w:rsidRPr="009A4332">
        <w:t>studijama</w:t>
      </w:r>
      <w:proofErr w:type="spellEnd"/>
      <w:r w:rsidRPr="009A4332">
        <w:t xml:space="preserve"> u </w:t>
      </w:r>
      <w:proofErr w:type="spellStart"/>
      <w:r w:rsidRPr="009A4332">
        <w:t>trajanju</w:t>
      </w:r>
      <w:proofErr w:type="spellEnd"/>
      <w:r w:rsidRPr="009A4332">
        <w:t xml:space="preserve"> od </w:t>
      </w:r>
      <w:proofErr w:type="spellStart"/>
      <w:r w:rsidRPr="009A4332">
        <w:t>najmanje</w:t>
      </w:r>
      <w:proofErr w:type="spellEnd"/>
      <w:r w:rsidRPr="009A4332">
        <w:t xml:space="preserve"> </w:t>
      </w:r>
      <w:proofErr w:type="spellStart"/>
      <w:r w:rsidRPr="009A4332">
        <w:t>četiri</w:t>
      </w:r>
      <w:proofErr w:type="spellEnd"/>
      <w:r w:rsidRPr="009A4332">
        <w:t xml:space="preserve"> </w:t>
      </w:r>
      <w:proofErr w:type="spellStart"/>
      <w:r w:rsidRPr="009A4332">
        <w:t>godine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</w:t>
      </w:r>
      <w:proofErr w:type="spellStart"/>
      <w:r w:rsidRPr="009A4332">
        <w:t>određene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koji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prava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dužnosti</w:t>
      </w:r>
      <w:proofErr w:type="spellEnd"/>
      <w:r w:rsidRPr="009A4332">
        <w:t xml:space="preserve"> </w:t>
      </w:r>
      <w:proofErr w:type="spellStart"/>
      <w:r w:rsidRPr="009A4332">
        <w:t>državnih</w:t>
      </w:r>
      <w:proofErr w:type="spellEnd"/>
      <w:r w:rsidRPr="009A4332">
        <w:t xml:space="preserve"> </w:t>
      </w:r>
      <w:proofErr w:type="spellStart"/>
      <w:r w:rsidRPr="009A4332">
        <w:t>službenika</w:t>
      </w:r>
      <w:proofErr w:type="spellEnd"/>
      <w:r w:rsidRPr="009A4332">
        <w:t xml:space="preserve">, </w:t>
      </w:r>
      <w:proofErr w:type="spellStart"/>
      <w:r w:rsidRPr="009A4332">
        <w:t>drugim</w:t>
      </w:r>
      <w:proofErr w:type="spellEnd"/>
      <w:r w:rsidRPr="009A4332">
        <w:t xml:space="preserve"> </w:t>
      </w:r>
      <w:proofErr w:type="spellStart"/>
      <w:r w:rsidRPr="009A4332">
        <w:t>propisom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aktom</w:t>
      </w:r>
      <w:proofErr w:type="spellEnd"/>
      <w:r w:rsidRPr="009A4332">
        <w:t xml:space="preserve"> o </w:t>
      </w:r>
      <w:proofErr w:type="spellStart"/>
      <w:r w:rsidRPr="009A4332">
        <w:t>unutrašnjem</w:t>
      </w:r>
      <w:proofErr w:type="spellEnd"/>
      <w:r w:rsidRPr="009A4332">
        <w:t xml:space="preserve"> </w:t>
      </w:r>
      <w:proofErr w:type="spellStart"/>
      <w:r w:rsidRPr="009A4332">
        <w:t>uređenju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sistematizaciji</w:t>
      </w:r>
      <w:proofErr w:type="spellEnd"/>
      <w:r w:rsidRPr="009A4332">
        <w:t xml:space="preserve"> </w:t>
      </w:r>
      <w:proofErr w:type="spellStart"/>
      <w:r w:rsidRPr="009A4332">
        <w:t>radnih</w:t>
      </w:r>
      <w:proofErr w:type="spellEnd"/>
      <w:r w:rsidRPr="009A4332">
        <w:t xml:space="preserve"> </w:t>
      </w:r>
      <w:proofErr w:type="spellStart"/>
      <w:r w:rsidRPr="009A4332">
        <w:t>mesta</w:t>
      </w:r>
      <w:proofErr w:type="spellEnd"/>
      <w:r w:rsidRPr="009A4332">
        <w:t xml:space="preserve"> u </w:t>
      </w:r>
      <w:proofErr w:type="spellStart"/>
      <w:r w:rsidRPr="009A4332">
        <w:t>Ministarstvu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položen</w:t>
      </w:r>
      <w:proofErr w:type="spellEnd"/>
      <w:r w:rsidRPr="009A4332">
        <w:t xml:space="preserve"> </w:t>
      </w:r>
      <w:proofErr w:type="spellStart"/>
      <w:r w:rsidRPr="009A4332">
        <w:t>ispit</w:t>
      </w:r>
      <w:proofErr w:type="spellEnd"/>
      <w:r w:rsidRPr="009A4332">
        <w:t xml:space="preserve"> za </w:t>
      </w:r>
      <w:proofErr w:type="spellStart"/>
      <w:r w:rsidRPr="009A4332">
        <w:t>inspektora</w:t>
      </w:r>
      <w:proofErr w:type="spellEnd"/>
      <w:r w:rsidRPr="009A4332">
        <w:t xml:space="preserve">,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poseban</w:t>
      </w:r>
      <w:proofErr w:type="spellEnd"/>
      <w:r w:rsidRPr="009A4332">
        <w:t xml:space="preserve"> </w:t>
      </w:r>
      <w:proofErr w:type="spellStart"/>
      <w:r w:rsidRPr="009A4332">
        <w:t>stručni</w:t>
      </w:r>
      <w:proofErr w:type="spellEnd"/>
      <w:r w:rsidRPr="009A4332">
        <w:t xml:space="preserve"> </w:t>
      </w:r>
      <w:proofErr w:type="spellStart"/>
      <w:r w:rsidRPr="009A4332">
        <w:t>ispit</w:t>
      </w:r>
      <w:proofErr w:type="spellEnd"/>
      <w:r w:rsidRPr="009A4332">
        <w:t xml:space="preserve"> za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>.</w:t>
      </w:r>
    </w:p>
    <w:p w14:paraId="7A6E1DBD" w14:textId="77777777" w:rsidR="009A4332" w:rsidRPr="009A4332" w:rsidRDefault="009A4332" w:rsidP="009A4332">
      <w:pPr>
        <w:jc w:val="center"/>
      </w:pPr>
      <w:proofErr w:type="spellStart"/>
      <w:r w:rsidRPr="009A4332">
        <w:t>Glavni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, pored </w:t>
      </w:r>
      <w:proofErr w:type="spellStart"/>
      <w:r w:rsidRPr="009A4332">
        <w:t>uslova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4.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mora da </w:t>
      </w:r>
      <w:proofErr w:type="spellStart"/>
      <w:r w:rsidRPr="009A4332">
        <w:t>ispunjava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za rad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položaju</w:t>
      </w:r>
      <w:proofErr w:type="spellEnd"/>
      <w:r w:rsidRPr="009A4332">
        <w:t xml:space="preserve">,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uređuju</w:t>
      </w:r>
      <w:proofErr w:type="spellEnd"/>
      <w:r w:rsidRPr="009A4332">
        <w:t xml:space="preserve"> </w:t>
      </w:r>
      <w:proofErr w:type="spellStart"/>
      <w:r w:rsidRPr="009A4332">
        <w:t>prava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dužnosti</w:t>
      </w:r>
      <w:proofErr w:type="spellEnd"/>
      <w:r w:rsidRPr="009A4332">
        <w:t xml:space="preserve"> </w:t>
      </w:r>
      <w:proofErr w:type="spellStart"/>
      <w:r w:rsidRPr="009A4332">
        <w:t>državnih</w:t>
      </w:r>
      <w:proofErr w:type="spellEnd"/>
      <w:r w:rsidRPr="009A4332">
        <w:t xml:space="preserve"> </w:t>
      </w:r>
      <w:proofErr w:type="spellStart"/>
      <w:r w:rsidRPr="009A4332">
        <w:t>službenika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za </w:t>
      </w:r>
      <w:proofErr w:type="spellStart"/>
      <w:r w:rsidRPr="009A4332">
        <w:t>rukovodioca</w:t>
      </w:r>
      <w:proofErr w:type="spellEnd"/>
      <w:r w:rsidRPr="009A4332">
        <w:t xml:space="preserve"> </w:t>
      </w:r>
      <w:proofErr w:type="spellStart"/>
      <w:r w:rsidRPr="009A4332">
        <w:t>inspekcije</w:t>
      </w:r>
      <w:proofErr w:type="spellEnd"/>
      <w:r w:rsidRPr="009A4332">
        <w:t xml:space="preserve">,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>.</w:t>
      </w:r>
    </w:p>
    <w:p w14:paraId="6D77DEC8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Komunalni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koji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poslove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tačka</w:t>
      </w:r>
      <w:proofErr w:type="spellEnd"/>
      <w:r w:rsidRPr="009A4332">
        <w:t xml:space="preserve"> 2)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mora da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položen</w:t>
      </w:r>
      <w:proofErr w:type="spellEnd"/>
      <w:r w:rsidRPr="009A4332">
        <w:t xml:space="preserve"> </w:t>
      </w:r>
      <w:proofErr w:type="spellStart"/>
      <w:r w:rsidRPr="009A4332">
        <w:t>ispit</w:t>
      </w:r>
      <w:proofErr w:type="spellEnd"/>
      <w:r w:rsidRPr="009A4332">
        <w:t xml:space="preserve"> za </w:t>
      </w:r>
      <w:proofErr w:type="spellStart"/>
      <w:r w:rsidRPr="009A4332">
        <w:t>inspektora</w:t>
      </w:r>
      <w:proofErr w:type="spellEnd"/>
      <w:r w:rsidRPr="009A4332">
        <w:t xml:space="preserve">,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poseban</w:t>
      </w:r>
      <w:proofErr w:type="spellEnd"/>
      <w:r w:rsidRPr="009A4332">
        <w:t xml:space="preserve"> </w:t>
      </w:r>
      <w:proofErr w:type="spellStart"/>
      <w:r w:rsidRPr="009A4332">
        <w:t>stručni</w:t>
      </w:r>
      <w:proofErr w:type="spellEnd"/>
      <w:r w:rsidRPr="009A4332">
        <w:t xml:space="preserve"> </w:t>
      </w:r>
      <w:proofErr w:type="spellStart"/>
      <w:r w:rsidRPr="009A4332">
        <w:t>ispit</w:t>
      </w:r>
      <w:proofErr w:type="spellEnd"/>
      <w:r w:rsidRPr="009A4332">
        <w:t xml:space="preserve"> za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>.</w:t>
      </w:r>
    </w:p>
    <w:p w14:paraId="2AAA9A11" w14:textId="77777777" w:rsidR="009A4332" w:rsidRPr="009A4332" w:rsidRDefault="009A4332" w:rsidP="009A4332">
      <w:pPr>
        <w:jc w:val="center"/>
      </w:pPr>
      <w:r w:rsidRPr="009A4332">
        <w:t xml:space="preserve">Program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polaganja</w:t>
      </w:r>
      <w:proofErr w:type="spellEnd"/>
      <w:r w:rsidRPr="009A4332">
        <w:t xml:space="preserve"> </w:t>
      </w:r>
      <w:proofErr w:type="spellStart"/>
      <w:r w:rsidRPr="009A4332">
        <w:t>posebnog</w:t>
      </w:r>
      <w:proofErr w:type="spellEnd"/>
      <w:r w:rsidRPr="009A4332">
        <w:t xml:space="preserve"> </w:t>
      </w:r>
      <w:proofErr w:type="spellStart"/>
      <w:r w:rsidRPr="009A4332">
        <w:t>stručnog</w:t>
      </w:r>
      <w:proofErr w:type="spellEnd"/>
      <w:r w:rsidRPr="009A4332">
        <w:t xml:space="preserve"> </w:t>
      </w:r>
      <w:proofErr w:type="spellStart"/>
      <w:r w:rsidRPr="009A4332">
        <w:t>ispita</w:t>
      </w:r>
      <w:proofErr w:type="spellEnd"/>
      <w:r w:rsidRPr="009A4332">
        <w:t xml:space="preserve"> za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ministar</w:t>
      </w:r>
      <w:proofErr w:type="spellEnd"/>
      <w:r w:rsidRPr="009A4332">
        <w:t>.</w:t>
      </w:r>
    </w:p>
    <w:p w14:paraId="6DE537F1" w14:textId="77777777" w:rsidR="009A4332" w:rsidRPr="009A4332" w:rsidRDefault="009A4332" w:rsidP="009A4332">
      <w:pPr>
        <w:jc w:val="center"/>
      </w:pPr>
      <w:r w:rsidRPr="009A4332">
        <w:t xml:space="preserve">Na </w:t>
      </w:r>
      <w:proofErr w:type="spellStart"/>
      <w:r w:rsidRPr="009A4332">
        <w:t>pitanja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</w:t>
      </w:r>
      <w:proofErr w:type="spellStart"/>
      <w:r w:rsidRPr="009A4332">
        <w:t>nad</w:t>
      </w:r>
      <w:proofErr w:type="spellEnd"/>
      <w:r w:rsidRPr="009A4332">
        <w:t xml:space="preserve"> </w:t>
      </w:r>
      <w:proofErr w:type="spellStart"/>
      <w:r w:rsidRPr="009A4332">
        <w:t>primenom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propisa</w:t>
      </w:r>
      <w:proofErr w:type="spellEnd"/>
      <w:r w:rsidRPr="009A4332">
        <w:t xml:space="preserve"> </w:t>
      </w:r>
      <w:proofErr w:type="spellStart"/>
      <w:r w:rsidRPr="009A4332">
        <w:t>donetih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osnovu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nisu</w:t>
      </w:r>
      <w:proofErr w:type="spellEnd"/>
      <w:r w:rsidRPr="009A4332">
        <w:t xml:space="preserve"> </w:t>
      </w:r>
      <w:proofErr w:type="spellStart"/>
      <w:r w:rsidRPr="009A4332">
        <w:t>posebno</w:t>
      </w:r>
      <w:proofErr w:type="spellEnd"/>
      <w:r w:rsidRPr="009A4332">
        <w:t xml:space="preserve"> </w:t>
      </w:r>
      <w:proofErr w:type="spellStart"/>
      <w:r w:rsidRPr="009A4332">
        <w:t>uređena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, </w:t>
      </w:r>
      <w:proofErr w:type="spellStart"/>
      <w:r w:rsidRPr="009A4332">
        <w:t>primenjuje</w:t>
      </w:r>
      <w:proofErr w:type="spellEnd"/>
      <w:r w:rsidRPr="009A4332">
        <w:t xml:space="preserve"> se </w:t>
      </w:r>
      <w:proofErr w:type="spellStart"/>
      <w:r w:rsidRPr="009A4332">
        <w:t>zakon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>.</w:t>
      </w:r>
    </w:p>
    <w:p w14:paraId="0DA01A7B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02" w:name="str_57"/>
      <w:bookmarkEnd w:id="102"/>
      <w:proofErr w:type="spellStart"/>
      <w:r w:rsidRPr="009A4332">
        <w:rPr>
          <w:b/>
          <w:bCs/>
          <w:i/>
          <w:iCs/>
        </w:rPr>
        <w:t>Službena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legitimacija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oprema</w:t>
      </w:r>
      <w:proofErr w:type="spellEnd"/>
    </w:p>
    <w:p w14:paraId="522492F6" w14:textId="77777777" w:rsidR="009A4332" w:rsidRPr="009A4332" w:rsidRDefault="009A4332" w:rsidP="009A4332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47</w:t>
      </w:r>
    </w:p>
    <w:p w14:paraId="6026BCA2" w14:textId="77777777" w:rsidR="009A4332" w:rsidRPr="009A4332" w:rsidRDefault="009A4332" w:rsidP="009A4332">
      <w:pPr>
        <w:jc w:val="center"/>
      </w:pP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prilikom</w:t>
      </w:r>
      <w:proofErr w:type="spellEnd"/>
      <w:r w:rsidRPr="009A4332">
        <w:t xml:space="preserve"> </w:t>
      </w:r>
      <w:proofErr w:type="spellStart"/>
      <w:r w:rsidRPr="009A4332">
        <w:t>vršenja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službenu</w:t>
      </w:r>
      <w:proofErr w:type="spellEnd"/>
      <w:r w:rsidRPr="009A4332">
        <w:t xml:space="preserve"> </w:t>
      </w:r>
      <w:proofErr w:type="spellStart"/>
      <w:r w:rsidRPr="009A4332">
        <w:t>legitimaciju</w:t>
      </w:r>
      <w:proofErr w:type="spellEnd"/>
      <w:r w:rsidRPr="009A4332">
        <w:t xml:space="preserve">, </w:t>
      </w:r>
      <w:proofErr w:type="spellStart"/>
      <w:r w:rsidRPr="009A4332">
        <w:t>značku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odgovarajuću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</w:t>
      </w:r>
      <w:proofErr w:type="spellStart"/>
      <w:r w:rsidRPr="009A4332">
        <w:t>odeće</w:t>
      </w:r>
      <w:proofErr w:type="spellEnd"/>
      <w:r w:rsidRPr="009A4332">
        <w:t xml:space="preserve">, </w:t>
      </w:r>
      <w:proofErr w:type="spellStart"/>
      <w:r w:rsidRPr="009A4332">
        <w:t>obuće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opreme</w:t>
      </w:r>
      <w:proofErr w:type="spellEnd"/>
      <w:r w:rsidRPr="009A4332">
        <w:t>.</w:t>
      </w:r>
    </w:p>
    <w:p w14:paraId="491F87D0" w14:textId="77777777" w:rsidR="009A4332" w:rsidRPr="009A4332" w:rsidRDefault="009A4332" w:rsidP="009A4332">
      <w:pPr>
        <w:jc w:val="center"/>
      </w:pPr>
      <w:proofErr w:type="spellStart"/>
      <w:r w:rsidRPr="009A4332">
        <w:t>Ministar</w:t>
      </w:r>
      <w:proofErr w:type="spellEnd"/>
      <w:r w:rsidRPr="009A4332">
        <w:t xml:space="preserve"> </w:t>
      </w:r>
      <w:proofErr w:type="spellStart"/>
      <w:r w:rsidRPr="009A4332">
        <w:t>propisuje</w:t>
      </w:r>
      <w:proofErr w:type="spellEnd"/>
      <w:r w:rsidRPr="009A4332">
        <w:t xml:space="preserve"> </w:t>
      </w:r>
      <w:proofErr w:type="spellStart"/>
      <w:r w:rsidRPr="009A4332">
        <w:t>izgled</w:t>
      </w:r>
      <w:proofErr w:type="spellEnd"/>
      <w:r w:rsidRPr="009A4332">
        <w:t xml:space="preserve"> </w:t>
      </w:r>
      <w:proofErr w:type="spellStart"/>
      <w:r w:rsidRPr="009A4332">
        <w:t>značke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odgovarajuću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</w:t>
      </w:r>
      <w:proofErr w:type="spellStart"/>
      <w:r w:rsidRPr="009A4332">
        <w:t>odeće</w:t>
      </w:r>
      <w:proofErr w:type="spellEnd"/>
      <w:r w:rsidRPr="009A4332">
        <w:t xml:space="preserve">, </w:t>
      </w:r>
      <w:proofErr w:type="spellStart"/>
      <w:r w:rsidRPr="009A4332">
        <w:t>obuće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opreme</w:t>
      </w:r>
      <w:proofErr w:type="spellEnd"/>
      <w:r w:rsidRPr="009A4332">
        <w:t xml:space="preserve"> </w:t>
      </w:r>
      <w:proofErr w:type="spellStart"/>
      <w:r w:rsidRPr="009A4332">
        <w:t>koju</w:t>
      </w:r>
      <w:proofErr w:type="spellEnd"/>
      <w:r w:rsidRPr="009A4332">
        <w:t xml:space="preserve"> </w:t>
      </w:r>
      <w:proofErr w:type="spellStart"/>
      <w:r w:rsidRPr="009A4332">
        <w:t>nosi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>.</w:t>
      </w:r>
    </w:p>
    <w:p w14:paraId="59AA2528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04" w:name="str_58"/>
      <w:bookmarkEnd w:id="104"/>
      <w:proofErr w:type="spellStart"/>
      <w:r w:rsidRPr="009A4332">
        <w:rPr>
          <w:b/>
          <w:bCs/>
          <w:i/>
          <w:iCs/>
        </w:rPr>
        <w:t>Ovlašćenja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tržišnog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inspektora</w:t>
      </w:r>
      <w:proofErr w:type="spellEnd"/>
    </w:p>
    <w:p w14:paraId="6F604D44" w14:textId="77777777" w:rsidR="009A4332" w:rsidRPr="009A4332" w:rsidRDefault="009A4332" w:rsidP="009A4332">
      <w:pPr>
        <w:jc w:val="center"/>
        <w:rPr>
          <w:b/>
          <w:bCs/>
        </w:rPr>
      </w:pPr>
      <w:bookmarkStart w:id="105" w:name="clan_48"/>
      <w:bookmarkEnd w:id="10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48</w:t>
      </w:r>
    </w:p>
    <w:p w14:paraId="5C810C75" w14:textId="77777777" w:rsidR="009A4332" w:rsidRPr="009A4332" w:rsidRDefault="009A4332" w:rsidP="009A4332">
      <w:pPr>
        <w:jc w:val="center"/>
      </w:pPr>
      <w:r w:rsidRPr="009A4332">
        <w:t xml:space="preserve">U </w:t>
      </w:r>
      <w:proofErr w:type="spellStart"/>
      <w:r w:rsidRPr="009A4332">
        <w:t>vršenju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ovlašćenje</w:t>
      </w:r>
      <w:proofErr w:type="spellEnd"/>
      <w:r w:rsidRPr="009A4332">
        <w:t xml:space="preserve"> da:</w:t>
      </w:r>
    </w:p>
    <w:p w14:paraId="5DC7CDED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pregleda</w:t>
      </w:r>
      <w:proofErr w:type="spellEnd"/>
      <w:r w:rsidRPr="009A4332">
        <w:t xml:space="preserve"> </w:t>
      </w:r>
      <w:proofErr w:type="spellStart"/>
      <w:r w:rsidRPr="009A4332">
        <w:t>poslovni</w:t>
      </w:r>
      <w:proofErr w:type="spellEnd"/>
      <w:r w:rsidRPr="009A4332">
        <w:t xml:space="preserve"> </w:t>
      </w:r>
      <w:proofErr w:type="spellStart"/>
      <w:r w:rsidRPr="009A4332">
        <w:t>prostor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prostor</w:t>
      </w:r>
      <w:proofErr w:type="spellEnd"/>
      <w:r w:rsidRPr="009A4332">
        <w:t xml:space="preserve"> u </w:t>
      </w:r>
      <w:proofErr w:type="spellStart"/>
      <w:r w:rsidRPr="009A4332">
        <w:t>kojem</w:t>
      </w:r>
      <w:proofErr w:type="spellEnd"/>
      <w:r w:rsidRPr="009A4332">
        <w:t xml:space="preserve"> se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trgovinska</w:t>
      </w:r>
      <w:proofErr w:type="spellEnd"/>
      <w:r w:rsidRPr="009A4332">
        <w:t xml:space="preserve"> </w:t>
      </w:r>
      <w:proofErr w:type="spellStart"/>
      <w:proofErr w:type="gramStart"/>
      <w:r w:rsidRPr="009A4332">
        <w:t>delatnost</w:t>
      </w:r>
      <w:proofErr w:type="spellEnd"/>
      <w:r w:rsidRPr="009A4332">
        <w:t>;</w:t>
      </w:r>
      <w:proofErr w:type="gramEnd"/>
    </w:p>
    <w:p w14:paraId="5533ECBD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vrši</w:t>
      </w:r>
      <w:proofErr w:type="spellEnd"/>
      <w:r w:rsidRPr="009A4332">
        <w:t xml:space="preserve"> </w:t>
      </w:r>
      <w:proofErr w:type="spellStart"/>
      <w:r w:rsidRPr="009A4332">
        <w:t>uvid</w:t>
      </w:r>
      <w:proofErr w:type="spellEnd"/>
      <w:r w:rsidRPr="009A4332">
        <w:t xml:space="preserve"> u </w:t>
      </w:r>
      <w:proofErr w:type="spellStart"/>
      <w:r w:rsidRPr="009A4332">
        <w:t>poslovne</w:t>
      </w:r>
      <w:proofErr w:type="spellEnd"/>
      <w:r w:rsidRPr="009A4332">
        <w:t xml:space="preserve"> </w:t>
      </w:r>
      <w:proofErr w:type="spellStart"/>
      <w:r w:rsidRPr="009A4332">
        <w:t>knjige</w:t>
      </w:r>
      <w:proofErr w:type="spellEnd"/>
      <w:r w:rsidRPr="009A4332">
        <w:t xml:space="preserve">, </w:t>
      </w:r>
      <w:proofErr w:type="spellStart"/>
      <w:r w:rsidRPr="009A4332">
        <w:t>evidencije</w:t>
      </w:r>
      <w:proofErr w:type="spellEnd"/>
      <w:r w:rsidRPr="009A4332">
        <w:t xml:space="preserve">, </w:t>
      </w:r>
      <w:proofErr w:type="spellStart"/>
      <w:r w:rsidRPr="009A4332">
        <w:t>isprave</w:t>
      </w:r>
      <w:proofErr w:type="spellEnd"/>
      <w:r w:rsidRPr="009A4332">
        <w:t xml:space="preserve">, </w:t>
      </w:r>
      <w:proofErr w:type="spellStart"/>
      <w:r w:rsidRPr="009A4332">
        <w:t>elektronske</w:t>
      </w:r>
      <w:proofErr w:type="spellEnd"/>
      <w:r w:rsidRPr="009A4332">
        <w:t xml:space="preserve"> </w:t>
      </w:r>
      <w:proofErr w:type="spellStart"/>
      <w:r w:rsidRPr="009A4332">
        <w:t>dokumente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u </w:t>
      </w:r>
      <w:proofErr w:type="spellStart"/>
      <w:r w:rsidRPr="009A4332">
        <w:t>drugu</w:t>
      </w:r>
      <w:proofErr w:type="spellEnd"/>
      <w:r w:rsidRPr="009A4332">
        <w:t xml:space="preserve"> </w:t>
      </w:r>
      <w:proofErr w:type="spellStart"/>
      <w:r w:rsidRPr="009A4332">
        <w:t>dokumentaciju</w:t>
      </w:r>
      <w:proofErr w:type="spellEnd"/>
      <w:r w:rsidRPr="009A4332">
        <w:t xml:space="preserve"> u </w:t>
      </w:r>
      <w:proofErr w:type="spellStart"/>
      <w:r w:rsidRPr="009A4332">
        <w:t>vezi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obavljanjem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, a </w:t>
      </w:r>
      <w:proofErr w:type="spellStart"/>
      <w:r w:rsidRPr="009A4332">
        <w:t>koju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mogao</w:t>
      </w:r>
      <w:proofErr w:type="spellEnd"/>
      <w:r w:rsidRPr="009A4332">
        <w:t xml:space="preserve"> da </w:t>
      </w:r>
      <w:proofErr w:type="spellStart"/>
      <w:r w:rsidRPr="009A4332">
        <w:t>pribavi</w:t>
      </w:r>
      <w:proofErr w:type="spellEnd"/>
      <w:r w:rsidRPr="009A4332">
        <w:t xml:space="preserve"> po </w:t>
      </w:r>
      <w:proofErr w:type="spellStart"/>
      <w:r w:rsidRPr="009A4332">
        <w:t>službenoj</w:t>
      </w:r>
      <w:proofErr w:type="spellEnd"/>
      <w:r w:rsidRPr="009A4332">
        <w:t xml:space="preserve"> </w:t>
      </w:r>
      <w:proofErr w:type="spellStart"/>
      <w:r w:rsidRPr="009A4332">
        <w:t>dužnosti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da je </w:t>
      </w:r>
      <w:proofErr w:type="spellStart"/>
      <w:r w:rsidRPr="009A4332">
        <w:t>kopira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drugi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proofErr w:type="gramStart"/>
      <w:r w:rsidRPr="009A4332">
        <w:t>preuzme</w:t>
      </w:r>
      <w:proofErr w:type="spellEnd"/>
      <w:r w:rsidRPr="009A4332">
        <w:t>;</w:t>
      </w:r>
      <w:proofErr w:type="gramEnd"/>
    </w:p>
    <w:p w14:paraId="440E013A" w14:textId="77777777" w:rsidR="009A4332" w:rsidRPr="009A4332" w:rsidRDefault="009A4332" w:rsidP="009A4332">
      <w:pPr>
        <w:jc w:val="center"/>
      </w:pPr>
      <w:r w:rsidRPr="009A4332">
        <w:t xml:space="preserve">3) </w:t>
      </w:r>
      <w:proofErr w:type="spellStart"/>
      <w:r w:rsidRPr="009A4332">
        <w:t>vrši</w:t>
      </w:r>
      <w:proofErr w:type="spellEnd"/>
      <w:r w:rsidRPr="009A4332">
        <w:t xml:space="preserve"> </w:t>
      </w:r>
      <w:proofErr w:type="spellStart"/>
      <w:r w:rsidRPr="009A4332">
        <w:t>identifikaciju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trgovinsku</w:t>
      </w:r>
      <w:proofErr w:type="spellEnd"/>
      <w:r w:rsidRPr="009A4332">
        <w:t xml:space="preserve"> </w:t>
      </w:r>
      <w:proofErr w:type="spellStart"/>
      <w:r w:rsidRPr="009A4332">
        <w:t>delatnost</w:t>
      </w:r>
      <w:proofErr w:type="spellEnd"/>
      <w:r w:rsidRPr="009A4332">
        <w:t xml:space="preserve">, </w:t>
      </w:r>
      <w:proofErr w:type="spellStart"/>
      <w:r w:rsidRPr="009A4332">
        <w:t>putem</w:t>
      </w:r>
      <w:proofErr w:type="spellEnd"/>
      <w:r w:rsidRPr="009A4332">
        <w:t xml:space="preserve"> </w:t>
      </w:r>
      <w:proofErr w:type="spellStart"/>
      <w:r w:rsidRPr="009A4332">
        <w:t>uvida</w:t>
      </w:r>
      <w:proofErr w:type="spellEnd"/>
      <w:r w:rsidRPr="009A4332">
        <w:t xml:space="preserve"> u </w:t>
      </w:r>
      <w:proofErr w:type="spellStart"/>
      <w:r w:rsidRPr="009A4332">
        <w:t>ličnu</w:t>
      </w:r>
      <w:proofErr w:type="spellEnd"/>
      <w:r w:rsidRPr="009A4332">
        <w:t xml:space="preserve"> </w:t>
      </w:r>
      <w:proofErr w:type="spellStart"/>
      <w:r w:rsidRPr="009A4332">
        <w:t>ispravu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drugu</w:t>
      </w:r>
      <w:proofErr w:type="spellEnd"/>
      <w:r w:rsidRPr="009A4332">
        <w:t xml:space="preserve"> </w:t>
      </w:r>
      <w:proofErr w:type="spellStart"/>
      <w:r w:rsidRPr="009A4332">
        <w:t>javnu</w:t>
      </w:r>
      <w:proofErr w:type="spellEnd"/>
      <w:r w:rsidRPr="009A4332">
        <w:t xml:space="preserve"> </w:t>
      </w:r>
      <w:proofErr w:type="spellStart"/>
      <w:r w:rsidRPr="009A4332">
        <w:t>ispravu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proofErr w:type="gramStart"/>
      <w:r w:rsidRPr="009A4332">
        <w:t>fotografijom</w:t>
      </w:r>
      <w:proofErr w:type="spellEnd"/>
      <w:r w:rsidRPr="009A4332">
        <w:t>;</w:t>
      </w:r>
      <w:proofErr w:type="gramEnd"/>
    </w:p>
    <w:p w14:paraId="6851DD7E" w14:textId="77777777" w:rsidR="009A4332" w:rsidRPr="009A4332" w:rsidRDefault="009A4332" w:rsidP="009A4332">
      <w:pPr>
        <w:jc w:val="center"/>
      </w:pPr>
      <w:r w:rsidRPr="009A4332">
        <w:t xml:space="preserve">4) </w:t>
      </w:r>
      <w:proofErr w:type="spellStart"/>
      <w:r w:rsidRPr="009A4332">
        <w:t>uzima</w:t>
      </w:r>
      <w:proofErr w:type="spellEnd"/>
      <w:r w:rsidRPr="009A4332">
        <w:t xml:space="preserve"> </w:t>
      </w:r>
      <w:proofErr w:type="spellStart"/>
      <w:r w:rsidRPr="009A4332">
        <w:t>pisane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usmene</w:t>
      </w:r>
      <w:proofErr w:type="spellEnd"/>
      <w:r w:rsidRPr="009A4332">
        <w:t xml:space="preserve"> </w:t>
      </w:r>
      <w:proofErr w:type="spellStart"/>
      <w:r w:rsidRPr="009A4332">
        <w:t>izjave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svedoka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službenih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da </w:t>
      </w:r>
      <w:proofErr w:type="spellStart"/>
      <w:r w:rsidRPr="009A4332">
        <w:t>poziva</w:t>
      </w:r>
      <w:proofErr w:type="spellEnd"/>
      <w:r w:rsidRPr="009A4332">
        <w:t xml:space="preserve"> ova </w:t>
      </w:r>
      <w:proofErr w:type="spellStart"/>
      <w:r w:rsidRPr="009A4332">
        <w:t>lica</w:t>
      </w:r>
      <w:proofErr w:type="spellEnd"/>
      <w:r w:rsidRPr="009A4332">
        <w:t xml:space="preserve"> da </w:t>
      </w:r>
      <w:proofErr w:type="spellStart"/>
      <w:r w:rsidRPr="009A4332">
        <w:t>daju</w:t>
      </w:r>
      <w:proofErr w:type="spellEnd"/>
      <w:r w:rsidRPr="009A4332">
        <w:t xml:space="preserve"> </w:t>
      </w:r>
      <w:proofErr w:type="spellStart"/>
      <w:r w:rsidRPr="009A4332">
        <w:t>izjave</w:t>
      </w:r>
      <w:proofErr w:type="spellEnd"/>
      <w:r w:rsidRPr="009A4332">
        <w:t xml:space="preserve">, o </w:t>
      </w:r>
      <w:proofErr w:type="spellStart"/>
      <w:r w:rsidRPr="009A4332">
        <w:t>pitanjima</w:t>
      </w:r>
      <w:proofErr w:type="spellEnd"/>
      <w:r w:rsidRPr="009A4332">
        <w:t xml:space="preserve"> od </w:t>
      </w:r>
      <w:proofErr w:type="spellStart"/>
      <w:r w:rsidRPr="009A4332">
        <w:t>značaja</w:t>
      </w:r>
      <w:proofErr w:type="spellEnd"/>
      <w:r w:rsidRPr="009A4332">
        <w:t xml:space="preserve"> za </w:t>
      </w:r>
      <w:proofErr w:type="spellStart"/>
      <w:r w:rsidRPr="009A4332">
        <w:t>predmet</w:t>
      </w:r>
      <w:proofErr w:type="spellEnd"/>
      <w:r w:rsidRPr="009A4332">
        <w:t xml:space="preserve"> </w:t>
      </w:r>
      <w:proofErr w:type="spellStart"/>
      <w:proofErr w:type="gramStart"/>
      <w:r w:rsidRPr="009A4332">
        <w:t>nadzora</w:t>
      </w:r>
      <w:proofErr w:type="spellEnd"/>
      <w:r w:rsidRPr="009A4332">
        <w:t>;</w:t>
      </w:r>
      <w:proofErr w:type="gramEnd"/>
    </w:p>
    <w:p w14:paraId="27AB194B" w14:textId="77777777" w:rsidR="009A4332" w:rsidRPr="009A4332" w:rsidRDefault="009A4332" w:rsidP="009A4332">
      <w:pPr>
        <w:jc w:val="center"/>
      </w:pPr>
      <w:r w:rsidRPr="009A4332">
        <w:t xml:space="preserve">5) </w:t>
      </w:r>
      <w:proofErr w:type="spellStart"/>
      <w:r w:rsidRPr="009A4332">
        <w:t>fotografiše</w:t>
      </w:r>
      <w:proofErr w:type="spellEnd"/>
      <w:r w:rsidRPr="009A4332">
        <w:t xml:space="preserve">, </w:t>
      </w:r>
      <w:proofErr w:type="spellStart"/>
      <w:r w:rsidRPr="009A4332">
        <w:t>vrši</w:t>
      </w:r>
      <w:proofErr w:type="spellEnd"/>
      <w:r w:rsidRPr="009A4332">
        <w:t xml:space="preserve"> video-</w:t>
      </w:r>
      <w:proofErr w:type="spellStart"/>
      <w:r w:rsidRPr="009A4332">
        <w:t>snimanje</w:t>
      </w:r>
      <w:proofErr w:type="spellEnd"/>
      <w:r w:rsidRPr="009A4332">
        <w:t xml:space="preserve"> </w:t>
      </w:r>
      <w:proofErr w:type="spellStart"/>
      <w:r w:rsidRPr="009A4332">
        <w:t>prostora</w:t>
      </w:r>
      <w:proofErr w:type="spellEnd"/>
      <w:r w:rsidRPr="009A4332">
        <w:t xml:space="preserve"> u </w:t>
      </w:r>
      <w:proofErr w:type="spellStart"/>
      <w:r w:rsidRPr="009A4332">
        <w:t>kojem</w:t>
      </w:r>
      <w:proofErr w:type="spellEnd"/>
      <w:r w:rsidRPr="009A4332">
        <w:t xml:space="preserve"> se </w:t>
      </w:r>
      <w:proofErr w:type="spellStart"/>
      <w:r w:rsidRPr="009A4332">
        <w:t>vrši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robe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predmeta</w:t>
      </w:r>
      <w:proofErr w:type="spellEnd"/>
      <w:r w:rsidRPr="009A4332">
        <w:t xml:space="preserve"> koji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predmet</w:t>
      </w:r>
      <w:proofErr w:type="spellEnd"/>
      <w:r w:rsidRPr="009A4332">
        <w:t xml:space="preserve"> </w:t>
      </w:r>
      <w:proofErr w:type="spellStart"/>
      <w:proofErr w:type="gramStart"/>
      <w:r w:rsidRPr="009A4332">
        <w:t>nadzora</w:t>
      </w:r>
      <w:proofErr w:type="spellEnd"/>
      <w:r w:rsidRPr="009A4332">
        <w:t>;</w:t>
      </w:r>
      <w:proofErr w:type="gramEnd"/>
    </w:p>
    <w:p w14:paraId="69F62903" w14:textId="77777777" w:rsidR="009A4332" w:rsidRPr="009A4332" w:rsidRDefault="009A4332" w:rsidP="009A4332">
      <w:pPr>
        <w:jc w:val="center"/>
      </w:pPr>
      <w:r w:rsidRPr="009A4332">
        <w:t xml:space="preserve">6) </w:t>
      </w:r>
      <w:proofErr w:type="spellStart"/>
      <w:r w:rsidRPr="009A4332">
        <w:t>vrši</w:t>
      </w:r>
      <w:proofErr w:type="spellEnd"/>
      <w:r w:rsidRPr="009A4332">
        <w:t xml:space="preserve"> </w:t>
      </w:r>
      <w:proofErr w:type="spellStart"/>
      <w:r w:rsidRPr="009A4332">
        <w:t>pregled</w:t>
      </w:r>
      <w:proofErr w:type="spellEnd"/>
      <w:r w:rsidRPr="009A4332">
        <w:t xml:space="preserve"> </w:t>
      </w:r>
      <w:proofErr w:type="spellStart"/>
      <w:r w:rsidRPr="009A4332">
        <w:t>vozila</w:t>
      </w:r>
      <w:proofErr w:type="spellEnd"/>
      <w:r w:rsidRPr="009A4332">
        <w:t xml:space="preserve">, 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saznanja</w:t>
      </w:r>
      <w:proofErr w:type="spellEnd"/>
      <w:r w:rsidRPr="009A4332">
        <w:t xml:space="preserve"> da je to </w:t>
      </w:r>
      <w:proofErr w:type="spellStart"/>
      <w:r w:rsidRPr="009A4332">
        <w:t>vozilo</w:t>
      </w:r>
      <w:proofErr w:type="spellEnd"/>
      <w:r w:rsidRPr="009A4332">
        <w:t xml:space="preserve"> u </w:t>
      </w:r>
      <w:proofErr w:type="spellStart"/>
      <w:r w:rsidRPr="009A4332">
        <w:t>funkciji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proofErr w:type="gramStart"/>
      <w:r w:rsidRPr="009A4332">
        <w:t>trgovine</w:t>
      </w:r>
      <w:proofErr w:type="spellEnd"/>
      <w:r w:rsidRPr="009A4332">
        <w:t>;</w:t>
      </w:r>
      <w:proofErr w:type="gramEnd"/>
    </w:p>
    <w:p w14:paraId="23903EF8" w14:textId="77777777" w:rsidR="009A4332" w:rsidRPr="009A4332" w:rsidRDefault="009A4332" w:rsidP="009A4332">
      <w:pPr>
        <w:jc w:val="center"/>
      </w:pPr>
      <w:r w:rsidRPr="009A4332">
        <w:t xml:space="preserve">7) </w:t>
      </w:r>
      <w:proofErr w:type="spellStart"/>
      <w:r w:rsidRPr="009A4332">
        <w:t>određuje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uzima</w:t>
      </w:r>
      <w:proofErr w:type="spellEnd"/>
      <w:r w:rsidRPr="009A4332">
        <w:t xml:space="preserve"> </w:t>
      </w:r>
      <w:proofErr w:type="spellStart"/>
      <w:r w:rsidRPr="009A4332">
        <w:t>uzorke</w:t>
      </w:r>
      <w:proofErr w:type="spellEnd"/>
      <w:r w:rsidRPr="009A4332">
        <w:t xml:space="preserve"> robe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proofErr w:type="gramStart"/>
      <w:r w:rsidRPr="009A4332">
        <w:t>predmeta</w:t>
      </w:r>
      <w:proofErr w:type="spellEnd"/>
      <w:r w:rsidRPr="009A4332">
        <w:t>;</w:t>
      </w:r>
      <w:proofErr w:type="gramEnd"/>
    </w:p>
    <w:p w14:paraId="6FCC72A1" w14:textId="77777777" w:rsidR="009A4332" w:rsidRPr="009A4332" w:rsidRDefault="009A4332" w:rsidP="009A4332">
      <w:pPr>
        <w:jc w:val="center"/>
      </w:pPr>
      <w:r w:rsidRPr="009A4332">
        <w:t xml:space="preserve">8) </w:t>
      </w:r>
      <w:proofErr w:type="spellStart"/>
      <w:r w:rsidRPr="009A4332">
        <w:t>prikuplja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</w:t>
      </w:r>
      <w:proofErr w:type="spellStart"/>
      <w:r w:rsidRPr="009A4332">
        <w:t>relevantne</w:t>
      </w:r>
      <w:proofErr w:type="spellEnd"/>
      <w:r w:rsidRPr="009A4332">
        <w:t xml:space="preserve"> za </w:t>
      </w:r>
      <w:proofErr w:type="spellStart"/>
      <w:r w:rsidRPr="009A4332">
        <w:t>predmet</w:t>
      </w:r>
      <w:proofErr w:type="spellEnd"/>
      <w:r w:rsidRPr="009A4332">
        <w:t xml:space="preserve"> </w:t>
      </w:r>
      <w:proofErr w:type="spellStart"/>
      <w:proofErr w:type="gramStart"/>
      <w:r w:rsidRPr="009A4332">
        <w:t>nadzora</w:t>
      </w:r>
      <w:proofErr w:type="spellEnd"/>
      <w:r w:rsidRPr="009A4332">
        <w:t>;</w:t>
      </w:r>
      <w:proofErr w:type="gramEnd"/>
    </w:p>
    <w:p w14:paraId="11566FB8" w14:textId="77777777" w:rsidR="009A4332" w:rsidRPr="009A4332" w:rsidRDefault="009A4332" w:rsidP="009A4332">
      <w:pPr>
        <w:jc w:val="center"/>
      </w:pPr>
      <w:r w:rsidRPr="009A4332">
        <w:t xml:space="preserve">9) </w:t>
      </w:r>
      <w:proofErr w:type="spellStart"/>
      <w:r w:rsidRPr="009A4332">
        <w:t>naloži</w:t>
      </w:r>
      <w:proofErr w:type="spellEnd"/>
      <w:r w:rsidRPr="009A4332">
        <w:t xml:space="preserve"> </w:t>
      </w:r>
      <w:proofErr w:type="spellStart"/>
      <w:r w:rsidRPr="009A4332">
        <w:t>popis</w:t>
      </w:r>
      <w:proofErr w:type="spellEnd"/>
      <w:r w:rsidRPr="009A4332">
        <w:t xml:space="preserve"> robe,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evidenciju</w:t>
      </w:r>
      <w:proofErr w:type="spellEnd"/>
      <w:r w:rsidRPr="009A4332">
        <w:t xml:space="preserve"> </w:t>
      </w:r>
      <w:proofErr w:type="spellStart"/>
      <w:proofErr w:type="gramStart"/>
      <w:r w:rsidRPr="009A4332">
        <w:t>prometa</w:t>
      </w:r>
      <w:proofErr w:type="spellEnd"/>
      <w:r w:rsidRPr="009A4332">
        <w:t>;</w:t>
      </w:r>
      <w:proofErr w:type="gramEnd"/>
    </w:p>
    <w:p w14:paraId="3C08A89B" w14:textId="77777777" w:rsidR="009A4332" w:rsidRPr="009A4332" w:rsidRDefault="009A4332" w:rsidP="009A4332">
      <w:pPr>
        <w:jc w:val="center"/>
      </w:pPr>
      <w:r w:rsidRPr="009A4332">
        <w:t xml:space="preserve">10) </w:t>
      </w:r>
      <w:proofErr w:type="spellStart"/>
      <w:r w:rsidRPr="009A4332">
        <w:t>zatraži</w:t>
      </w:r>
      <w:proofErr w:type="spellEnd"/>
      <w:r w:rsidRPr="009A4332">
        <w:t xml:space="preserve"> od </w:t>
      </w:r>
      <w:proofErr w:type="spellStart"/>
      <w:r w:rsidRPr="009A4332">
        <w:t>nadležnog</w:t>
      </w:r>
      <w:proofErr w:type="spellEnd"/>
      <w:r w:rsidRPr="009A4332">
        <w:t xml:space="preserve"> </w:t>
      </w:r>
      <w:proofErr w:type="spellStart"/>
      <w:r w:rsidRPr="009A4332">
        <w:t>suda</w:t>
      </w:r>
      <w:proofErr w:type="spellEnd"/>
      <w:r w:rsidRPr="009A4332">
        <w:t xml:space="preserve"> da </w:t>
      </w:r>
      <w:proofErr w:type="spellStart"/>
      <w:r w:rsidRPr="009A4332">
        <w:t>donese</w:t>
      </w:r>
      <w:proofErr w:type="spellEnd"/>
      <w:r w:rsidRPr="009A4332">
        <w:t xml:space="preserve"> </w:t>
      </w:r>
      <w:proofErr w:type="spellStart"/>
      <w:r w:rsidRPr="009A4332">
        <w:t>odluku</w:t>
      </w:r>
      <w:proofErr w:type="spellEnd"/>
      <w:r w:rsidRPr="009A4332">
        <w:t xml:space="preserve"> </w:t>
      </w:r>
      <w:proofErr w:type="spellStart"/>
      <w:r w:rsidRPr="009A4332">
        <w:t>kojom</w:t>
      </w:r>
      <w:proofErr w:type="spellEnd"/>
      <w:r w:rsidRPr="009A4332">
        <w:t xml:space="preserve"> se </w:t>
      </w:r>
      <w:proofErr w:type="spellStart"/>
      <w:r w:rsidRPr="009A4332">
        <w:t>dozvoljava</w:t>
      </w:r>
      <w:proofErr w:type="spellEnd"/>
      <w:r w:rsidRPr="009A4332">
        <w:t xml:space="preserve"> </w:t>
      </w:r>
      <w:proofErr w:type="spellStart"/>
      <w:r w:rsidRPr="009A4332">
        <w:t>uviđaj</w:t>
      </w:r>
      <w:proofErr w:type="spellEnd"/>
      <w:r w:rsidRPr="009A4332">
        <w:t xml:space="preserve"> u </w:t>
      </w:r>
      <w:proofErr w:type="spellStart"/>
      <w:r w:rsidRPr="009A4332">
        <w:t>stambenom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pratećem</w:t>
      </w:r>
      <w:proofErr w:type="spellEnd"/>
      <w:r w:rsidRPr="009A4332">
        <w:t xml:space="preserve"> </w:t>
      </w:r>
      <w:proofErr w:type="spellStart"/>
      <w:r w:rsidRPr="009A4332">
        <w:t>prostoru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nalog</w:t>
      </w:r>
      <w:proofErr w:type="spellEnd"/>
      <w:r w:rsidRPr="009A4332">
        <w:t xml:space="preserve"> za </w:t>
      </w:r>
      <w:proofErr w:type="spellStart"/>
      <w:r w:rsidRPr="009A4332">
        <w:t>pretres</w:t>
      </w:r>
      <w:proofErr w:type="spellEnd"/>
      <w:r w:rsidRPr="009A4332">
        <w:t xml:space="preserve"> </w:t>
      </w:r>
      <w:proofErr w:type="spellStart"/>
      <w:r w:rsidRPr="009A4332">
        <w:t>stambenog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pratećeg</w:t>
      </w:r>
      <w:proofErr w:type="spellEnd"/>
      <w:r w:rsidRPr="009A4332">
        <w:t xml:space="preserve"> </w:t>
      </w:r>
      <w:proofErr w:type="spellStart"/>
      <w:r w:rsidRPr="009A4332">
        <w:t>prostora</w:t>
      </w:r>
      <w:proofErr w:type="spellEnd"/>
      <w:r w:rsidRPr="009A4332">
        <w:t xml:space="preserve"> 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saznanja</w:t>
      </w:r>
      <w:proofErr w:type="spellEnd"/>
      <w:r w:rsidRPr="009A4332">
        <w:t xml:space="preserve">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sumnje</w:t>
      </w:r>
      <w:proofErr w:type="spellEnd"/>
      <w:r w:rsidRPr="009A4332">
        <w:t xml:space="preserve"> da se u tom </w:t>
      </w:r>
      <w:proofErr w:type="spellStart"/>
      <w:r w:rsidRPr="009A4332">
        <w:t>prostoru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nedozvoljena</w:t>
      </w:r>
      <w:proofErr w:type="spellEnd"/>
      <w:r w:rsidRPr="009A4332">
        <w:t xml:space="preserve"> </w:t>
      </w:r>
      <w:proofErr w:type="spellStart"/>
      <w:proofErr w:type="gramStart"/>
      <w:r w:rsidRPr="009A4332">
        <w:t>delatnost</w:t>
      </w:r>
      <w:proofErr w:type="spellEnd"/>
      <w:r w:rsidRPr="009A4332">
        <w:t>;</w:t>
      </w:r>
      <w:proofErr w:type="gramEnd"/>
    </w:p>
    <w:p w14:paraId="33391614" w14:textId="77777777" w:rsidR="009A4332" w:rsidRPr="009A4332" w:rsidRDefault="009A4332" w:rsidP="009A4332">
      <w:pPr>
        <w:jc w:val="center"/>
      </w:pPr>
      <w:r w:rsidRPr="009A4332">
        <w:lastRenderedPageBreak/>
        <w:t xml:space="preserve">11) </w:t>
      </w:r>
      <w:proofErr w:type="spellStart"/>
      <w:r w:rsidRPr="009A4332">
        <w:t>zahteva</w:t>
      </w:r>
      <w:proofErr w:type="spellEnd"/>
      <w:r w:rsidRPr="009A4332">
        <w:t xml:space="preserve"> </w:t>
      </w:r>
      <w:proofErr w:type="spellStart"/>
      <w:r w:rsidRPr="009A4332">
        <w:t>asistenciju</w:t>
      </w:r>
      <w:proofErr w:type="spellEnd"/>
      <w:r w:rsidRPr="009A4332">
        <w:t xml:space="preserve"> </w:t>
      </w:r>
      <w:proofErr w:type="spellStart"/>
      <w:r w:rsidRPr="009A4332">
        <w:t>policije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komunalne</w:t>
      </w:r>
      <w:proofErr w:type="spellEnd"/>
      <w:r w:rsidRPr="009A4332">
        <w:t xml:space="preserve"> </w:t>
      </w:r>
      <w:proofErr w:type="spellStart"/>
      <w:r w:rsidRPr="009A4332">
        <w:t>milicije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osnovano</w:t>
      </w:r>
      <w:proofErr w:type="spellEnd"/>
      <w:r w:rsidRPr="009A4332">
        <w:t xml:space="preserve"> </w:t>
      </w:r>
      <w:proofErr w:type="spellStart"/>
      <w:r w:rsidRPr="009A4332">
        <w:t>proceni</w:t>
      </w:r>
      <w:proofErr w:type="spellEnd"/>
      <w:r w:rsidRPr="009A4332">
        <w:t xml:space="preserve"> da je to </w:t>
      </w:r>
      <w:proofErr w:type="spellStart"/>
      <w:r w:rsidRPr="009A4332">
        <w:t>potrebno</w:t>
      </w:r>
      <w:proofErr w:type="spellEnd"/>
      <w:r w:rsidRPr="009A4332">
        <w:t xml:space="preserve"> </w:t>
      </w:r>
      <w:proofErr w:type="spellStart"/>
      <w:r w:rsidRPr="009A4332">
        <w:t>prema</w:t>
      </w:r>
      <w:proofErr w:type="spellEnd"/>
      <w:r w:rsidRPr="009A4332">
        <w:t xml:space="preserve"> </w:t>
      </w:r>
      <w:proofErr w:type="spellStart"/>
      <w:r w:rsidRPr="009A4332">
        <w:t>prilikama</w:t>
      </w:r>
      <w:proofErr w:type="spellEnd"/>
      <w:r w:rsidRPr="009A4332">
        <w:t xml:space="preserve"> </w:t>
      </w:r>
      <w:proofErr w:type="spellStart"/>
      <w:r w:rsidRPr="009A4332">
        <w:t>određenog</w:t>
      </w:r>
      <w:proofErr w:type="spellEnd"/>
      <w:r w:rsidRPr="009A4332">
        <w:t xml:space="preserve"> </w:t>
      </w:r>
      <w:proofErr w:type="spellStart"/>
      <w:proofErr w:type="gramStart"/>
      <w:r w:rsidRPr="009A4332">
        <w:t>slučaja</w:t>
      </w:r>
      <w:proofErr w:type="spellEnd"/>
      <w:r w:rsidRPr="009A4332">
        <w:t>;</w:t>
      </w:r>
      <w:proofErr w:type="gramEnd"/>
    </w:p>
    <w:p w14:paraId="3010D9F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12) </w:t>
      </w:r>
      <w:proofErr w:type="spellStart"/>
      <w:r w:rsidRPr="009A4332">
        <w:rPr>
          <w:lang w:val="fr-FR"/>
        </w:rPr>
        <w:t>obavi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prikrivenu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kupovinu</w:t>
      </w:r>
      <w:proofErr w:type="spellEnd"/>
      <w:r w:rsidRPr="009A4332">
        <w:rPr>
          <w:lang w:val="fr-FR"/>
        </w:rPr>
        <w:t>;</w:t>
      </w:r>
      <w:proofErr w:type="gramEnd"/>
    </w:p>
    <w:p w14:paraId="1186339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13) </w:t>
      </w:r>
      <w:proofErr w:type="spellStart"/>
      <w:r w:rsidRPr="009A4332">
        <w:rPr>
          <w:lang w:val="fr-FR"/>
        </w:rPr>
        <w:t>preduzima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647517EB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tačka</w:t>
      </w:r>
      <w:proofErr w:type="spellEnd"/>
      <w:proofErr w:type="gramEnd"/>
      <w:r w:rsidRPr="009A4332">
        <w:rPr>
          <w:lang w:val="fr-FR"/>
        </w:rPr>
        <w:t xml:space="preserve"> 1)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smatra</w:t>
      </w:r>
      <w:proofErr w:type="spellEnd"/>
      <w:r w:rsidRPr="009A4332">
        <w:rPr>
          <w:lang w:val="fr-FR"/>
        </w:rPr>
        <w:t xml:space="preserve"> se i </w:t>
      </w:r>
      <w:proofErr w:type="spellStart"/>
      <w:r w:rsidRPr="009A4332">
        <w:rPr>
          <w:lang w:val="fr-FR"/>
        </w:rPr>
        <w:t>stan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prateća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prostorija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stambenog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karaktera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registrovan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sedište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kojem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registraciji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posebne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>.</w:t>
      </w:r>
    </w:p>
    <w:p w14:paraId="7B236ED4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06" w:name="str_59"/>
      <w:bookmarkEnd w:id="106"/>
      <w:proofErr w:type="spellStart"/>
      <w:r w:rsidRPr="009A4332">
        <w:rPr>
          <w:b/>
          <w:bCs/>
          <w:i/>
          <w:iCs/>
          <w:lang w:val="fr-FR"/>
        </w:rPr>
        <w:t>Prikrivena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kupovina</w:t>
      </w:r>
      <w:proofErr w:type="spellEnd"/>
    </w:p>
    <w:p w14:paraId="195FC0C4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07" w:name="clan_49"/>
      <w:bookmarkEnd w:id="107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49</w:t>
      </w:r>
    </w:p>
    <w:p w14:paraId="0972DB86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Prikrivena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se na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predviđen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regulišu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>.</w:t>
      </w:r>
    </w:p>
    <w:p w14:paraId="165C5FA0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Nalog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navođenje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metoda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prikrivene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kupovine</w:t>
      </w:r>
      <w:proofErr w:type="spellEnd"/>
      <w:r w:rsidRPr="009A4332">
        <w:rPr>
          <w:lang w:val="fr-FR"/>
        </w:rPr>
        <w:t xml:space="preserve">, sa </w:t>
      </w:r>
      <w:proofErr w:type="spellStart"/>
      <w:r w:rsidRPr="009A4332">
        <w:rPr>
          <w:lang w:val="fr-FR"/>
        </w:rPr>
        <w:t>propisanim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elementima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obrazloženjem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izdaje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ovlašćeno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naloga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>.</w:t>
      </w:r>
    </w:p>
    <w:p w14:paraId="70CD3C9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Po </w:t>
      </w:r>
      <w:proofErr w:type="spellStart"/>
      <w:r w:rsidRPr="009A4332">
        <w:rPr>
          <w:lang w:val="fr-FR"/>
        </w:rPr>
        <w:t>obavljenoj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prikrivenoj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kupovini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daljinskoj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predočava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legitimaciju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dok</w:t>
      </w:r>
      <w:proofErr w:type="spellEnd"/>
      <w:r w:rsidRPr="009A4332">
        <w:rPr>
          <w:lang w:val="fr-FR"/>
        </w:rPr>
        <w:t xml:space="preserve"> mu </w:t>
      </w:r>
      <w:proofErr w:type="spellStart"/>
      <w:r w:rsidRPr="009A4332">
        <w:rPr>
          <w:lang w:val="fr-FR"/>
        </w:rPr>
        <w:t>nalog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dostaviti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putem</w:t>
      </w:r>
      <w:proofErr w:type="spellEnd"/>
      <w:r w:rsidRPr="009A4332">
        <w:rPr>
          <w:lang w:val="fr-FR"/>
        </w:rPr>
        <w:t xml:space="preserve">, sa </w:t>
      </w:r>
      <w:proofErr w:type="spellStart"/>
      <w:r w:rsidRPr="009A4332">
        <w:rPr>
          <w:lang w:val="fr-FR"/>
        </w:rPr>
        <w:t>zvanične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elektronske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adrese</w:t>
      </w:r>
      <w:proofErr w:type="spellEnd"/>
      <w:r w:rsidRPr="009A4332">
        <w:rPr>
          <w:lang w:val="fr-FR"/>
        </w:rPr>
        <w:t>.</w:t>
      </w:r>
    </w:p>
    <w:p w14:paraId="0C9A40EE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08" w:name="str_60"/>
      <w:bookmarkEnd w:id="108"/>
      <w:proofErr w:type="spellStart"/>
      <w:r w:rsidRPr="009A4332">
        <w:rPr>
          <w:b/>
          <w:bCs/>
          <w:i/>
          <w:iCs/>
          <w:lang w:val="fr-FR"/>
        </w:rPr>
        <w:t>Dužnosti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tržišnog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inspektora</w:t>
      </w:r>
      <w:proofErr w:type="spellEnd"/>
    </w:p>
    <w:p w14:paraId="14B99672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09" w:name="clan_50"/>
      <w:bookmarkEnd w:id="109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50</w:t>
      </w:r>
    </w:p>
    <w:p w14:paraId="2ECD5EC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 </w:t>
      </w:r>
      <w:proofErr w:type="spellStart"/>
      <w:r w:rsidRPr="009A4332">
        <w:rPr>
          <w:lang w:val="fr-FR"/>
        </w:rPr>
        <w:t>vršenju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dužan</w:t>
      </w:r>
      <w:proofErr w:type="spellEnd"/>
      <w:r w:rsidRPr="009A4332">
        <w:rPr>
          <w:lang w:val="fr-FR"/>
        </w:rPr>
        <w:t xml:space="preserve"> </w:t>
      </w:r>
      <w:proofErr w:type="gramStart"/>
      <w:r w:rsidRPr="009A4332">
        <w:rPr>
          <w:lang w:val="fr-FR"/>
        </w:rPr>
        <w:t>da:</w:t>
      </w:r>
      <w:proofErr w:type="gramEnd"/>
    </w:p>
    <w:p w14:paraId="17BA613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u </w:t>
      </w:r>
      <w:proofErr w:type="spellStart"/>
      <w:r w:rsidRPr="009A4332">
        <w:rPr>
          <w:lang w:val="fr-FR"/>
        </w:rPr>
        <w:t>pisanom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obavesti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predstojećem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nadzoru</w:t>
      </w:r>
      <w:proofErr w:type="spellEnd"/>
      <w:r w:rsidRPr="009A4332">
        <w:rPr>
          <w:lang w:val="fr-FR"/>
        </w:rPr>
        <w:t xml:space="preserve">, na </w:t>
      </w:r>
      <w:proofErr w:type="spellStart"/>
      <w:r w:rsidRPr="009A4332">
        <w:rPr>
          <w:lang w:val="fr-FR"/>
        </w:rPr>
        <w:t>propisan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i u </w:t>
      </w:r>
      <w:proofErr w:type="spellStart"/>
      <w:r w:rsidRPr="009A4332">
        <w:rPr>
          <w:lang w:val="fr-FR"/>
        </w:rPr>
        <w:t>propisanom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roku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slučajevima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izuzetaka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propisani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>;</w:t>
      </w:r>
      <w:proofErr w:type="gramEnd"/>
    </w:p>
    <w:p w14:paraId="64317D0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pre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početka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kontroli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predoči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legitimaciju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uruči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pokaže</w:t>
      </w:r>
      <w:proofErr w:type="spellEnd"/>
      <w:r w:rsidRPr="009A4332">
        <w:rPr>
          <w:lang w:val="fr-FR"/>
        </w:rPr>
        <w:t xml:space="preserve"> mu </w:t>
      </w:r>
      <w:proofErr w:type="spellStart"/>
      <w:r w:rsidRPr="009A4332">
        <w:rPr>
          <w:lang w:val="fr-FR"/>
        </w:rPr>
        <w:t>nalog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predoči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njegovu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odbije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uručenje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naloga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>;</w:t>
      </w:r>
      <w:proofErr w:type="gramEnd"/>
    </w:p>
    <w:p w14:paraId="5995AEB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lice, </w:t>
      </w:r>
      <w:proofErr w:type="spellStart"/>
      <w:r w:rsidRPr="009A4332">
        <w:rPr>
          <w:lang w:val="fr-FR"/>
        </w:rPr>
        <w:t>preduzetnik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organizacioni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aktivnost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vrši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radno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situacijama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predviđene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;</w:t>
      </w:r>
      <w:proofErr w:type="gramEnd"/>
    </w:p>
    <w:p w14:paraId="5E5D498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se </w:t>
      </w:r>
      <w:proofErr w:type="spellStart"/>
      <w:r w:rsidRPr="009A4332">
        <w:rPr>
          <w:lang w:val="fr-FR"/>
        </w:rPr>
        <w:t>pridržava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granica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ovlašćenja</w:t>
      </w:r>
      <w:proofErr w:type="spellEnd"/>
      <w:r w:rsidRPr="009A4332">
        <w:rPr>
          <w:lang w:val="fr-FR"/>
        </w:rPr>
        <w:t>;</w:t>
      </w:r>
      <w:proofErr w:type="gramEnd"/>
    </w:p>
    <w:p w14:paraId="3BDB653D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se </w:t>
      </w:r>
      <w:proofErr w:type="spellStart"/>
      <w:r w:rsidRPr="009A4332">
        <w:rPr>
          <w:lang w:val="fr-FR"/>
        </w:rPr>
        <w:t>pridržava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sadržaja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predmeta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naloga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vremena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planiranog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trajanja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osim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slučajevima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izuzetaka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propisani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;</w:t>
      </w:r>
      <w:proofErr w:type="gramEnd"/>
    </w:p>
    <w:p w14:paraId="6AC7A5C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u </w:t>
      </w:r>
      <w:proofErr w:type="spellStart"/>
      <w:r w:rsidRPr="009A4332">
        <w:rPr>
          <w:lang w:val="fr-FR"/>
        </w:rPr>
        <w:t>vršenju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organizacionoj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zajedničkih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elemenata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opštih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akata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procesa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 ako su </w:t>
      </w:r>
      <w:proofErr w:type="spellStart"/>
      <w:r w:rsidRPr="009A4332">
        <w:rPr>
          <w:lang w:val="fr-FR"/>
        </w:rPr>
        <w:t>potrebni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sedišta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>;</w:t>
      </w:r>
      <w:proofErr w:type="gramEnd"/>
    </w:p>
    <w:p w14:paraId="082FD49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7) u </w:t>
      </w:r>
      <w:proofErr w:type="spellStart"/>
      <w:r w:rsidRPr="009A4332">
        <w:rPr>
          <w:lang w:val="fr-FR"/>
        </w:rPr>
        <w:t>slučaju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uviđaja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stambenom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pribavi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pisanu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pisani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pristanak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vlasnika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korisnika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prostora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sprovede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uviđaj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najkasnije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roku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15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suda</w:t>
      </w:r>
      <w:proofErr w:type="spellEnd"/>
      <w:r w:rsidRPr="009A4332">
        <w:rPr>
          <w:lang w:val="fr-FR"/>
        </w:rPr>
        <w:t>;</w:t>
      </w:r>
      <w:proofErr w:type="gramEnd"/>
    </w:p>
    <w:p w14:paraId="2DFB136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8) </w:t>
      </w:r>
      <w:proofErr w:type="spellStart"/>
      <w:r w:rsidRPr="009A4332">
        <w:rPr>
          <w:lang w:val="fr-FR"/>
        </w:rPr>
        <w:t>potpisom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nadziranog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prisutnog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overi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kontrolne</w:t>
      </w:r>
      <w:proofErr w:type="spellEnd"/>
      <w:r w:rsidRPr="009A4332">
        <w:rPr>
          <w:lang w:val="fr-FR"/>
        </w:rPr>
        <w:t xml:space="preserve"> liste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</w:t>
      </w:r>
      <w:proofErr w:type="spellStart"/>
      <w:r w:rsidRPr="009A4332">
        <w:rPr>
          <w:lang w:val="fr-FR"/>
        </w:rPr>
        <w:t>propisane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sadržine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činjenicama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konstatovanim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njima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takve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uruči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kontrolisanom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sastavni</w:t>
      </w:r>
      <w:proofErr w:type="spellEnd"/>
      <w:r w:rsidRPr="009A4332">
        <w:rPr>
          <w:lang w:val="fr-FR"/>
        </w:rPr>
        <w:t xml:space="preserve"> deo </w:t>
      </w:r>
      <w:proofErr w:type="spellStart"/>
      <w:proofErr w:type="gramStart"/>
      <w:r w:rsidRPr="009A4332">
        <w:rPr>
          <w:lang w:val="fr-FR"/>
        </w:rPr>
        <w:t>zapisnika</w:t>
      </w:r>
      <w:proofErr w:type="spellEnd"/>
      <w:r w:rsidRPr="009A4332">
        <w:rPr>
          <w:lang w:val="fr-FR"/>
        </w:rPr>
        <w:t>;</w:t>
      </w:r>
      <w:proofErr w:type="gramEnd"/>
    </w:p>
    <w:p w14:paraId="1423FD89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9) </w:t>
      </w:r>
      <w:proofErr w:type="spellStart"/>
      <w:r w:rsidRPr="009A4332">
        <w:rPr>
          <w:lang w:val="fr-FR"/>
        </w:rPr>
        <w:t>preduzme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predloži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odredi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je </w:t>
      </w:r>
      <w:proofErr w:type="spellStart"/>
      <w:proofErr w:type="gramStart"/>
      <w:r w:rsidRPr="009A4332">
        <w:rPr>
          <w:lang w:val="fr-FR"/>
        </w:rPr>
        <w:t>ovlašćen</w:t>
      </w:r>
      <w:proofErr w:type="spellEnd"/>
      <w:r w:rsidRPr="009A4332">
        <w:rPr>
          <w:lang w:val="fr-FR"/>
        </w:rPr>
        <w:t>;</w:t>
      </w:r>
      <w:proofErr w:type="gramEnd"/>
    </w:p>
    <w:p w14:paraId="43C21D3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10) </w:t>
      </w:r>
      <w:proofErr w:type="spellStart"/>
      <w:r w:rsidRPr="009A4332">
        <w:rPr>
          <w:lang w:val="fr-FR"/>
        </w:rPr>
        <w:t>izda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potvrdu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subjektu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oduzetim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predmetima</w:t>
      </w:r>
      <w:proofErr w:type="spellEnd"/>
      <w:r w:rsidRPr="009A4332">
        <w:rPr>
          <w:lang w:val="fr-FR"/>
        </w:rPr>
        <w:t>;</w:t>
      </w:r>
      <w:proofErr w:type="gramEnd"/>
    </w:p>
    <w:p w14:paraId="08E722B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11) </w:t>
      </w:r>
      <w:proofErr w:type="spellStart"/>
      <w:r w:rsidRPr="009A4332">
        <w:rPr>
          <w:lang w:val="fr-FR"/>
        </w:rPr>
        <w:t>odmah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pošto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utvrdi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subjekat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neregistrovano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donese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rešenje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izricanju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oduzme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zatečena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neregistrovanog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subjekta</w:t>
      </w:r>
      <w:proofErr w:type="spellEnd"/>
      <w:r w:rsidRPr="009A4332">
        <w:rPr>
          <w:lang w:val="fr-FR"/>
        </w:rPr>
        <w:t>;</w:t>
      </w:r>
      <w:proofErr w:type="gramEnd"/>
    </w:p>
    <w:p w14:paraId="262BA39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12) </w:t>
      </w:r>
      <w:proofErr w:type="spellStart"/>
      <w:r w:rsidRPr="009A4332">
        <w:rPr>
          <w:lang w:val="fr-FR"/>
        </w:rPr>
        <w:t>obezbedi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sve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kopije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dokumentacije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su u </w:t>
      </w:r>
      <w:proofErr w:type="spellStart"/>
      <w:r w:rsidRPr="009A4332">
        <w:rPr>
          <w:lang w:val="fr-FR"/>
        </w:rPr>
        <w:t>funkciji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predmeta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budu</w:t>
      </w:r>
      <w:proofErr w:type="spellEnd"/>
      <w:r w:rsidRPr="009A4332">
        <w:rPr>
          <w:lang w:val="fr-FR"/>
        </w:rPr>
        <w:t xml:space="preserve"> verne </w:t>
      </w:r>
      <w:proofErr w:type="spellStart"/>
      <w:proofErr w:type="gramStart"/>
      <w:r w:rsidRPr="009A4332">
        <w:rPr>
          <w:lang w:val="fr-FR"/>
        </w:rPr>
        <w:t>originalu</w:t>
      </w:r>
      <w:proofErr w:type="spellEnd"/>
      <w:r w:rsidRPr="009A4332">
        <w:rPr>
          <w:lang w:val="fr-FR"/>
        </w:rPr>
        <w:t>;</w:t>
      </w:r>
      <w:proofErr w:type="gramEnd"/>
    </w:p>
    <w:p w14:paraId="7330B5C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13) </w:t>
      </w:r>
      <w:proofErr w:type="spellStart"/>
      <w:r w:rsidRPr="009A4332">
        <w:rPr>
          <w:lang w:val="fr-FR"/>
        </w:rPr>
        <w:t>podnese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prijavu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zahtev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pokretanje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kažnjive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>;</w:t>
      </w:r>
      <w:proofErr w:type="gramEnd"/>
    </w:p>
    <w:p w14:paraId="2EBA2A7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14)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inspekcijskom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elektronskoj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formi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kroz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upravljački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informacioni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sistem</w:t>
      </w:r>
      <w:proofErr w:type="spellEnd"/>
      <w:r w:rsidRPr="009A4332">
        <w:rPr>
          <w:lang w:val="fr-FR"/>
        </w:rPr>
        <w:t>;</w:t>
      </w:r>
      <w:proofErr w:type="gramEnd"/>
    </w:p>
    <w:p w14:paraId="36FB363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15) sa </w:t>
      </w:r>
      <w:proofErr w:type="spellStart"/>
      <w:r w:rsidRPr="009A4332">
        <w:rPr>
          <w:lang w:val="fr-FR"/>
        </w:rPr>
        <w:t>oduzetim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predmetima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proofErr w:type="gram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;</w:t>
      </w:r>
      <w:proofErr w:type="gramEnd"/>
    </w:p>
    <w:p w14:paraId="5E5B13C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16) ne </w:t>
      </w:r>
      <w:proofErr w:type="spellStart"/>
      <w:r w:rsidRPr="009A4332">
        <w:rPr>
          <w:lang w:val="fr-FR"/>
        </w:rPr>
        <w:t>izrekne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subjektu</w:t>
      </w:r>
      <w:proofErr w:type="spellEnd"/>
      <w:r w:rsidRPr="009A4332">
        <w:rPr>
          <w:lang w:val="fr-FR"/>
        </w:rPr>
        <w:t xml:space="preserve">, ako je </w:t>
      </w:r>
      <w:proofErr w:type="spellStart"/>
      <w:r w:rsidRPr="009A4332">
        <w:rPr>
          <w:lang w:val="fr-FR"/>
        </w:rPr>
        <w:t>isti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postupio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aktu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primeni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predmeta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akta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primeni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</w:t>
      </w:r>
      <w:proofErr w:type="spellEnd"/>
      <w:r w:rsidRPr="009A4332">
        <w:rPr>
          <w:lang w:val="fr-FR"/>
        </w:rPr>
        <w:t xml:space="preserve">, a da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došlo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ostvarenja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izuzetnih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izricanje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proofErr w:type="gram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;</w:t>
      </w:r>
      <w:proofErr w:type="gramEnd"/>
    </w:p>
    <w:p w14:paraId="671182B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17) </w:t>
      </w:r>
      <w:proofErr w:type="spellStart"/>
      <w:r w:rsidRPr="009A4332">
        <w:rPr>
          <w:lang w:val="fr-FR"/>
        </w:rPr>
        <w:t>pohađa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predviđene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obuke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oblike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stručnog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usavršavanja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>;</w:t>
      </w:r>
      <w:proofErr w:type="gramEnd"/>
    </w:p>
    <w:p w14:paraId="25CFA74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18) </w:t>
      </w:r>
      <w:proofErr w:type="spellStart"/>
      <w:r w:rsidRPr="009A4332">
        <w:rPr>
          <w:lang w:val="fr-FR"/>
        </w:rPr>
        <w:t>postupa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profesionalno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kodeksom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ponašanja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državnih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službenika</w:t>
      </w:r>
      <w:proofErr w:type="spellEnd"/>
      <w:r w:rsidRPr="009A4332">
        <w:rPr>
          <w:lang w:val="fr-FR"/>
        </w:rPr>
        <w:t xml:space="preserve">, sa </w:t>
      </w:r>
      <w:proofErr w:type="spellStart"/>
      <w:r w:rsidRPr="009A4332">
        <w:rPr>
          <w:lang w:val="fr-FR"/>
        </w:rPr>
        <w:t>uvažavanjem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poštovanjem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pojavljuju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postupku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da </w:t>
      </w:r>
      <w:proofErr w:type="spellStart"/>
      <w:r w:rsidRPr="009A4332">
        <w:rPr>
          <w:lang w:val="fr-FR"/>
        </w:rPr>
        <w:t>poštuje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načelo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srazmernosti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pogledu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preduzimanja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radnji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postupku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tako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smetnje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obavljanju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svedu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nužnu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meru</w:t>
      </w:r>
      <w:proofErr w:type="spellEnd"/>
      <w:r w:rsidRPr="009A4332">
        <w:rPr>
          <w:lang w:val="fr-FR"/>
        </w:rPr>
        <w:t>;</w:t>
      </w:r>
      <w:proofErr w:type="gramEnd"/>
    </w:p>
    <w:p w14:paraId="2A50321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19) se </w:t>
      </w:r>
      <w:proofErr w:type="spellStart"/>
      <w:r w:rsidRPr="009A4332">
        <w:rPr>
          <w:lang w:val="fr-FR"/>
        </w:rPr>
        <w:t>uzdrži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poslova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sebe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poslodavca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oblasti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kojoj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učestvovanja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radu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stručnih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grupa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tela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nadziranih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subjekata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podležu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službe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poslova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postupaka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su u </w:t>
      </w:r>
      <w:proofErr w:type="spellStart"/>
      <w:r w:rsidRPr="009A4332">
        <w:rPr>
          <w:lang w:val="fr-FR"/>
        </w:rPr>
        <w:t>suprotnosti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položajem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ulogom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štete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njegovoj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samostalnosti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vršenju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posla</w:t>
      </w:r>
      <w:proofErr w:type="spellEnd"/>
      <w:r w:rsidRPr="009A4332">
        <w:rPr>
          <w:lang w:val="fr-FR"/>
        </w:rPr>
        <w:t>.</w:t>
      </w:r>
    </w:p>
    <w:p w14:paraId="619F8A0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Povreda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dužnosti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tač</w:t>
      </w:r>
      <w:proofErr w:type="spellEnd"/>
      <w:proofErr w:type="gramEnd"/>
      <w:r w:rsidRPr="009A4332">
        <w:rPr>
          <w:lang w:val="fr-FR"/>
        </w:rPr>
        <w:t xml:space="preserve">. 4), 9), 13) i 19)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predstavljaju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teže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povrede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dužnosti</w:t>
      </w:r>
      <w:proofErr w:type="spellEnd"/>
      <w:r w:rsidRPr="009A4332">
        <w:rPr>
          <w:lang w:val="fr-FR"/>
        </w:rPr>
        <w:t>.</w:t>
      </w:r>
    </w:p>
    <w:p w14:paraId="407E31CA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10" w:name="str_61"/>
      <w:bookmarkEnd w:id="110"/>
      <w:proofErr w:type="spellStart"/>
      <w:r w:rsidRPr="009A4332">
        <w:rPr>
          <w:b/>
          <w:bCs/>
          <w:i/>
          <w:iCs/>
          <w:lang w:val="fr-FR"/>
        </w:rPr>
        <w:t>Ovlašćenja</w:t>
      </w:r>
      <w:proofErr w:type="spellEnd"/>
      <w:r w:rsidRPr="009A4332">
        <w:rPr>
          <w:b/>
          <w:bCs/>
          <w:i/>
          <w:iCs/>
          <w:lang w:val="fr-FR"/>
        </w:rPr>
        <w:t xml:space="preserve"> i </w:t>
      </w:r>
      <w:proofErr w:type="spellStart"/>
      <w:r w:rsidRPr="009A4332">
        <w:rPr>
          <w:b/>
          <w:bCs/>
          <w:i/>
          <w:iCs/>
          <w:lang w:val="fr-FR"/>
        </w:rPr>
        <w:t>dužnosti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komunalnog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inspektora</w:t>
      </w:r>
      <w:proofErr w:type="spellEnd"/>
    </w:p>
    <w:p w14:paraId="4448DBAA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11" w:name="clan_51"/>
      <w:bookmarkEnd w:id="111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51</w:t>
      </w:r>
    </w:p>
    <w:p w14:paraId="3A1FD4F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U </w:t>
      </w:r>
      <w:proofErr w:type="spellStart"/>
      <w:r w:rsidRPr="009A4332">
        <w:rPr>
          <w:lang w:val="fr-FR"/>
        </w:rPr>
        <w:t>obavljanju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46.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tačka</w:t>
      </w:r>
      <w:proofErr w:type="spellEnd"/>
      <w:proofErr w:type="gramEnd"/>
      <w:r w:rsidRPr="009A4332">
        <w:rPr>
          <w:lang w:val="fr-FR"/>
        </w:rPr>
        <w:t xml:space="preserve"> 2) </w:t>
      </w:r>
      <w:proofErr w:type="spellStart"/>
      <w:r w:rsidRPr="009A4332">
        <w:rPr>
          <w:lang w:val="fr-FR"/>
        </w:rPr>
        <w:t>ovog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komunalni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ovlašćenja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dužnosti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,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ovim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7239B0CA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12" w:name="str_62"/>
      <w:bookmarkEnd w:id="112"/>
      <w:r w:rsidRPr="009A4332">
        <w:rPr>
          <w:b/>
          <w:bCs/>
          <w:i/>
          <w:iCs/>
        </w:rPr>
        <w:t xml:space="preserve">Mere u </w:t>
      </w:r>
      <w:proofErr w:type="spellStart"/>
      <w:r w:rsidRPr="009A4332">
        <w:rPr>
          <w:b/>
          <w:bCs/>
          <w:i/>
          <w:iCs/>
        </w:rPr>
        <w:t>postupku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inspekcijskog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nadzora</w:t>
      </w:r>
      <w:proofErr w:type="spellEnd"/>
    </w:p>
    <w:p w14:paraId="2A4023E7" w14:textId="77777777" w:rsidR="009A4332" w:rsidRPr="009A4332" w:rsidRDefault="009A4332" w:rsidP="009A4332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52</w:t>
      </w:r>
    </w:p>
    <w:p w14:paraId="79AE2BC2" w14:textId="77777777" w:rsidR="009A4332" w:rsidRPr="009A4332" w:rsidRDefault="009A4332" w:rsidP="009A4332">
      <w:pPr>
        <w:jc w:val="center"/>
      </w:pPr>
      <w:r w:rsidRPr="009A4332">
        <w:t xml:space="preserve">U </w:t>
      </w:r>
      <w:proofErr w:type="spellStart"/>
      <w:r w:rsidRPr="009A4332">
        <w:t>vršenju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je </w:t>
      </w:r>
      <w:proofErr w:type="spellStart"/>
      <w:r w:rsidRPr="009A4332">
        <w:t>ovlašćen</w:t>
      </w:r>
      <w:proofErr w:type="spellEnd"/>
      <w:r w:rsidRPr="009A4332">
        <w:t xml:space="preserve"> da </w:t>
      </w:r>
      <w:proofErr w:type="spellStart"/>
      <w:r w:rsidRPr="009A4332">
        <w:t>izrekne</w:t>
      </w:r>
      <w:proofErr w:type="spellEnd"/>
      <w:r w:rsidRPr="009A4332">
        <w:t xml:space="preserve"> </w:t>
      </w:r>
      <w:proofErr w:type="spellStart"/>
      <w:r w:rsidRPr="009A4332">
        <w:t>sledeće</w:t>
      </w:r>
      <w:proofErr w:type="spellEnd"/>
      <w:r w:rsidRPr="009A4332">
        <w:t xml:space="preserve"> mere:</w:t>
      </w:r>
    </w:p>
    <w:p w14:paraId="29D19F53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preventivne</w:t>
      </w:r>
      <w:proofErr w:type="spellEnd"/>
      <w:r w:rsidRPr="009A4332">
        <w:t xml:space="preserve"> </w:t>
      </w:r>
      <w:proofErr w:type="gramStart"/>
      <w:r w:rsidRPr="009A4332">
        <w:t>mere;</w:t>
      </w:r>
      <w:proofErr w:type="gramEnd"/>
    </w:p>
    <w:p w14:paraId="69D9F1B7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utvrđene</w:t>
      </w:r>
      <w:proofErr w:type="spellEnd"/>
      <w:r w:rsidRPr="009A4332">
        <w:t xml:space="preserve"> </w:t>
      </w:r>
      <w:proofErr w:type="spellStart"/>
      <w:proofErr w:type="gramStart"/>
      <w:r w:rsidRPr="009A4332">
        <w:t>nezakonitosti</w:t>
      </w:r>
      <w:proofErr w:type="spellEnd"/>
      <w:r w:rsidRPr="009A4332">
        <w:t>;</w:t>
      </w:r>
      <w:proofErr w:type="gramEnd"/>
    </w:p>
    <w:p w14:paraId="691AED05" w14:textId="77777777" w:rsidR="009A4332" w:rsidRPr="009A4332" w:rsidRDefault="009A4332" w:rsidP="009A4332">
      <w:pPr>
        <w:jc w:val="center"/>
      </w:pPr>
      <w:r w:rsidRPr="009A4332">
        <w:t xml:space="preserve">3) </w:t>
      </w:r>
      <w:proofErr w:type="spellStart"/>
      <w:r w:rsidRPr="009A4332">
        <w:t>privremenu</w:t>
      </w:r>
      <w:proofErr w:type="spellEnd"/>
      <w:r w:rsidRPr="009A4332">
        <w:t xml:space="preserve"> </w:t>
      </w:r>
      <w:proofErr w:type="spellStart"/>
      <w:r w:rsidRPr="009A4332">
        <w:t>zabranu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određenom</w:t>
      </w:r>
      <w:proofErr w:type="spellEnd"/>
      <w:r w:rsidRPr="009A4332">
        <w:t xml:space="preserve"> </w:t>
      </w:r>
      <w:proofErr w:type="spellStart"/>
      <w:r w:rsidRPr="009A4332">
        <w:t>robom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vršenja</w:t>
      </w:r>
      <w:proofErr w:type="spellEnd"/>
      <w:r w:rsidRPr="009A4332">
        <w:t xml:space="preserve"> </w:t>
      </w:r>
      <w:proofErr w:type="spellStart"/>
      <w:r w:rsidRPr="009A4332">
        <w:t>određene</w:t>
      </w:r>
      <w:proofErr w:type="spellEnd"/>
      <w:r w:rsidRPr="009A4332">
        <w:t xml:space="preserve"> </w:t>
      </w:r>
      <w:proofErr w:type="spellStart"/>
      <w:proofErr w:type="gramStart"/>
      <w:r w:rsidRPr="009A4332">
        <w:t>usluge</w:t>
      </w:r>
      <w:proofErr w:type="spellEnd"/>
      <w:r w:rsidRPr="009A4332">
        <w:t>;</w:t>
      </w:r>
      <w:proofErr w:type="gramEnd"/>
    </w:p>
    <w:p w14:paraId="4903B61A" w14:textId="77777777" w:rsidR="009A4332" w:rsidRPr="009A4332" w:rsidRDefault="009A4332" w:rsidP="009A4332">
      <w:pPr>
        <w:jc w:val="center"/>
      </w:pPr>
      <w:r w:rsidRPr="009A4332">
        <w:t xml:space="preserve">4) </w:t>
      </w:r>
      <w:proofErr w:type="spellStart"/>
      <w:r w:rsidRPr="009A4332">
        <w:t>privremeno</w:t>
      </w:r>
      <w:proofErr w:type="spellEnd"/>
      <w:r w:rsidRPr="009A4332">
        <w:t xml:space="preserve"> </w:t>
      </w:r>
      <w:proofErr w:type="spellStart"/>
      <w:r w:rsidRPr="009A4332">
        <w:t>zatvaranja</w:t>
      </w:r>
      <w:proofErr w:type="spellEnd"/>
      <w:r w:rsidRPr="009A4332">
        <w:t xml:space="preserve">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proofErr w:type="gramStart"/>
      <w:r w:rsidRPr="009A4332">
        <w:t>objekta</w:t>
      </w:r>
      <w:proofErr w:type="spellEnd"/>
      <w:r w:rsidRPr="009A4332">
        <w:t>;</w:t>
      </w:r>
      <w:proofErr w:type="gramEnd"/>
    </w:p>
    <w:p w14:paraId="2E6DE2C1" w14:textId="77777777" w:rsidR="009A4332" w:rsidRPr="009A4332" w:rsidRDefault="009A4332" w:rsidP="009A4332">
      <w:pPr>
        <w:jc w:val="center"/>
      </w:pPr>
      <w:r w:rsidRPr="009A4332">
        <w:t xml:space="preserve">5) </w:t>
      </w:r>
      <w:proofErr w:type="spellStart"/>
      <w:r w:rsidRPr="009A4332">
        <w:t>privremenu</w:t>
      </w:r>
      <w:proofErr w:type="spellEnd"/>
      <w:r w:rsidRPr="009A4332">
        <w:t xml:space="preserve"> </w:t>
      </w:r>
      <w:proofErr w:type="spellStart"/>
      <w:r w:rsidRPr="009A4332">
        <w:t>zabranu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proofErr w:type="gramStart"/>
      <w:r w:rsidRPr="009A4332">
        <w:t>nuđenjem</w:t>
      </w:r>
      <w:proofErr w:type="spellEnd"/>
      <w:r w:rsidRPr="009A4332">
        <w:t>;</w:t>
      </w:r>
      <w:proofErr w:type="gramEnd"/>
    </w:p>
    <w:p w14:paraId="48A0E1C0" w14:textId="77777777" w:rsidR="009A4332" w:rsidRPr="009A4332" w:rsidRDefault="009A4332" w:rsidP="009A4332">
      <w:pPr>
        <w:jc w:val="center"/>
      </w:pPr>
      <w:r w:rsidRPr="009A4332">
        <w:t xml:space="preserve">6) </w:t>
      </w:r>
      <w:proofErr w:type="spellStart"/>
      <w:r w:rsidRPr="009A4332">
        <w:t>privremenu</w:t>
      </w:r>
      <w:proofErr w:type="spellEnd"/>
      <w:r w:rsidRPr="009A4332">
        <w:t xml:space="preserve"> </w:t>
      </w:r>
      <w:proofErr w:type="spellStart"/>
      <w:r w:rsidRPr="009A4332">
        <w:t>zabranu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daljinske</w:t>
      </w:r>
      <w:proofErr w:type="spellEnd"/>
      <w:r w:rsidRPr="009A4332">
        <w:t xml:space="preserve"> </w:t>
      </w:r>
      <w:proofErr w:type="spellStart"/>
      <w:proofErr w:type="gramStart"/>
      <w:r w:rsidRPr="009A4332">
        <w:t>trgovine</w:t>
      </w:r>
      <w:proofErr w:type="spellEnd"/>
      <w:r w:rsidRPr="009A4332">
        <w:t>;</w:t>
      </w:r>
      <w:proofErr w:type="gramEnd"/>
    </w:p>
    <w:p w14:paraId="5F016235" w14:textId="77777777" w:rsidR="009A4332" w:rsidRPr="009A4332" w:rsidRDefault="009A4332" w:rsidP="009A4332">
      <w:pPr>
        <w:jc w:val="center"/>
      </w:pPr>
      <w:r w:rsidRPr="009A4332">
        <w:t xml:space="preserve">7) </w:t>
      </w:r>
      <w:proofErr w:type="spellStart"/>
      <w:r w:rsidRPr="009A4332">
        <w:t>oduzimanje</w:t>
      </w:r>
      <w:proofErr w:type="spellEnd"/>
      <w:r w:rsidRPr="009A4332">
        <w:t xml:space="preserve"> robe.</w:t>
      </w:r>
    </w:p>
    <w:p w14:paraId="532174D4" w14:textId="77777777" w:rsidR="009A4332" w:rsidRPr="009A4332" w:rsidRDefault="009A4332" w:rsidP="009A4332">
      <w:pPr>
        <w:jc w:val="center"/>
      </w:pPr>
      <w:proofErr w:type="spellStart"/>
      <w:r w:rsidRPr="009A4332">
        <w:t>Troškovi</w:t>
      </w:r>
      <w:proofErr w:type="spellEnd"/>
      <w:r w:rsidRPr="009A4332">
        <w:t xml:space="preserve"> </w:t>
      </w:r>
      <w:proofErr w:type="spellStart"/>
      <w:r w:rsidRPr="009A4332">
        <w:t>vezani</w:t>
      </w:r>
      <w:proofErr w:type="spellEnd"/>
      <w:r w:rsidRPr="009A4332">
        <w:t xml:space="preserve"> za </w:t>
      </w:r>
      <w:proofErr w:type="spellStart"/>
      <w:r w:rsidRPr="009A4332">
        <w:t>sprovođenje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</w:t>
      </w:r>
      <w:proofErr w:type="spellStart"/>
      <w:r w:rsidRPr="009A4332">
        <w:t>padaju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teret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protiv</w:t>
      </w:r>
      <w:proofErr w:type="spellEnd"/>
      <w:r w:rsidRPr="009A4332">
        <w:t xml:space="preserve"> </w:t>
      </w:r>
      <w:proofErr w:type="spellStart"/>
      <w:r w:rsidRPr="009A4332">
        <w:t>kojeg</w:t>
      </w:r>
      <w:proofErr w:type="spellEnd"/>
      <w:r w:rsidRPr="009A4332">
        <w:t xml:space="preserve"> je </w:t>
      </w:r>
      <w:proofErr w:type="spellStart"/>
      <w:r w:rsidRPr="009A4332">
        <w:t>mera</w:t>
      </w:r>
      <w:proofErr w:type="spellEnd"/>
      <w:r w:rsidRPr="009A4332">
        <w:t xml:space="preserve"> </w:t>
      </w:r>
      <w:proofErr w:type="spellStart"/>
      <w:r w:rsidRPr="009A4332">
        <w:t>određena</w:t>
      </w:r>
      <w:proofErr w:type="spellEnd"/>
      <w:r w:rsidRPr="009A4332">
        <w:t>.</w:t>
      </w:r>
    </w:p>
    <w:p w14:paraId="458BC03B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14" w:name="str_63"/>
      <w:bookmarkEnd w:id="114"/>
      <w:proofErr w:type="spellStart"/>
      <w:r w:rsidRPr="009A4332">
        <w:rPr>
          <w:b/>
          <w:bCs/>
          <w:i/>
          <w:iCs/>
        </w:rPr>
        <w:t>Otklanjanje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nezakonitosti</w:t>
      </w:r>
      <w:proofErr w:type="spellEnd"/>
    </w:p>
    <w:p w14:paraId="1D5A81C2" w14:textId="77777777" w:rsidR="009A4332" w:rsidRPr="009A4332" w:rsidRDefault="009A4332" w:rsidP="009A4332">
      <w:pPr>
        <w:jc w:val="center"/>
        <w:rPr>
          <w:b/>
          <w:bCs/>
        </w:rPr>
      </w:pPr>
      <w:bookmarkStart w:id="115" w:name="clan_53"/>
      <w:bookmarkEnd w:id="11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53</w:t>
      </w:r>
    </w:p>
    <w:p w14:paraId="3430BFA7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otkrije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 u </w:t>
      </w:r>
      <w:proofErr w:type="spellStart"/>
      <w:r w:rsidRPr="009A4332">
        <w:t>poslovanju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postupanju</w:t>
      </w:r>
      <w:proofErr w:type="spellEnd"/>
      <w:r w:rsidRPr="009A4332">
        <w:t xml:space="preserve"> </w:t>
      </w:r>
      <w:proofErr w:type="spellStart"/>
      <w:r w:rsidRPr="009A4332">
        <w:t>nadziranog</w:t>
      </w:r>
      <w:proofErr w:type="spellEnd"/>
      <w:r w:rsidRPr="009A4332">
        <w:t xml:space="preserve"> </w:t>
      </w:r>
      <w:proofErr w:type="spellStart"/>
      <w:r w:rsidRPr="009A4332">
        <w:t>subjekta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zapisnikom</w:t>
      </w:r>
      <w:proofErr w:type="spellEnd"/>
      <w:r w:rsidRPr="009A4332">
        <w:t xml:space="preserve"> o </w:t>
      </w:r>
      <w:proofErr w:type="spellStart"/>
      <w:r w:rsidRPr="009A4332">
        <w:t>inspekcijskom</w:t>
      </w:r>
      <w:proofErr w:type="spellEnd"/>
      <w:r w:rsidRPr="009A4332">
        <w:t xml:space="preserve"> </w:t>
      </w:r>
      <w:proofErr w:type="spellStart"/>
      <w:r w:rsidRPr="009A4332">
        <w:t>nadzoru</w:t>
      </w:r>
      <w:proofErr w:type="spellEnd"/>
      <w:r w:rsidRPr="009A4332">
        <w:t xml:space="preserve"> </w:t>
      </w:r>
      <w:proofErr w:type="spellStart"/>
      <w:r w:rsidRPr="009A4332">
        <w:t>naložiti</w:t>
      </w:r>
      <w:proofErr w:type="spellEnd"/>
      <w:r w:rsidRPr="009A4332">
        <w:t xml:space="preserve">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utvrđene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primerenim</w:t>
      </w:r>
      <w:proofErr w:type="spellEnd"/>
      <w:r w:rsidRPr="009A4332">
        <w:t xml:space="preserve"> </w:t>
      </w:r>
      <w:proofErr w:type="spellStart"/>
      <w:r w:rsidRPr="009A4332">
        <w:t>rokom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>.</w:t>
      </w:r>
    </w:p>
    <w:p w14:paraId="4D352AC8" w14:textId="77777777" w:rsidR="009A4332" w:rsidRPr="009A4332" w:rsidRDefault="009A4332" w:rsidP="009A4332">
      <w:pPr>
        <w:jc w:val="center"/>
      </w:pPr>
      <w:proofErr w:type="spellStart"/>
      <w:r w:rsidRPr="009A4332">
        <w:t>Rok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ne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biti</w:t>
      </w:r>
      <w:proofErr w:type="spellEnd"/>
      <w:r w:rsidRPr="009A4332">
        <w:t xml:space="preserve"> </w:t>
      </w:r>
      <w:proofErr w:type="spellStart"/>
      <w:r w:rsidRPr="009A4332">
        <w:t>kraći</w:t>
      </w:r>
      <w:proofErr w:type="spellEnd"/>
      <w:r w:rsidRPr="009A4332">
        <w:t xml:space="preserve"> od 24 </w:t>
      </w:r>
      <w:proofErr w:type="spellStart"/>
      <w:r w:rsidRPr="009A4332">
        <w:t>sata</w:t>
      </w:r>
      <w:proofErr w:type="spellEnd"/>
      <w:r w:rsidRPr="009A4332">
        <w:t xml:space="preserve">, </w:t>
      </w:r>
      <w:proofErr w:type="spellStart"/>
      <w:r w:rsidRPr="009A4332">
        <w:t>ni</w:t>
      </w:r>
      <w:proofErr w:type="spellEnd"/>
      <w:r w:rsidRPr="009A4332">
        <w:t xml:space="preserve"> </w:t>
      </w:r>
      <w:proofErr w:type="spellStart"/>
      <w:r w:rsidRPr="009A4332">
        <w:t>duži</w:t>
      </w:r>
      <w:proofErr w:type="spellEnd"/>
      <w:r w:rsidRPr="009A4332">
        <w:t xml:space="preserve"> od </w:t>
      </w:r>
      <w:proofErr w:type="spellStart"/>
      <w:r w:rsidRPr="009A4332">
        <w:t>dva</w:t>
      </w:r>
      <w:proofErr w:type="spellEnd"/>
      <w:r w:rsidRPr="009A4332">
        <w:t xml:space="preserve"> </w:t>
      </w:r>
      <w:proofErr w:type="spellStart"/>
      <w:r w:rsidRPr="009A4332">
        <w:t>meseca</w:t>
      </w:r>
      <w:proofErr w:type="spellEnd"/>
      <w:r w:rsidRPr="009A4332">
        <w:t xml:space="preserve">, </w:t>
      </w:r>
      <w:proofErr w:type="spellStart"/>
      <w:r w:rsidRPr="009A4332">
        <w:t>osim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je za </w:t>
      </w:r>
      <w:proofErr w:type="spellStart"/>
      <w:r w:rsidRPr="009A4332">
        <w:t>određenu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povredu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posebnim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drugačije</w:t>
      </w:r>
      <w:proofErr w:type="spellEnd"/>
      <w:r w:rsidRPr="009A4332">
        <w:t xml:space="preserve"> </w:t>
      </w:r>
      <w:proofErr w:type="spellStart"/>
      <w:r w:rsidRPr="009A4332">
        <w:t>propisano</w:t>
      </w:r>
      <w:proofErr w:type="spellEnd"/>
      <w:r w:rsidRPr="009A4332">
        <w:t>.</w:t>
      </w:r>
    </w:p>
    <w:p w14:paraId="0BB70E94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utvrdi</w:t>
      </w:r>
      <w:proofErr w:type="spellEnd"/>
      <w:r w:rsidRPr="009A4332">
        <w:t xml:space="preserve"> da je </w:t>
      </w:r>
      <w:proofErr w:type="spellStart"/>
      <w:r w:rsidRPr="009A4332">
        <w:t>nadzirani</w:t>
      </w:r>
      <w:proofErr w:type="spellEnd"/>
      <w:r w:rsidRPr="009A4332">
        <w:t xml:space="preserve"> </w:t>
      </w:r>
      <w:proofErr w:type="spellStart"/>
      <w:r w:rsidRPr="009A4332">
        <w:t>subjekt</w:t>
      </w:r>
      <w:proofErr w:type="spellEnd"/>
      <w:r w:rsidRPr="009A4332">
        <w:t xml:space="preserve"> </w:t>
      </w:r>
      <w:proofErr w:type="spellStart"/>
      <w:r w:rsidRPr="009A4332">
        <w:t>preduzeo</w:t>
      </w:r>
      <w:proofErr w:type="spellEnd"/>
      <w:r w:rsidRPr="009A4332">
        <w:t xml:space="preserve"> mere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mu </w:t>
      </w:r>
      <w:proofErr w:type="spellStart"/>
      <w:r w:rsidRPr="009A4332">
        <w:t>naložene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otklonio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, </w:t>
      </w:r>
      <w:proofErr w:type="spellStart"/>
      <w:r w:rsidRPr="009A4332">
        <w:t>okončava</w:t>
      </w:r>
      <w:proofErr w:type="spellEnd"/>
      <w:r w:rsidRPr="009A4332">
        <w:t xml:space="preserve"> </w:t>
      </w:r>
      <w:proofErr w:type="spellStart"/>
      <w:r w:rsidRPr="009A4332">
        <w:t>postupak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</w:t>
      </w:r>
      <w:proofErr w:type="spellStart"/>
      <w:r w:rsidRPr="009A4332">
        <w:t>dostavljanjem</w:t>
      </w:r>
      <w:proofErr w:type="spellEnd"/>
      <w:r w:rsidRPr="009A4332">
        <w:t xml:space="preserve"> </w:t>
      </w:r>
      <w:proofErr w:type="spellStart"/>
      <w:r w:rsidRPr="009A4332">
        <w:t>nadziranom</w:t>
      </w:r>
      <w:proofErr w:type="spellEnd"/>
      <w:r w:rsidRPr="009A4332">
        <w:t xml:space="preserve"> </w:t>
      </w:r>
      <w:proofErr w:type="spellStart"/>
      <w:r w:rsidRPr="009A4332">
        <w:t>subjektu</w:t>
      </w:r>
      <w:proofErr w:type="spellEnd"/>
      <w:r w:rsidRPr="009A4332">
        <w:t xml:space="preserve"> </w:t>
      </w:r>
      <w:proofErr w:type="spellStart"/>
      <w:r w:rsidRPr="009A4332">
        <w:t>zapisnika</w:t>
      </w:r>
      <w:proofErr w:type="spellEnd"/>
      <w:r w:rsidRPr="009A4332">
        <w:t xml:space="preserve"> u </w:t>
      </w:r>
      <w:proofErr w:type="spellStart"/>
      <w:r w:rsidRPr="009A4332">
        <w:t>kome</w:t>
      </w:r>
      <w:proofErr w:type="spellEnd"/>
      <w:r w:rsidRPr="009A4332">
        <w:t xml:space="preserve"> se </w:t>
      </w:r>
      <w:proofErr w:type="spellStart"/>
      <w:r w:rsidRPr="009A4332">
        <w:t>navodi</w:t>
      </w:r>
      <w:proofErr w:type="spellEnd"/>
      <w:r w:rsidRPr="009A4332">
        <w:t xml:space="preserve"> da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otklonjene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u </w:t>
      </w:r>
      <w:proofErr w:type="spellStart"/>
      <w:r w:rsidRPr="009A4332">
        <w:t>njegovom</w:t>
      </w:r>
      <w:proofErr w:type="spellEnd"/>
      <w:r w:rsidRPr="009A4332">
        <w:t xml:space="preserve"> </w:t>
      </w:r>
      <w:proofErr w:type="spellStart"/>
      <w:r w:rsidRPr="009A4332">
        <w:t>poslovanju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postupanju</w:t>
      </w:r>
      <w:proofErr w:type="spellEnd"/>
      <w:r w:rsidRPr="009A4332">
        <w:t>.</w:t>
      </w:r>
    </w:p>
    <w:p w14:paraId="08B70807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nadzirani</w:t>
      </w:r>
      <w:proofErr w:type="spellEnd"/>
      <w:r w:rsidRPr="009A4332">
        <w:t xml:space="preserve"> </w:t>
      </w:r>
      <w:proofErr w:type="spellStart"/>
      <w:r w:rsidRPr="009A4332">
        <w:t>subjekt</w:t>
      </w:r>
      <w:proofErr w:type="spellEnd"/>
      <w:r w:rsidRPr="009A4332">
        <w:t xml:space="preserve"> u </w:t>
      </w:r>
      <w:proofErr w:type="spellStart"/>
      <w:r w:rsidRPr="009A4332">
        <w:t>ostavljenom</w:t>
      </w:r>
      <w:proofErr w:type="spellEnd"/>
      <w:r w:rsidRPr="009A4332">
        <w:t xml:space="preserve"> </w:t>
      </w:r>
      <w:proofErr w:type="spellStart"/>
      <w:r w:rsidRPr="009A4332">
        <w:t>roku</w:t>
      </w:r>
      <w:proofErr w:type="spellEnd"/>
      <w:r w:rsidRPr="009A4332">
        <w:t xml:space="preserve"> ne </w:t>
      </w:r>
      <w:proofErr w:type="spellStart"/>
      <w:r w:rsidRPr="009A4332">
        <w:t>otkloni</w:t>
      </w:r>
      <w:proofErr w:type="spellEnd"/>
      <w:r w:rsidRPr="009A4332">
        <w:t xml:space="preserve"> </w:t>
      </w:r>
      <w:proofErr w:type="spellStart"/>
      <w:r w:rsidRPr="009A4332">
        <w:t>utvrđenu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,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donosi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</w:t>
      </w:r>
      <w:proofErr w:type="spellStart"/>
      <w:r w:rsidRPr="009A4332">
        <w:t>izriče</w:t>
      </w:r>
      <w:proofErr w:type="spellEnd"/>
      <w:r w:rsidRPr="009A4332">
        <w:t xml:space="preserve"> </w:t>
      </w:r>
      <w:proofErr w:type="spellStart"/>
      <w:r w:rsidRPr="009A4332">
        <w:t>meru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štetnih</w:t>
      </w:r>
      <w:proofErr w:type="spellEnd"/>
      <w:r w:rsidRPr="009A4332">
        <w:t xml:space="preserve"> </w:t>
      </w:r>
      <w:proofErr w:type="spellStart"/>
      <w:r w:rsidRPr="009A4332">
        <w:t>posledica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ispunjenja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obaveza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primerenim</w:t>
      </w:r>
      <w:proofErr w:type="spellEnd"/>
      <w:r w:rsidRPr="009A4332">
        <w:t xml:space="preserve"> </w:t>
      </w:r>
      <w:proofErr w:type="spellStart"/>
      <w:r w:rsidRPr="009A4332">
        <w:t>rokom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>.</w:t>
      </w:r>
    </w:p>
    <w:p w14:paraId="70BBBA39" w14:textId="77777777" w:rsidR="009A4332" w:rsidRPr="009A4332" w:rsidRDefault="009A4332" w:rsidP="009A4332">
      <w:pPr>
        <w:jc w:val="center"/>
      </w:pPr>
      <w:r w:rsidRPr="009A4332">
        <w:t xml:space="preserve">Inspektor </w:t>
      </w:r>
      <w:proofErr w:type="spellStart"/>
      <w:r w:rsidRPr="009A4332">
        <w:t>može</w:t>
      </w:r>
      <w:proofErr w:type="spellEnd"/>
      <w:r w:rsidRPr="009A4332">
        <w:t xml:space="preserve"> bez </w:t>
      </w:r>
      <w:proofErr w:type="spellStart"/>
      <w:r w:rsidRPr="009A4332">
        <w:t>odlaganja</w:t>
      </w:r>
      <w:proofErr w:type="spellEnd"/>
      <w:r w:rsidRPr="009A4332">
        <w:t xml:space="preserve"> </w:t>
      </w:r>
      <w:proofErr w:type="spellStart"/>
      <w:r w:rsidRPr="009A4332">
        <w:t>doneti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</w:t>
      </w:r>
      <w:proofErr w:type="spellStart"/>
      <w:r w:rsidRPr="009A4332">
        <w:t>izriče</w:t>
      </w:r>
      <w:proofErr w:type="spellEnd"/>
      <w:r w:rsidRPr="009A4332">
        <w:t xml:space="preserve"> mere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, bez </w:t>
      </w:r>
      <w:proofErr w:type="spellStart"/>
      <w:r w:rsidRPr="009A4332">
        <w:t>prethodnog</w:t>
      </w:r>
      <w:proofErr w:type="spellEnd"/>
      <w:r w:rsidRPr="009A4332">
        <w:t xml:space="preserve"> </w:t>
      </w:r>
      <w:proofErr w:type="spellStart"/>
      <w:r w:rsidRPr="009A4332">
        <w:t>ukazivanja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ostavljanja</w:t>
      </w:r>
      <w:proofErr w:type="spellEnd"/>
      <w:r w:rsidRPr="009A4332">
        <w:t xml:space="preserve"> </w:t>
      </w:r>
      <w:proofErr w:type="spellStart"/>
      <w:r w:rsidRPr="009A4332">
        <w:t>roka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štetnih</w:t>
      </w:r>
      <w:proofErr w:type="spellEnd"/>
      <w:r w:rsidRPr="009A4332">
        <w:t xml:space="preserve"> </w:t>
      </w:r>
      <w:proofErr w:type="spellStart"/>
      <w:r w:rsidRPr="009A4332">
        <w:t>posledica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ispunjavanje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obaveza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to </w:t>
      </w:r>
      <w:proofErr w:type="spellStart"/>
      <w:r w:rsidRPr="009A4332">
        <w:t>nalaže</w:t>
      </w:r>
      <w:proofErr w:type="spellEnd"/>
      <w:r w:rsidRPr="009A4332">
        <w:t xml:space="preserve"> </w:t>
      </w:r>
      <w:proofErr w:type="spellStart"/>
      <w:r w:rsidRPr="009A4332">
        <w:t>neophodnost</w:t>
      </w:r>
      <w:proofErr w:type="spellEnd"/>
      <w:r w:rsidRPr="009A4332">
        <w:t xml:space="preserve"> </w:t>
      </w:r>
      <w:proofErr w:type="spellStart"/>
      <w:r w:rsidRPr="009A4332">
        <w:t>preduzimanja</w:t>
      </w:r>
      <w:proofErr w:type="spellEnd"/>
      <w:r w:rsidRPr="009A4332">
        <w:t xml:space="preserve"> </w:t>
      </w:r>
      <w:proofErr w:type="spellStart"/>
      <w:r w:rsidRPr="009A4332">
        <w:t>hitnih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sprečavanja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otklanjanja</w:t>
      </w:r>
      <w:proofErr w:type="spellEnd"/>
      <w:r w:rsidRPr="009A4332">
        <w:t xml:space="preserve"> </w:t>
      </w:r>
      <w:proofErr w:type="spellStart"/>
      <w:r w:rsidRPr="009A4332">
        <w:t>neposredne</w:t>
      </w:r>
      <w:proofErr w:type="spellEnd"/>
      <w:r w:rsidRPr="009A4332">
        <w:t xml:space="preserve"> </w:t>
      </w:r>
      <w:proofErr w:type="spellStart"/>
      <w:r w:rsidRPr="009A4332">
        <w:t>opasnosti</w:t>
      </w:r>
      <w:proofErr w:type="spellEnd"/>
      <w:r w:rsidRPr="009A4332">
        <w:t xml:space="preserve"> po </w:t>
      </w:r>
      <w:proofErr w:type="spellStart"/>
      <w:r w:rsidRPr="009A4332">
        <w:t>život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zdravlje</w:t>
      </w:r>
      <w:proofErr w:type="spellEnd"/>
      <w:r w:rsidRPr="009A4332">
        <w:t xml:space="preserve"> </w:t>
      </w:r>
      <w:proofErr w:type="spellStart"/>
      <w:r w:rsidRPr="009A4332">
        <w:t>ljudi</w:t>
      </w:r>
      <w:proofErr w:type="spellEnd"/>
      <w:r w:rsidRPr="009A4332">
        <w:t xml:space="preserve">, </w:t>
      </w:r>
      <w:proofErr w:type="spellStart"/>
      <w:r w:rsidRPr="009A4332">
        <w:t>životnu</w:t>
      </w:r>
      <w:proofErr w:type="spellEnd"/>
      <w:r w:rsidRPr="009A4332">
        <w:t xml:space="preserve"> </w:t>
      </w:r>
      <w:proofErr w:type="spellStart"/>
      <w:r w:rsidRPr="009A4332">
        <w:t>sredinu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biljni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životinjski</w:t>
      </w:r>
      <w:proofErr w:type="spellEnd"/>
      <w:r w:rsidRPr="009A4332">
        <w:t xml:space="preserve"> </w:t>
      </w:r>
      <w:proofErr w:type="spellStart"/>
      <w:r w:rsidRPr="009A4332">
        <w:t>svet</w:t>
      </w:r>
      <w:proofErr w:type="spellEnd"/>
      <w:r w:rsidRPr="009A4332">
        <w:t xml:space="preserve">, </w:t>
      </w:r>
      <w:proofErr w:type="spellStart"/>
      <w:r w:rsidRPr="009A4332">
        <w:t>usled</w:t>
      </w:r>
      <w:proofErr w:type="spellEnd"/>
      <w:r w:rsidRPr="009A4332">
        <w:t xml:space="preserve"> </w:t>
      </w:r>
      <w:proofErr w:type="spellStart"/>
      <w:r w:rsidRPr="009A4332">
        <w:t>nebezbednog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neusaglašenog</w:t>
      </w:r>
      <w:proofErr w:type="spellEnd"/>
      <w:r w:rsidRPr="009A4332">
        <w:t xml:space="preserve"> </w:t>
      </w:r>
      <w:proofErr w:type="spellStart"/>
      <w:r w:rsidRPr="009A4332">
        <w:t>proizvoda</w:t>
      </w:r>
      <w:proofErr w:type="spellEnd"/>
      <w:r w:rsidRPr="009A4332">
        <w:t xml:space="preserve">,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sprečavanja</w:t>
      </w:r>
      <w:proofErr w:type="spellEnd"/>
      <w:r w:rsidRPr="009A4332">
        <w:t xml:space="preserve"> </w:t>
      </w:r>
      <w:proofErr w:type="spellStart"/>
      <w:r w:rsidRPr="009A4332">
        <w:t>poremećaja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tržištu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otklanjanja</w:t>
      </w:r>
      <w:proofErr w:type="spellEnd"/>
      <w:r w:rsidRPr="009A4332">
        <w:t xml:space="preserve"> </w:t>
      </w:r>
      <w:proofErr w:type="spellStart"/>
      <w:r w:rsidRPr="009A4332">
        <w:t>štetnih</w:t>
      </w:r>
      <w:proofErr w:type="spellEnd"/>
      <w:r w:rsidRPr="009A4332">
        <w:t xml:space="preserve"> </w:t>
      </w:r>
      <w:proofErr w:type="spellStart"/>
      <w:r w:rsidRPr="009A4332">
        <w:t>posledica</w:t>
      </w:r>
      <w:proofErr w:type="spellEnd"/>
      <w:r w:rsidRPr="009A4332">
        <w:t xml:space="preserve"> </w:t>
      </w:r>
      <w:proofErr w:type="spellStart"/>
      <w:r w:rsidRPr="009A4332">
        <w:t>poremećaja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tržištu</w:t>
      </w:r>
      <w:proofErr w:type="spellEnd"/>
      <w:r w:rsidRPr="009A4332">
        <w:t xml:space="preserve"> u </w:t>
      </w:r>
      <w:proofErr w:type="spellStart"/>
      <w:r w:rsidRPr="009A4332">
        <w:t>pogledu</w:t>
      </w:r>
      <w:proofErr w:type="spellEnd"/>
      <w:r w:rsidRPr="009A4332">
        <w:t xml:space="preserve"> </w:t>
      </w:r>
      <w:proofErr w:type="spellStart"/>
      <w:r w:rsidRPr="009A4332">
        <w:t>snabdevanja</w:t>
      </w:r>
      <w:proofErr w:type="spellEnd"/>
      <w:r w:rsidRPr="009A4332">
        <w:t xml:space="preserve"> </w:t>
      </w:r>
      <w:proofErr w:type="spellStart"/>
      <w:r w:rsidRPr="009A4332">
        <w:t>robom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uslugama</w:t>
      </w:r>
      <w:proofErr w:type="spellEnd"/>
      <w:r w:rsidRPr="009A4332">
        <w:t xml:space="preserve"> od </w:t>
      </w:r>
      <w:proofErr w:type="spellStart"/>
      <w:r w:rsidRPr="009A4332">
        <w:t>vitalnog</w:t>
      </w:r>
      <w:proofErr w:type="spellEnd"/>
      <w:r w:rsidRPr="009A4332">
        <w:t xml:space="preserve"> </w:t>
      </w:r>
      <w:proofErr w:type="spellStart"/>
      <w:r w:rsidRPr="009A4332">
        <w:t>značaja</w:t>
      </w:r>
      <w:proofErr w:type="spellEnd"/>
      <w:r w:rsidRPr="009A4332">
        <w:t xml:space="preserve"> za </w:t>
      </w:r>
      <w:proofErr w:type="spellStart"/>
      <w:r w:rsidRPr="009A4332">
        <w:t>život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zdravlje</w:t>
      </w:r>
      <w:proofErr w:type="spellEnd"/>
      <w:r w:rsidRPr="009A4332">
        <w:t xml:space="preserve"> </w:t>
      </w:r>
      <w:proofErr w:type="spellStart"/>
      <w:r w:rsidRPr="009A4332">
        <w:t>ljudi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za rad </w:t>
      </w:r>
      <w:proofErr w:type="spellStart"/>
      <w:r w:rsidRPr="009A4332">
        <w:t>privrednih</w:t>
      </w:r>
      <w:proofErr w:type="spellEnd"/>
      <w:r w:rsidRPr="009A4332">
        <w:t xml:space="preserve"> </w:t>
      </w:r>
      <w:proofErr w:type="spellStart"/>
      <w:r w:rsidRPr="009A4332">
        <w:t>subjekata</w:t>
      </w:r>
      <w:proofErr w:type="spellEnd"/>
      <w:r w:rsidRPr="009A4332">
        <w:t xml:space="preserve">, </w:t>
      </w:r>
      <w:proofErr w:type="spellStart"/>
      <w:r w:rsidRPr="009A4332">
        <w:t>ustanova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organizacija</w:t>
      </w:r>
      <w:proofErr w:type="spellEnd"/>
      <w:r w:rsidRPr="009A4332">
        <w:t xml:space="preserve"> od </w:t>
      </w:r>
      <w:proofErr w:type="spellStart"/>
      <w:r w:rsidRPr="009A4332">
        <w:t>opšteg</w:t>
      </w:r>
      <w:proofErr w:type="spellEnd"/>
      <w:r w:rsidRPr="009A4332">
        <w:t xml:space="preserve"> </w:t>
      </w:r>
      <w:proofErr w:type="spellStart"/>
      <w:r w:rsidRPr="009A4332">
        <w:t>interesa</w:t>
      </w:r>
      <w:proofErr w:type="spellEnd"/>
      <w:r w:rsidRPr="009A4332">
        <w:t>.</w:t>
      </w:r>
    </w:p>
    <w:p w14:paraId="6CE41A0F" w14:textId="77777777" w:rsidR="009A4332" w:rsidRPr="009A4332" w:rsidRDefault="009A4332" w:rsidP="009A4332">
      <w:pPr>
        <w:jc w:val="center"/>
      </w:pPr>
      <w:r w:rsidRPr="009A4332">
        <w:lastRenderedPageBreak/>
        <w:t xml:space="preserve">Inspektor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istovremeno</w:t>
      </w:r>
      <w:proofErr w:type="spellEnd"/>
      <w:r w:rsidRPr="009A4332">
        <w:t xml:space="preserve"> </w:t>
      </w:r>
      <w:proofErr w:type="spellStart"/>
      <w:r w:rsidRPr="009A4332">
        <w:t>izreći</w:t>
      </w:r>
      <w:proofErr w:type="spellEnd"/>
      <w:r w:rsidRPr="009A4332">
        <w:t xml:space="preserve"> </w:t>
      </w:r>
      <w:proofErr w:type="spellStart"/>
      <w:r w:rsidRPr="009A4332">
        <w:t>više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>.</w:t>
      </w:r>
    </w:p>
    <w:p w14:paraId="05C8AD4F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Mera </w:t>
      </w:r>
      <w:proofErr w:type="spellStart"/>
      <w:r w:rsidRPr="009A4332">
        <w:rPr>
          <w:lang w:val="fr-FR"/>
        </w:rPr>
        <w:t>otklanjanja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nezakonitosti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isključuje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istovremenu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drugih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>.</w:t>
      </w:r>
    </w:p>
    <w:p w14:paraId="7EAD6CEA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16" w:name="str_64"/>
      <w:bookmarkEnd w:id="116"/>
      <w:proofErr w:type="spellStart"/>
      <w:r w:rsidRPr="009A4332">
        <w:rPr>
          <w:b/>
          <w:bCs/>
          <w:i/>
          <w:iCs/>
          <w:lang w:val="fr-FR"/>
        </w:rPr>
        <w:t>Privremena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zabrana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trgovine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određenom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robom</w:t>
      </w:r>
      <w:proofErr w:type="spellEnd"/>
      <w:r w:rsidRPr="009A4332">
        <w:rPr>
          <w:b/>
          <w:bCs/>
          <w:i/>
          <w:iCs/>
          <w:lang w:val="fr-FR"/>
        </w:rPr>
        <w:t xml:space="preserve">, </w:t>
      </w:r>
      <w:proofErr w:type="spellStart"/>
      <w:r w:rsidRPr="009A4332">
        <w:rPr>
          <w:b/>
          <w:bCs/>
          <w:i/>
          <w:iCs/>
          <w:lang w:val="fr-FR"/>
        </w:rPr>
        <w:t>odnosno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pružanje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određene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usluge</w:t>
      </w:r>
      <w:proofErr w:type="spellEnd"/>
    </w:p>
    <w:p w14:paraId="5E383635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17" w:name="clan_54"/>
      <w:bookmarkEnd w:id="117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54</w:t>
      </w:r>
    </w:p>
    <w:p w14:paraId="2D8469FE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ako se </w:t>
      </w:r>
      <w:proofErr w:type="spellStart"/>
      <w:r w:rsidRPr="009A4332">
        <w:rPr>
          <w:lang w:val="fr-FR"/>
        </w:rPr>
        <w:t>utvrdi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nisu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ispunjeni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tom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uslugom</w:t>
      </w:r>
      <w:proofErr w:type="spellEnd"/>
      <w:r w:rsidRPr="009A4332">
        <w:rPr>
          <w:lang w:val="fr-FR"/>
        </w:rPr>
        <w:t>.</w:t>
      </w:r>
    </w:p>
    <w:p w14:paraId="4BE30DD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zabranjuje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stavljanje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uključujući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izlaganje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isporučivanje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činjenje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dostupnim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onemogućava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>.</w:t>
      </w:r>
    </w:p>
    <w:p w14:paraId="6096BF6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Roba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određena</w:t>
      </w:r>
      <w:proofErr w:type="spellEnd"/>
      <w:r w:rsidRPr="009A4332">
        <w:rPr>
          <w:lang w:val="fr-FR"/>
        </w:rPr>
        <w:t xml:space="preserve"> po </w:t>
      </w:r>
      <w:proofErr w:type="spellStart"/>
      <w:r w:rsidRPr="009A4332">
        <w:rPr>
          <w:lang w:val="fr-FR"/>
        </w:rPr>
        <w:t>vrsti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seriji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komadu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količini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drugi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identifikacije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ispunjava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stavljanje</w:t>
      </w:r>
      <w:proofErr w:type="spellEnd"/>
      <w:r w:rsidRPr="009A4332">
        <w:rPr>
          <w:lang w:val="fr-FR"/>
        </w:rPr>
        <w:t xml:space="preserve"> u promet.</w:t>
      </w:r>
    </w:p>
    <w:p w14:paraId="1239CB8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Zabranom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nalaže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prestanak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zabranjuje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početak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predmet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uključujući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>.</w:t>
      </w:r>
    </w:p>
    <w:p w14:paraId="4E40DBB8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Lice </w:t>
      </w:r>
      <w:proofErr w:type="spellStart"/>
      <w:r w:rsidRPr="009A4332">
        <w:rPr>
          <w:lang w:val="fr-FR"/>
        </w:rPr>
        <w:t>kome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izrečena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ne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staviti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tržište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izvesti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uništiti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odgovarajući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raspolagati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bilo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nastaviti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dok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potvrđujućem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vanrednom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nadzoru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potvrdi</w:t>
      </w:r>
      <w:proofErr w:type="spellEnd"/>
      <w:r w:rsidRPr="009A4332">
        <w:rPr>
          <w:lang w:val="fr-FR"/>
        </w:rPr>
        <w:t xml:space="preserve"> da su </w:t>
      </w:r>
      <w:proofErr w:type="spellStart"/>
      <w:r w:rsidRPr="009A4332">
        <w:rPr>
          <w:lang w:val="fr-FR"/>
        </w:rPr>
        <w:t>otklonjeni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razlozi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kojih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izrečena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da je roba </w:t>
      </w:r>
      <w:proofErr w:type="spellStart"/>
      <w:r w:rsidRPr="009A4332">
        <w:rPr>
          <w:lang w:val="fr-FR"/>
        </w:rPr>
        <w:t>trajno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uklonjena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>.</w:t>
      </w:r>
    </w:p>
    <w:p w14:paraId="293A031A" w14:textId="77777777" w:rsidR="009A4332" w:rsidRPr="009A4332" w:rsidRDefault="009A4332" w:rsidP="009A4332">
      <w:pPr>
        <w:jc w:val="center"/>
        <w:rPr>
          <w:b/>
          <w:bCs/>
          <w:i/>
          <w:iCs/>
          <w:lang w:val="fr-FR"/>
        </w:rPr>
      </w:pPr>
      <w:bookmarkStart w:id="118" w:name="str_65"/>
      <w:bookmarkEnd w:id="118"/>
      <w:proofErr w:type="spellStart"/>
      <w:r w:rsidRPr="009A4332">
        <w:rPr>
          <w:b/>
          <w:bCs/>
          <w:i/>
          <w:iCs/>
          <w:lang w:val="fr-FR"/>
        </w:rPr>
        <w:t>Privremeno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zatvaranje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prodajnog</w:t>
      </w:r>
      <w:proofErr w:type="spellEnd"/>
      <w:r w:rsidRPr="009A4332">
        <w:rPr>
          <w:b/>
          <w:bCs/>
          <w:i/>
          <w:iCs/>
          <w:lang w:val="fr-FR"/>
        </w:rPr>
        <w:t xml:space="preserve"> </w:t>
      </w:r>
      <w:proofErr w:type="spellStart"/>
      <w:r w:rsidRPr="009A4332">
        <w:rPr>
          <w:b/>
          <w:bCs/>
          <w:i/>
          <w:iCs/>
          <w:lang w:val="fr-FR"/>
        </w:rPr>
        <w:t>objekta</w:t>
      </w:r>
      <w:proofErr w:type="spellEnd"/>
    </w:p>
    <w:p w14:paraId="3195CD72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19" w:name="clan_55"/>
      <w:bookmarkEnd w:id="119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55</w:t>
      </w:r>
    </w:p>
    <w:p w14:paraId="5AF74F73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zatvaranja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prodajnog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objekta</w:t>
      </w:r>
      <w:proofErr w:type="spellEnd"/>
      <w:r w:rsidRPr="009A4332">
        <w:rPr>
          <w:lang w:val="fr-FR"/>
        </w:rPr>
        <w:t>:</w:t>
      </w:r>
      <w:proofErr w:type="gramEnd"/>
    </w:p>
    <w:p w14:paraId="5CAFE21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ako </w:t>
      </w:r>
      <w:proofErr w:type="spellStart"/>
      <w:r w:rsidRPr="009A4332">
        <w:rPr>
          <w:lang w:val="fr-FR"/>
        </w:rPr>
        <w:t>prodajni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objekat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ispunjava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propisane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se u </w:t>
      </w:r>
      <w:proofErr w:type="spellStart"/>
      <w:r w:rsidRPr="009A4332">
        <w:rPr>
          <w:lang w:val="fr-FR"/>
        </w:rPr>
        <w:t>njemu</w:t>
      </w:r>
      <w:proofErr w:type="spellEnd"/>
      <w:r w:rsidRPr="009A4332">
        <w:rPr>
          <w:lang w:val="fr-FR"/>
        </w:rPr>
        <w:t xml:space="preserve"> </w:t>
      </w:r>
      <w:proofErr w:type="spellStart"/>
      <w:proofErr w:type="gram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>;</w:t>
      </w:r>
      <w:proofErr w:type="gramEnd"/>
    </w:p>
    <w:p w14:paraId="62817B19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ako</w:t>
      </w:r>
      <w:proofErr w:type="spellEnd"/>
      <w:r w:rsidRPr="009A4332">
        <w:t xml:space="preserve"> ne </w:t>
      </w:r>
      <w:proofErr w:type="spellStart"/>
      <w:r w:rsidRPr="009A4332">
        <w:t>ispunjava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25.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proofErr w:type="gramStart"/>
      <w:r w:rsidRPr="009A4332">
        <w:t>zakona</w:t>
      </w:r>
      <w:proofErr w:type="spellEnd"/>
      <w:r w:rsidRPr="009A4332">
        <w:t>;</w:t>
      </w:r>
      <w:proofErr w:type="gramEnd"/>
    </w:p>
    <w:p w14:paraId="1C5C59C2" w14:textId="77777777" w:rsidR="009A4332" w:rsidRPr="009A4332" w:rsidRDefault="009A4332" w:rsidP="009A4332">
      <w:pPr>
        <w:jc w:val="center"/>
      </w:pPr>
      <w:r w:rsidRPr="009A4332">
        <w:t xml:space="preserve">3) </w:t>
      </w:r>
      <w:proofErr w:type="spellStart"/>
      <w:r w:rsidRPr="009A4332">
        <w:t>ako</w:t>
      </w:r>
      <w:proofErr w:type="spellEnd"/>
      <w:r w:rsidRPr="009A4332">
        <w:t xml:space="preserve"> se ne </w:t>
      </w:r>
      <w:proofErr w:type="spellStart"/>
      <w:r w:rsidRPr="009A4332">
        <w:t>postupi</w:t>
      </w:r>
      <w:proofErr w:type="spellEnd"/>
      <w:r w:rsidRPr="009A4332">
        <w:t xml:space="preserve"> po </w:t>
      </w:r>
      <w:proofErr w:type="spellStart"/>
      <w:r w:rsidRPr="009A4332">
        <w:t>nalogu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53.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u </w:t>
      </w:r>
      <w:proofErr w:type="spellStart"/>
      <w:r w:rsidRPr="009A4332">
        <w:t>ostavljenom</w:t>
      </w:r>
      <w:proofErr w:type="spellEnd"/>
      <w:r w:rsidRPr="009A4332">
        <w:t xml:space="preserve"> </w:t>
      </w:r>
      <w:proofErr w:type="spellStart"/>
      <w:r w:rsidRPr="009A4332">
        <w:t>roku</w:t>
      </w:r>
      <w:proofErr w:type="spellEnd"/>
      <w:r w:rsidRPr="009A4332">
        <w:t xml:space="preserve">, u </w:t>
      </w:r>
      <w:proofErr w:type="spellStart"/>
      <w:r w:rsidRPr="009A4332">
        <w:t>odnosu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prodajni</w:t>
      </w:r>
      <w:proofErr w:type="spellEnd"/>
      <w:r w:rsidRPr="009A4332">
        <w:t xml:space="preserve"> </w:t>
      </w:r>
      <w:proofErr w:type="spellStart"/>
      <w:r w:rsidRPr="009A4332">
        <w:t>objekat</w:t>
      </w:r>
      <w:proofErr w:type="spellEnd"/>
      <w:r w:rsidRPr="009A4332">
        <w:t xml:space="preserve"> u </w:t>
      </w:r>
      <w:proofErr w:type="spellStart"/>
      <w:r w:rsidRPr="009A4332">
        <w:t>kojem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utvrđene</w:t>
      </w:r>
      <w:proofErr w:type="spellEnd"/>
      <w:r w:rsidRPr="009A4332">
        <w:t xml:space="preserve"> </w:t>
      </w:r>
      <w:proofErr w:type="spellStart"/>
      <w:r w:rsidRPr="009A4332">
        <w:t>te</w:t>
      </w:r>
      <w:proofErr w:type="spellEnd"/>
      <w:r w:rsidRPr="009A4332">
        <w:t xml:space="preserve"> </w:t>
      </w:r>
      <w:proofErr w:type="spellStart"/>
      <w:proofErr w:type="gramStart"/>
      <w:r w:rsidRPr="009A4332">
        <w:t>nepravilnosti</w:t>
      </w:r>
      <w:proofErr w:type="spellEnd"/>
      <w:r w:rsidRPr="009A4332">
        <w:t>;</w:t>
      </w:r>
      <w:proofErr w:type="gramEnd"/>
    </w:p>
    <w:p w14:paraId="1DEC1BA1" w14:textId="77777777" w:rsidR="009A4332" w:rsidRPr="009A4332" w:rsidRDefault="009A4332" w:rsidP="009A4332">
      <w:pPr>
        <w:jc w:val="center"/>
      </w:pPr>
      <w:r w:rsidRPr="009A4332">
        <w:t xml:space="preserve">4)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postupi</w:t>
      </w:r>
      <w:proofErr w:type="spellEnd"/>
      <w:r w:rsidRPr="009A4332">
        <w:t xml:space="preserve"> </w:t>
      </w:r>
      <w:proofErr w:type="spellStart"/>
      <w:r w:rsidRPr="009A4332">
        <w:t>suprotno</w:t>
      </w:r>
      <w:proofErr w:type="spellEnd"/>
      <w:r w:rsidRPr="009A4332">
        <w:t xml:space="preserve"> meri </w:t>
      </w:r>
      <w:proofErr w:type="spellStart"/>
      <w:r w:rsidRPr="009A4332">
        <w:t>zabrane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određene</w:t>
      </w:r>
      <w:proofErr w:type="spellEnd"/>
      <w:r w:rsidRPr="009A4332">
        <w:t xml:space="preserve"> robe/</w:t>
      </w:r>
      <w:proofErr w:type="spellStart"/>
      <w:r w:rsidRPr="009A4332">
        <w:t>usluge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54.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05ECB327" w14:textId="77777777" w:rsidR="009A4332" w:rsidRPr="009A4332" w:rsidRDefault="009A4332" w:rsidP="009A4332">
      <w:pPr>
        <w:jc w:val="center"/>
      </w:pPr>
      <w:r w:rsidRPr="009A4332">
        <w:t xml:space="preserve">Meru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da </w:t>
      </w:r>
      <w:proofErr w:type="spellStart"/>
      <w:r w:rsidRPr="009A4332">
        <w:t>izrekne</w:t>
      </w:r>
      <w:proofErr w:type="spellEnd"/>
      <w:r w:rsidRPr="009A4332">
        <w:t xml:space="preserve"> </w:t>
      </w:r>
      <w:proofErr w:type="spellStart"/>
      <w:r w:rsidRPr="009A4332">
        <w:t>Glavni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ne </w:t>
      </w:r>
      <w:proofErr w:type="spellStart"/>
      <w:r w:rsidRPr="009A4332">
        <w:t>postoji</w:t>
      </w:r>
      <w:proofErr w:type="spellEnd"/>
      <w:r w:rsidRPr="009A4332">
        <w:t xml:space="preserve"> </w:t>
      </w:r>
      <w:proofErr w:type="spellStart"/>
      <w:r w:rsidRPr="009A4332">
        <w:t>stvarna</w:t>
      </w:r>
      <w:proofErr w:type="spellEnd"/>
      <w:r w:rsidRPr="009A4332">
        <w:t xml:space="preserve"> </w:t>
      </w:r>
      <w:proofErr w:type="spellStart"/>
      <w:r w:rsidRPr="009A4332">
        <w:t>mogućnost</w:t>
      </w:r>
      <w:proofErr w:type="spellEnd"/>
      <w:r w:rsidRPr="009A4332">
        <w:t xml:space="preserve"> za </w:t>
      </w:r>
      <w:proofErr w:type="spellStart"/>
      <w:r w:rsidRPr="009A4332">
        <w:t>obavljanje</w:t>
      </w:r>
      <w:proofErr w:type="spellEnd"/>
      <w:r w:rsidRPr="009A4332">
        <w:t xml:space="preserve"> </w:t>
      </w:r>
      <w:proofErr w:type="spellStart"/>
      <w:r w:rsidRPr="009A4332">
        <w:t>kontrole</w:t>
      </w:r>
      <w:proofErr w:type="spellEnd"/>
      <w:r w:rsidRPr="009A4332">
        <w:t xml:space="preserve"> u tom </w:t>
      </w:r>
      <w:proofErr w:type="spellStart"/>
      <w:r w:rsidRPr="009A4332">
        <w:t>objektu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postupajući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bude</w:t>
      </w:r>
      <w:proofErr w:type="spellEnd"/>
      <w:r w:rsidRPr="009A4332">
        <w:t xml:space="preserve"> </w:t>
      </w:r>
      <w:proofErr w:type="spellStart"/>
      <w:r w:rsidRPr="009A4332">
        <w:t>sprečen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onemogućen</w:t>
      </w:r>
      <w:proofErr w:type="spellEnd"/>
      <w:r w:rsidRPr="009A4332">
        <w:t xml:space="preserve"> da </w:t>
      </w:r>
      <w:proofErr w:type="spellStart"/>
      <w:r w:rsidRPr="009A4332">
        <w:t>sprovede</w:t>
      </w:r>
      <w:proofErr w:type="spellEnd"/>
      <w:r w:rsidRPr="009A4332">
        <w:t xml:space="preserve"> </w:t>
      </w:r>
      <w:proofErr w:type="spellStart"/>
      <w:r w:rsidRPr="009A4332">
        <w:t>kontrolu</w:t>
      </w:r>
      <w:proofErr w:type="spellEnd"/>
      <w:r w:rsidRPr="009A4332">
        <w:t>.</w:t>
      </w:r>
    </w:p>
    <w:p w14:paraId="64A19377" w14:textId="77777777" w:rsidR="009A4332" w:rsidRPr="009A4332" w:rsidRDefault="009A4332" w:rsidP="009A4332">
      <w:pPr>
        <w:jc w:val="center"/>
      </w:pPr>
      <w:proofErr w:type="spellStart"/>
      <w:r w:rsidRPr="009A4332">
        <w:t>Privremeno</w:t>
      </w:r>
      <w:proofErr w:type="spellEnd"/>
      <w:r w:rsidRPr="009A4332">
        <w:t xml:space="preserve"> </w:t>
      </w:r>
      <w:proofErr w:type="spellStart"/>
      <w:r w:rsidRPr="009A4332">
        <w:t>zatvaranje</w:t>
      </w:r>
      <w:proofErr w:type="spellEnd"/>
      <w:r w:rsidRPr="009A4332">
        <w:t xml:space="preserve">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r w:rsidRPr="009A4332">
        <w:t>objekta</w:t>
      </w:r>
      <w:proofErr w:type="spellEnd"/>
      <w:r w:rsidRPr="009A4332">
        <w:t xml:space="preserve"> se </w:t>
      </w:r>
      <w:proofErr w:type="spellStart"/>
      <w:r w:rsidRPr="009A4332">
        <w:t>određuje</w:t>
      </w:r>
      <w:proofErr w:type="spellEnd"/>
      <w:r w:rsidRPr="009A4332">
        <w:t xml:space="preserve"> do </w:t>
      </w:r>
      <w:proofErr w:type="spellStart"/>
      <w:r w:rsidRPr="009A4332">
        <w:t>otklanjanja</w:t>
      </w:r>
      <w:proofErr w:type="spellEnd"/>
      <w:r w:rsidRPr="009A4332">
        <w:t xml:space="preserve"> </w:t>
      </w:r>
      <w:proofErr w:type="spellStart"/>
      <w:r w:rsidRPr="009A4332">
        <w:t>utvrđene</w:t>
      </w:r>
      <w:proofErr w:type="spellEnd"/>
      <w:r w:rsidRPr="009A4332">
        <w:t xml:space="preserve"> </w:t>
      </w:r>
      <w:proofErr w:type="spellStart"/>
      <w:r w:rsidRPr="009A4332">
        <w:t>nepravilnosti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do </w:t>
      </w:r>
      <w:proofErr w:type="spellStart"/>
      <w:r w:rsidRPr="009A4332">
        <w:t>sprovođenja</w:t>
      </w:r>
      <w:proofErr w:type="spellEnd"/>
      <w:r w:rsidRPr="009A4332">
        <w:t xml:space="preserve"> </w:t>
      </w:r>
      <w:proofErr w:type="spellStart"/>
      <w:r w:rsidRPr="009A4332">
        <w:t>kontrole</w:t>
      </w:r>
      <w:proofErr w:type="spellEnd"/>
      <w:r w:rsidRPr="009A4332">
        <w:t xml:space="preserve"> u </w:t>
      </w:r>
      <w:proofErr w:type="spellStart"/>
      <w:r w:rsidRPr="009A4332">
        <w:t>smislu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tačka</w:t>
      </w:r>
      <w:proofErr w:type="spellEnd"/>
      <w:r w:rsidRPr="009A4332">
        <w:t xml:space="preserve"> 3)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a </w:t>
      </w:r>
      <w:proofErr w:type="spellStart"/>
      <w:r w:rsidRPr="009A4332">
        <w:t>najduže</w:t>
      </w:r>
      <w:proofErr w:type="spellEnd"/>
      <w:r w:rsidRPr="009A4332">
        <w:t xml:space="preserve"> do </w:t>
      </w:r>
      <w:proofErr w:type="spellStart"/>
      <w:r w:rsidRPr="009A4332">
        <w:t>šest</w:t>
      </w:r>
      <w:proofErr w:type="spellEnd"/>
      <w:r w:rsidRPr="009A4332">
        <w:t xml:space="preserve"> </w:t>
      </w:r>
      <w:proofErr w:type="spellStart"/>
      <w:r w:rsidRPr="009A4332">
        <w:t>meseci</w:t>
      </w:r>
      <w:proofErr w:type="spellEnd"/>
      <w:r w:rsidRPr="009A4332">
        <w:t>.</w:t>
      </w:r>
    </w:p>
    <w:p w14:paraId="25A33431" w14:textId="77777777" w:rsidR="009A4332" w:rsidRPr="009A4332" w:rsidRDefault="009A4332" w:rsidP="009A4332">
      <w:pPr>
        <w:jc w:val="center"/>
      </w:pPr>
      <w:r w:rsidRPr="009A4332">
        <w:lastRenderedPageBreak/>
        <w:t xml:space="preserve">Mera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sprovodi</w:t>
      </w:r>
      <w:proofErr w:type="spellEnd"/>
      <w:r w:rsidRPr="009A4332">
        <w:t xml:space="preserve"> se </w:t>
      </w:r>
      <w:proofErr w:type="spellStart"/>
      <w:r w:rsidRPr="009A4332">
        <w:t>zatvaranjem</w:t>
      </w:r>
      <w:proofErr w:type="spellEnd"/>
      <w:r w:rsidRPr="009A4332">
        <w:t xml:space="preserve"> </w:t>
      </w:r>
      <w:proofErr w:type="spellStart"/>
      <w:r w:rsidRPr="009A4332">
        <w:t>prodajnog</w:t>
      </w:r>
      <w:proofErr w:type="spellEnd"/>
      <w:r w:rsidRPr="009A4332">
        <w:t xml:space="preserve"> </w:t>
      </w:r>
      <w:proofErr w:type="spellStart"/>
      <w:r w:rsidRPr="009A4332">
        <w:t>objekta</w:t>
      </w:r>
      <w:proofErr w:type="spellEnd"/>
      <w:r w:rsidRPr="009A4332">
        <w:t xml:space="preserve">, </w:t>
      </w:r>
      <w:proofErr w:type="spellStart"/>
      <w:r w:rsidRPr="009A4332">
        <w:t>isticanjem</w:t>
      </w:r>
      <w:proofErr w:type="spellEnd"/>
      <w:r w:rsidRPr="009A4332">
        <w:t xml:space="preserve"> </w:t>
      </w:r>
      <w:proofErr w:type="spellStart"/>
      <w:r w:rsidRPr="009A4332">
        <w:t>rešenja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je </w:t>
      </w:r>
      <w:proofErr w:type="spellStart"/>
      <w:r w:rsidRPr="009A4332">
        <w:t>određena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pečaćenjem</w:t>
      </w:r>
      <w:proofErr w:type="spellEnd"/>
      <w:r w:rsidRPr="009A4332">
        <w:t xml:space="preserve"> </w:t>
      </w:r>
      <w:proofErr w:type="spellStart"/>
      <w:r w:rsidRPr="009A4332">
        <w:t>ulaza</w:t>
      </w:r>
      <w:proofErr w:type="spellEnd"/>
      <w:r w:rsidRPr="009A4332">
        <w:t xml:space="preserve"> u taj </w:t>
      </w:r>
      <w:proofErr w:type="spellStart"/>
      <w:r w:rsidRPr="009A4332">
        <w:t>objekat</w:t>
      </w:r>
      <w:proofErr w:type="spellEnd"/>
      <w:r w:rsidRPr="009A4332">
        <w:t>.</w:t>
      </w:r>
    </w:p>
    <w:p w14:paraId="01160E3A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20" w:name="str_66"/>
      <w:bookmarkEnd w:id="120"/>
      <w:proofErr w:type="spellStart"/>
      <w:r w:rsidRPr="009A4332">
        <w:rPr>
          <w:b/>
          <w:bCs/>
          <w:i/>
          <w:iCs/>
        </w:rPr>
        <w:t>Privremena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zabrana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obavljanja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trgovine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ličnim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nuđenjem</w:t>
      </w:r>
      <w:proofErr w:type="spellEnd"/>
    </w:p>
    <w:p w14:paraId="462C730E" w14:textId="77777777" w:rsidR="009A4332" w:rsidRPr="009A4332" w:rsidRDefault="009A4332" w:rsidP="009A4332">
      <w:pPr>
        <w:jc w:val="center"/>
        <w:rPr>
          <w:b/>
          <w:bCs/>
        </w:rPr>
      </w:pPr>
      <w:bookmarkStart w:id="121" w:name="clan_56"/>
      <w:bookmarkEnd w:id="121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56</w:t>
      </w:r>
    </w:p>
    <w:p w14:paraId="3246AB77" w14:textId="77777777" w:rsidR="009A4332" w:rsidRPr="009A4332" w:rsidRDefault="009A4332" w:rsidP="009A4332">
      <w:pPr>
        <w:jc w:val="center"/>
      </w:pP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izreći</w:t>
      </w:r>
      <w:proofErr w:type="spellEnd"/>
      <w:r w:rsidRPr="009A4332">
        <w:t xml:space="preserve"> </w:t>
      </w:r>
      <w:proofErr w:type="spellStart"/>
      <w:r w:rsidRPr="009A4332">
        <w:t>meru</w:t>
      </w:r>
      <w:proofErr w:type="spellEnd"/>
      <w:r w:rsidRPr="009A4332">
        <w:t xml:space="preserve"> </w:t>
      </w:r>
      <w:proofErr w:type="spellStart"/>
      <w:r w:rsidRPr="009A4332">
        <w:t>privremene</w:t>
      </w:r>
      <w:proofErr w:type="spellEnd"/>
      <w:r w:rsidRPr="009A4332">
        <w:t xml:space="preserve"> </w:t>
      </w:r>
      <w:proofErr w:type="spellStart"/>
      <w:r w:rsidRPr="009A4332">
        <w:t>zabrane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se </w:t>
      </w:r>
      <w:proofErr w:type="spellStart"/>
      <w:r w:rsidRPr="009A4332">
        <w:t>utvrdi</w:t>
      </w:r>
      <w:proofErr w:type="spellEnd"/>
      <w:r w:rsidRPr="009A4332">
        <w:t xml:space="preserve"> </w:t>
      </w:r>
      <w:proofErr w:type="spellStart"/>
      <w:r w:rsidRPr="009A4332">
        <w:t>povreda</w:t>
      </w:r>
      <w:proofErr w:type="spellEnd"/>
      <w:r w:rsidRPr="009A4332">
        <w:t xml:space="preserve"> </w:t>
      </w:r>
      <w:proofErr w:type="spellStart"/>
      <w:r w:rsidRPr="009A4332">
        <w:t>uslova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>.</w:t>
      </w:r>
    </w:p>
    <w:p w14:paraId="5C2CCF31" w14:textId="77777777" w:rsidR="009A4332" w:rsidRPr="009A4332" w:rsidRDefault="009A4332" w:rsidP="009A4332">
      <w:pPr>
        <w:jc w:val="center"/>
      </w:pPr>
      <w:proofErr w:type="spellStart"/>
      <w:r w:rsidRPr="009A4332">
        <w:t>Zabrana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da se </w:t>
      </w:r>
      <w:proofErr w:type="spellStart"/>
      <w:r w:rsidRPr="009A4332">
        <w:t>odnosi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određeni</w:t>
      </w:r>
      <w:proofErr w:type="spellEnd"/>
      <w:r w:rsidRPr="009A4332">
        <w:t xml:space="preserve"> </w:t>
      </w:r>
      <w:proofErr w:type="spellStart"/>
      <w:r w:rsidRPr="009A4332">
        <w:t>oblik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, </w:t>
      </w:r>
      <w:proofErr w:type="spellStart"/>
      <w:r w:rsidRPr="009A4332">
        <w:t>određenu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robe, </w:t>
      </w:r>
      <w:proofErr w:type="spellStart"/>
      <w:r w:rsidRPr="009A4332">
        <w:t>područje</w:t>
      </w:r>
      <w:proofErr w:type="spellEnd"/>
      <w:r w:rsidRPr="009A4332">
        <w:t xml:space="preserve">,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u </w:t>
      </w:r>
      <w:proofErr w:type="spellStart"/>
      <w:r w:rsidRPr="009A4332">
        <w:t>pogledu</w:t>
      </w:r>
      <w:proofErr w:type="spellEnd"/>
      <w:r w:rsidRPr="009A4332">
        <w:t xml:space="preserve"> </w:t>
      </w:r>
      <w:proofErr w:type="spellStart"/>
      <w:r w:rsidRPr="009A4332">
        <w:t>kojih</w:t>
      </w:r>
      <w:proofErr w:type="spellEnd"/>
      <w:r w:rsidRPr="009A4332">
        <w:t xml:space="preserve"> je </w:t>
      </w:r>
      <w:proofErr w:type="spellStart"/>
      <w:r w:rsidRPr="009A4332">
        <w:t>utvrđena</w:t>
      </w:r>
      <w:proofErr w:type="spellEnd"/>
      <w:r w:rsidRPr="009A4332">
        <w:t xml:space="preserve"> </w:t>
      </w:r>
      <w:proofErr w:type="spellStart"/>
      <w:r w:rsidRPr="009A4332">
        <w:t>povreda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3E157845" w14:textId="77777777" w:rsidR="009A4332" w:rsidRPr="009A4332" w:rsidRDefault="009A4332" w:rsidP="009A4332">
      <w:pPr>
        <w:jc w:val="center"/>
      </w:pPr>
      <w:r w:rsidRPr="009A4332">
        <w:t xml:space="preserve">Mera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određuje</w:t>
      </w:r>
      <w:proofErr w:type="spellEnd"/>
      <w:r w:rsidRPr="009A4332">
        <w:t xml:space="preserve"> se u </w:t>
      </w:r>
      <w:proofErr w:type="spellStart"/>
      <w:r w:rsidRPr="009A4332">
        <w:t>trajanju</w:t>
      </w:r>
      <w:proofErr w:type="spellEnd"/>
      <w:r w:rsidRPr="009A4332">
        <w:t xml:space="preserve"> do </w:t>
      </w:r>
      <w:proofErr w:type="spellStart"/>
      <w:r w:rsidRPr="009A4332">
        <w:t>ispunjenja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uslova</w:t>
      </w:r>
      <w:proofErr w:type="spellEnd"/>
      <w:r w:rsidRPr="009A4332">
        <w:t xml:space="preserve">, a </w:t>
      </w:r>
      <w:proofErr w:type="spellStart"/>
      <w:r w:rsidRPr="009A4332">
        <w:t>najduže</w:t>
      </w:r>
      <w:proofErr w:type="spellEnd"/>
      <w:r w:rsidRPr="009A4332">
        <w:t xml:space="preserve"> </w:t>
      </w:r>
      <w:proofErr w:type="spellStart"/>
      <w:r w:rsidRPr="009A4332">
        <w:t>šest</w:t>
      </w:r>
      <w:proofErr w:type="spellEnd"/>
      <w:r w:rsidRPr="009A4332">
        <w:t xml:space="preserve"> </w:t>
      </w:r>
      <w:proofErr w:type="spellStart"/>
      <w:r w:rsidRPr="009A4332">
        <w:t>meseci</w:t>
      </w:r>
      <w:proofErr w:type="spellEnd"/>
      <w:r w:rsidRPr="009A4332">
        <w:t>.</w:t>
      </w:r>
    </w:p>
    <w:p w14:paraId="58B3D75E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22" w:name="str_67"/>
      <w:bookmarkEnd w:id="122"/>
      <w:proofErr w:type="spellStart"/>
      <w:r w:rsidRPr="009A4332">
        <w:rPr>
          <w:b/>
          <w:bCs/>
          <w:i/>
          <w:iCs/>
        </w:rPr>
        <w:t>Privremena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zabrana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obavljanja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daljinske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trgovine</w:t>
      </w:r>
      <w:proofErr w:type="spellEnd"/>
    </w:p>
    <w:p w14:paraId="065A04FF" w14:textId="77777777" w:rsidR="009A4332" w:rsidRPr="009A4332" w:rsidRDefault="009A4332" w:rsidP="009A4332">
      <w:pPr>
        <w:jc w:val="center"/>
        <w:rPr>
          <w:b/>
          <w:bCs/>
        </w:rPr>
      </w:pPr>
      <w:bookmarkStart w:id="123" w:name="clan_57"/>
      <w:bookmarkEnd w:id="12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57</w:t>
      </w:r>
    </w:p>
    <w:p w14:paraId="467E67EE" w14:textId="77777777" w:rsidR="009A4332" w:rsidRPr="009A4332" w:rsidRDefault="009A4332" w:rsidP="009A4332">
      <w:pPr>
        <w:jc w:val="center"/>
      </w:pP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izreći</w:t>
      </w:r>
      <w:proofErr w:type="spellEnd"/>
      <w:r w:rsidRPr="009A4332">
        <w:t xml:space="preserve"> </w:t>
      </w:r>
      <w:proofErr w:type="spellStart"/>
      <w:r w:rsidRPr="009A4332">
        <w:t>meru</w:t>
      </w:r>
      <w:proofErr w:type="spellEnd"/>
      <w:r w:rsidRPr="009A4332">
        <w:t xml:space="preserve"> </w:t>
      </w:r>
      <w:proofErr w:type="spellStart"/>
      <w:r w:rsidRPr="009A4332">
        <w:t>privremene</w:t>
      </w:r>
      <w:proofErr w:type="spellEnd"/>
      <w:r w:rsidRPr="009A4332">
        <w:t xml:space="preserve"> </w:t>
      </w:r>
      <w:proofErr w:type="spellStart"/>
      <w:r w:rsidRPr="009A4332">
        <w:t>zabrane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daljinske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se </w:t>
      </w:r>
      <w:proofErr w:type="spellStart"/>
      <w:r w:rsidRPr="009A4332">
        <w:t>utvrdi</w:t>
      </w:r>
      <w:proofErr w:type="spellEnd"/>
      <w:r w:rsidRPr="009A4332">
        <w:t xml:space="preserve"> </w:t>
      </w:r>
      <w:proofErr w:type="spellStart"/>
      <w:r w:rsidRPr="009A4332">
        <w:t>povreda</w:t>
      </w:r>
      <w:proofErr w:type="spellEnd"/>
      <w:r w:rsidRPr="009A4332">
        <w:t xml:space="preserve"> </w:t>
      </w:r>
      <w:proofErr w:type="spellStart"/>
      <w:r w:rsidRPr="009A4332">
        <w:t>uslova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>.</w:t>
      </w:r>
    </w:p>
    <w:p w14:paraId="7A65DF43" w14:textId="77777777" w:rsidR="009A4332" w:rsidRPr="009A4332" w:rsidRDefault="009A4332" w:rsidP="009A4332">
      <w:pPr>
        <w:jc w:val="center"/>
      </w:pPr>
      <w:proofErr w:type="spellStart"/>
      <w:r w:rsidRPr="009A4332">
        <w:t>Zabrana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da se </w:t>
      </w:r>
      <w:proofErr w:type="spellStart"/>
      <w:r w:rsidRPr="009A4332">
        <w:t>odnosi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određeni</w:t>
      </w:r>
      <w:proofErr w:type="spellEnd"/>
      <w:r w:rsidRPr="009A4332">
        <w:t xml:space="preserve"> </w:t>
      </w:r>
      <w:proofErr w:type="spellStart"/>
      <w:r w:rsidRPr="009A4332">
        <w:t>oblik</w:t>
      </w:r>
      <w:proofErr w:type="spellEnd"/>
      <w:r w:rsidRPr="009A4332">
        <w:t xml:space="preserve"> </w:t>
      </w:r>
      <w:proofErr w:type="spellStart"/>
      <w:r w:rsidRPr="009A4332">
        <w:t>daljinske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, </w:t>
      </w:r>
      <w:proofErr w:type="spellStart"/>
      <w:r w:rsidRPr="009A4332">
        <w:t>određenu</w:t>
      </w:r>
      <w:proofErr w:type="spellEnd"/>
      <w:r w:rsidRPr="009A4332">
        <w:t xml:space="preserve"> </w:t>
      </w:r>
      <w:proofErr w:type="spellStart"/>
      <w:r w:rsidRPr="009A4332">
        <w:t>vrstu</w:t>
      </w:r>
      <w:proofErr w:type="spellEnd"/>
      <w:r w:rsidRPr="009A4332">
        <w:t xml:space="preserve"> robe, </w:t>
      </w:r>
      <w:proofErr w:type="spellStart"/>
      <w:r w:rsidRPr="009A4332">
        <w:t>područje</w:t>
      </w:r>
      <w:proofErr w:type="spellEnd"/>
      <w:r w:rsidRPr="009A4332">
        <w:t xml:space="preserve">,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obavljaju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u </w:t>
      </w:r>
      <w:proofErr w:type="spellStart"/>
      <w:r w:rsidRPr="009A4332">
        <w:t>pogledu</w:t>
      </w:r>
      <w:proofErr w:type="spellEnd"/>
      <w:r w:rsidRPr="009A4332">
        <w:t xml:space="preserve"> </w:t>
      </w:r>
      <w:proofErr w:type="spellStart"/>
      <w:r w:rsidRPr="009A4332">
        <w:t>kojih</w:t>
      </w:r>
      <w:proofErr w:type="spellEnd"/>
      <w:r w:rsidRPr="009A4332">
        <w:t xml:space="preserve"> je </w:t>
      </w:r>
      <w:proofErr w:type="spellStart"/>
      <w:r w:rsidRPr="009A4332">
        <w:t>utvrđena</w:t>
      </w:r>
      <w:proofErr w:type="spellEnd"/>
      <w:r w:rsidRPr="009A4332">
        <w:t xml:space="preserve"> </w:t>
      </w:r>
      <w:proofErr w:type="spellStart"/>
      <w:r w:rsidRPr="009A4332">
        <w:t>povreda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31330A52" w14:textId="77777777" w:rsidR="009A4332" w:rsidRPr="009A4332" w:rsidRDefault="009A4332" w:rsidP="009A4332">
      <w:pPr>
        <w:jc w:val="center"/>
      </w:pPr>
      <w:r w:rsidRPr="009A4332">
        <w:t xml:space="preserve">Mera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određuje</w:t>
      </w:r>
      <w:proofErr w:type="spellEnd"/>
      <w:r w:rsidRPr="009A4332">
        <w:t xml:space="preserve"> se u </w:t>
      </w:r>
      <w:proofErr w:type="spellStart"/>
      <w:r w:rsidRPr="009A4332">
        <w:t>trajanju</w:t>
      </w:r>
      <w:proofErr w:type="spellEnd"/>
      <w:r w:rsidRPr="009A4332">
        <w:t xml:space="preserve"> do </w:t>
      </w:r>
      <w:proofErr w:type="spellStart"/>
      <w:r w:rsidRPr="009A4332">
        <w:t>ispunjenja</w:t>
      </w:r>
      <w:proofErr w:type="spellEnd"/>
      <w:r w:rsidRPr="009A4332">
        <w:t xml:space="preserve"> </w:t>
      </w:r>
      <w:proofErr w:type="spellStart"/>
      <w:r w:rsidRPr="009A4332">
        <w:t>propisanih</w:t>
      </w:r>
      <w:proofErr w:type="spellEnd"/>
      <w:r w:rsidRPr="009A4332">
        <w:t xml:space="preserve"> </w:t>
      </w:r>
      <w:proofErr w:type="spellStart"/>
      <w:r w:rsidRPr="009A4332">
        <w:t>uslova</w:t>
      </w:r>
      <w:proofErr w:type="spellEnd"/>
      <w:r w:rsidRPr="009A4332">
        <w:t xml:space="preserve">, a </w:t>
      </w:r>
      <w:proofErr w:type="spellStart"/>
      <w:r w:rsidRPr="009A4332">
        <w:t>najduže</w:t>
      </w:r>
      <w:proofErr w:type="spellEnd"/>
      <w:r w:rsidRPr="009A4332">
        <w:t xml:space="preserve"> </w:t>
      </w:r>
      <w:proofErr w:type="spellStart"/>
      <w:r w:rsidRPr="009A4332">
        <w:t>šest</w:t>
      </w:r>
      <w:proofErr w:type="spellEnd"/>
      <w:r w:rsidRPr="009A4332">
        <w:t xml:space="preserve"> </w:t>
      </w:r>
      <w:proofErr w:type="spellStart"/>
      <w:r w:rsidRPr="009A4332">
        <w:t>meseci</w:t>
      </w:r>
      <w:proofErr w:type="spellEnd"/>
      <w:r w:rsidRPr="009A4332">
        <w:t>.</w:t>
      </w:r>
    </w:p>
    <w:p w14:paraId="0E1FC4BB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24" w:name="str_68"/>
      <w:bookmarkEnd w:id="124"/>
      <w:proofErr w:type="spellStart"/>
      <w:r w:rsidRPr="009A4332">
        <w:rPr>
          <w:b/>
          <w:bCs/>
          <w:i/>
          <w:iCs/>
        </w:rPr>
        <w:t>Oduzimanje</w:t>
      </w:r>
      <w:proofErr w:type="spellEnd"/>
      <w:r w:rsidRPr="009A4332">
        <w:rPr>
          <w:b/>
          <w:bCs/>
          <w:i/>
          <w:iCs/>
        </w:rPr>
        <w:t xml:space="preserve"> robe</w:t>
      </w:r>
    </w:p>
    <w:p w14:paraId="73CB04B6" w14:textId="77777777" w:rsidR="009A4332" w:rsidRPr="009A4332" w:rsidRDefault="009A4332" w:rsidP="009A4332">
      <w:pPr>
        <w:jc w:val="center"/>
        <w:rPr>
          <w:b/>
          <w:bCs/>
        </w:rPr>
      </w:pPr>
      <w:bookmarkStart w:id="125" w:name="clan_58"/>
      <w:bookmarkEnd w:id="12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58</w:t>
      </w:r>
    </w:p>
    <w:p w14:paraId="4E809E98" w14:textId="77777777" w:rsidR="009A4332" w:rsidRPr="009A4332" w:rsidRDefault="009A4332" w:rsidP="009A4332">
      <w:pPr>
        <w:jc w:val="center"/>
      </w:pP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oduzeti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licu</w:t>
      </w:r>
      <w:proofErr w:type="spellEnd"/>
      <w:r w:rsidRPr="009A4332">
        <w:t>:</w:t>
      </w:r>
    </w:p>
    <w:p w14:paraId="37511D63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zatekne</w:t>
      </w:r>
      <w:proofErr w:type="spellEnd"/>
      <w:r w:rsidRPr="009A4332">
        <w:t xml:space="preserve"> u </w:t>
      </w:r>
      <w:proofErr w:type="spellStart"/>
      <w:r w:rsidRPr="009A4332">
        <w:t>obavljanju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u </w:t>
      </w:r>
      <w:proofErr w:type="spellStart"/>
      <w:r w:rsidRPr="009A4332">
        <w:t>pripremi</w:t>
      </w:r>
      <w:proofErr w:type="spellEnd"/>
      <w:r w:rsidRPr="009A4332">
        <w:t xml:space="preserve"> robe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stavljanja</w:t>
      </w:r>
      <w:proofErr w:type="spellEnd"/>
      <w:r w:rsidRPr="009A4332">
        <w:t xml:space="preserve"> u </w:t>
      </w:r>
      <w:proofErr w:type="spellStart"/>
      <w:r w:rsidRPr="009A4332">
        <w:t>promet</w:t>
      </w:r>
      <w:proofErr w:type="spellEnd"/>
      <w:r w:rsidRPr="009A4332">
        <w:t xml:space="preserve">, a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trgovac</w:t>
      </w:r>
      <w:proofErr w:type="spellEnd"/>
      <w:r w:rsidRPr="009A4332">
        <w:t xml:space="preserve"> u </w:t>
      </w:r>
      <w:proofErr w:type="spellStart"/>
      <w:r w:rsidRPr="009A4332">
        <w:t>smislu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proofErr w:type="gramStart"/>
      <w:r w:rsidRPr="009A4332">
        <w:t>zakona</w:t>
      </w:r>
      <w:proofErr w:type="spellEnd"/>
      <w:r w:rsidRPr="009A4332">
        <w:t>;</w:t>
      </w:r>
      <w:proofErr w:type="gramEnd"/>
    </w:p>
    <w:p w14:paraId="3DE13595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ličnim</w:t>
      </w:r>
      <w:proofErr w:type="spellEnd"/>
      <w:r w:rsidRPr="009A4332">
        <w:t xml:space="preserve"> </w:t>
      </w:r>
      <w:proofErr w:type="spellStart"/>
      <w:r w:rsidRPr="009A4332">
        <w:t>nuđenjem</w:t>
      </w:r>
      <w:proofErr w:type="spellEnd"/>
      <w:r w:rsidRPr="009A4332">
        <w:t xml:space="preserve">, </w:t>
      </w:r>
      <w:proofErr w:type="spellStart"/>
      <w:r w:rsidRPr="009A4332">
        <w:t>trgovinu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14. </w:t>
      </w:r>
      <w:proofErr w:type="spellStart"/>
      <w:r w:rsidRPr="009A4332">
        <w:t>tač</w:t>
      </w:r>
      <w:proofErr w:type="spellEnd"/>
      <w:r w:rsidRPr="009A4332">
        <w:t xml:space="preserve">. 2) </w:t>
      </w:r>
      <w:proofErr w:type="spellStart"/>
      <w:r w:rsidRPr="009A4332">
        <w:t>i</w:t>
      </w:r>
      <w:proofErr w:type="spellEnd"/>
      <w:r w:rsidRPr="009A4332">
        <w:t xml:space="preserve"> 3)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izuzev</w:t>
      </w:r>
      <w:proofErr w:type="spellEnd"/>
      <w:r w:rsidRPr="009A4332">
        <w:t xml:space="preserve"> </w:t>
      </w:r>
      <w:proofErr w:type="spellStart"/>
      <w:r w:rsidRPr="009A4332">
        <w:t>kioska</w:t>
      </w:r>
      <w:proofErr w:type="spellEnd"/>
      <w:r w:rsidRPr="009A4332">
        <w:t xml:space="preserve">, </w:t>
      </w:r>
      <w:proofErr w:type="spellStart"/>
      <w:r w:rsidRPr="009A4332">
        <w:t>suprotno</w:t>
      </w:r>
      <w:proofErr w:type="spellEnd"/>
      <w:r w:rsidRPr="009A4332">
        <w:t xml:space="preserve"> meri </w:t>
      </w:r>
      <w:proofErr w:type="spellStart"/>
      <w:r w:rsidRPr="009A4332">
        <w:t>privremene</w:t>
      </w:r>
      <w:proofErr w:type="spellEnd"/>
      <w:r w:rsidRPr="009A4332">
        <w:t xml:space="preserve"> </w:t>
      </w:r>
      <w:proofErr w:type="spellStart"/>
      <w:r w:rsidRPr="009A4332">
        <w:t>zabrane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trgovine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</w:t>
      </w:r>
      <w:proofErr w:type="spellEnd"/>
      <w:r w:rsidRPr="009A4332">
        <w:t xml:space="preserve">. 54. </w:t>
      </w:r>
      <w:proofErr w:type="spellStart"/>
      <w:r w:rsidRPr="009A4332">
        <w:t>i</w:t>
      </w:r>
      <w:proofErr w:type="spellEnd"/>
      <w:r w:rsidRPr="009A4332">
        <w:t xml:space="preserve"> 56.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03D16E13" w14:textId="77777777" w:rsidR="009A4332" w:rsidRPr="009A4332" w:rsidRDefault="009A4332" w:rsidP="009A4332">
      <w:pPr>
        <w:jc w:val="center"/>
      </w:pPr>
      <w:proofErr w:type="spellStart"/>
      <w:r w:rsidRPr="009A4332">
        <w:t>Predmet</w:t>
      </w:r>
      <w:proofErr w:type="spellEnd"/>
      <w:r w:rsidRPr="009A4332">
        <w:t xml:space="preserve"> mere </w:t>
      </w:r>
      <w:proofErr w:type="spellStart"/>
      <w:r w:rsidRPr="009A4332">
        <w:t>oduzimanja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je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zatekne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u </w:t>
      </w:r>
      <w:proofErr w:type="spellStart"/>
      <w:r w:rsidRPr="009A4332">
        <w:t>vreme</w:t>
      </w:r>
      <w:proofErr w:type="spellEnd"/>
      <w:r w:rsidRPr="009A4332">
        <w:t xml:space="preserve"> </w:t>
      </w:r>
      <w:proofErr w:type="spellStart"/>
      <w:r w:rsidRPr="009A4332">
        <w:t>obavljanja</w:t>
      </w:r>
      <w:proofErr w:type="spellEnd"/>
      <w:r w:rsidRPr="009A4332">
        <w:t xml:space="preserve"> </w:t>
      </w:r>
      <w:proofErr w:type="spellStart"/>
      <w:r w:rsidRPr="009A4332">
        <w:t>kontrole</w:t>
      </w:r>
      <w:proofErr w:type="spellEnd"/>
      <w:r w:rsidRPr="009A4332">
        <w:t xml:space="preserve">, </w:t>
      </w:r>
      <w:proofErr w:type="spellStart"/>
      <w:r w:rsidRPr="009A4332">
        <w:t>i</w:t>
      </w:r>
      <w:proofErr w:type="spellEnd"/>
      <w:r w:rsidRPr="009A4332">
        <w:t xml:space="preserve"> to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je </w:t>
      </w:r>
      <w:proofErr w:type="spellStart"/>
      <w:r w:rsidRPr="009A4332">
        <w:t>stavljena</w:t>
      </w:r>
      <w:proofErr w:type="spellEnd"/>
      <w:r w:rsidRPr="009A4332">
        <w:t xml:space="preserve"> u </w:t>
      </w:r>
      <w:proofErr w:type="spellStart"/>
      <w:r w:rsidRPr="009A4332">
        <w:t>promet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pripremljena</w:t>
      </w:r>
      <w:proofErr w:type="spellEnd"/>
      <w:r w:rsidRPr="009A4332">
        <w:t xml:space="preserve">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stavljanja</w:t>
      </w:r>
      <w:proofErr w:type="spellEnd"/>
      <w:r w:rsidRPr="009A4332">
        <w:t xml:space="preserve"> u </w:t>
      </w:r>
      <w:proofErr w:type="spellStart"/>
      <w:r w:rsidRPr="009A4332">
        <w:t>promet</w:t>
      </w:r>
      <w:proofErr w:type="spellEnd"/>
      <w:r w:rsidRPr="009A4332">
        <w:t xml:space="preserve"> (</w:t>
      </w:r>
      <w:proofErr w:type="spellStart"/>
      <w:r w:rsidRPr="009A4332">
        <w:t>uskladištena</w:t>
      </w:r>
      <w:proofErr w:type="spellEnd"/>
      <w:r w:rsidRPr="009A4332">
        <w:t xml:space="preserve">, </w:t>
      </w:r>
      <w:proofErr w:type="spellStart"/>
      <w:r w:rsidRPr="009A4332">
        <w:t>spremljena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sl.),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nalazi</w:t>
      </w:r>
      <w:proofErr w:type="spellEnd"/>
      <w:r w:rsidRPr="009A4332">
        <w:t xml:space="preserve"> u </w:t>
      </w:r>
      <w:proofErr w:type="spellStart"/>
      <w:r w:rsidRPr="009A4332">
        <w:t>posedu</w:t>
      </w:r>
      <w:proofErr w:type="spellEnd"/>
      <w:r w:rsidRPr="009A4332">
        <w:t xml:space="preserve"> </w:t>
      </w:r>
      <w:proofErr w:type="spellStart"/>
      <w:r w:rsidRPr="009A4332">
        <w:t>lica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1.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bez </w:t>
      </w:r>
      <w:proofErr w:type="spellStart"/>
      <w:r w:rsidRPr="009A4332">
        <w:t>obzira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o </w:t>
      </w:r>
      <w:proofErr w:type="spellStart"/>
      <w:r w:rsidRPr="009A4332">
        <w:t>svojini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toj</w:t>
      </w:r>
      <w:proofErr w:type="spellEnd"/>
      <w:r w:rsidRPr="009A4332">
        <w:t xml:space="preserve"> </w:t>
      </w:r>
      <w:proofErr w:type="spellStart"/>
      <w:r w:rsidRPr="009A4332">
        <w:t>robi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podatke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isprava</w:t>
      </w:r>
      <w:proofErr w:type="spellEnd"/>
      <w:r w:rsidRPr="009A4332">
        <w:t xml:space="preserve"> </w:t>
      </w:r>
      <w:proofErr w:type="spellStart"/>
      <w:r w:rsidRPr="009A4332">
        <w:t>koje</w:t>
      </w:r>
      <w:proofErr w:type="spellEnd"/>
      <w:r w:rsidRPr="009A4332">
        <w:t xml:space="preserve"> prate </w:t>
      </w:r>
      <w:proofErr w:type="spellStart"/>
      <w:r w:rsidRPr="009A4332">
        <w:t>robu</w:t>
      </w:r>
      <w:proofErr w:type="spellEnd"/>
      <w:r w:rsidRPr="009A4332">
        <w:t>.</w:t>
      </w:r>
    </w:p>
    <w:p w14:paraId="14787352" w14:textId="77777777" w:rsidR="009A4332" w:rsidRPr="009A4332" w:rsidRDefault="009A4332" w:rsidP="009A4332">
      <w:pPr>
        <w:jc w:val="center"/>
      </w:pPr>
      <w:proofErr w:type="spellStart"/>
      <w:r w:rsidRPr="009A4332">
        <w:t>Prilikom</w:t>
      </w:r>
      <w:proofErr w:type="spellEnd"/>
      <w:r w:rsidRPr="009A4332">
        <w:t xml:space="preserve"> </w:t>
      </w:r>
      <w:proofErr w:type="spellStart"/>
      <w:r w:rsidRPr="009A4332">
        <w:t>oduzimanja</w:t>
      </w:r>
      <w:proofErr w:type="spellEnd"/>
      <w:r w:rsidRPr="009A4332">
        <w:t xml:space="preserve"> robe, </w:t>
      </w:r>
      <w:proofErr w:type="spellStart"/>
      <w:r w:rsidRPr="009A4332">
        <w:t>izdaje</w:t>
      </w:r>
      <w:proofErr w:type="spellEnd"/>
      <w:r w:rsidRPr="009A4332">
        <w:t xml:space="preserve"> se </w:t>
      </w:r>
      <w:proofErr w:type="spellStart"/>
      <w:r w:rsidRPr="009A4332">
        <w:t>potvrda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podacima</w:t>
      </w:r>
      <w:proofErr w:type="spellEnd"/>
      <w:r w:rsidRPr="009A4332">
        <w:t xml:space="preserve"> o </w:t>
      </w:r>
      <w:proofErr w:type="spellStart"/>
      <w:r w:rsidRPr="009A4332">
        <w:t>vrsti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količini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robe.</w:t>
      </w:r>
    </w:p>
    <w:p w14:paraId="6BECCEE7" w14:textId="77777777" w:rsidR="009A4332" w:rsidRPr="009A4332" w:rsidRDefault="009A4332" w:rsidP="009A4332">
      <w:pPr>
        <w:jc w:val="center"/>
      </w:pPr>
      <w:r w:rsidRPr="009A4332">
        <w:t xml:space="preserve">Roba </w:t>
      </w:r>
      <w:proofErr w:type="spellStart"/>
      <w:r w:rsidRPr="009A4332">
        <w:t>koja</w:t>
      </w:r>
      <w:proofErr w:type="spellEnd"/>
      <w:r w:rsidRPr="009A4332">
        <w:t xml:space="preserve"> se </w:t>
      </w:r>
      <w:proofErr w:type="spellStart"/>
      <w:r w:rsidRPr="009A4332">
        <w:t>zatekne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kontrole</w:t>
      </w:r>
      <w:proofErr w:type="spellEnd"/>
      <w:r w:rsidRPr="009A4332">
        <w:t xml:space="preserve">, a </w:t>
      </w:r>
      <w:proofErr w:type="spellStart"/>
      <w:r w:rsidRPr="009A4332">
        <w:t>koja</w:t>
      </w:r>
      <w:proofErr w:type="spellEnd"/>
      <w:r w:rsidRPr="009A4332">
        <w:t xml:space="preserve"> je </w:t>
      </w:r>
      <w:proofErr w:type="spellStart"/>
      <w:r w:rsidRPr="009A4332">
        <w:t>očigledno</w:t>
      </w:r>
      <w:proofErr w:type="spellEnd"/>
      <w:r w:rsidRPr="009A4332">
        <w:t xml:space="preserve"> </w:t>
      </w:r>
      <w:proofErr w:type="spellStart"/>
      <w:r w:rsidRPr="009A4332">
        <w:t>napuštena</w:t>
      </w:r>
      <w:proofErr w:type="spellEnd"/>
      <w:r w:rsidRPr="009A4332">
        <w:t xml:space="preserve">, </w:t>
      </w:r>
      <w:proofErr w:type="spellStart"/>
      <w:r w:rsidRPr="009A4332">
        <w:t>uklanja</w:t>
      </w:r>
      <w:proofErr w:type="spellEnd"/>
      <w:r w:rsidRPr="009A4332">
        <w:t xml:space="preserve"> se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ima</w:t>
      </w:r>
      <w:proofErr w:type="spellEnd"/>
      <w:r w:rsidRPr="009A4332">
        <w:t xml:space="preserve"> </w:t>
      </w:r>
      <w:proofErr w:type="spellStart"/>
      <w:r w:rsidRPr="009A4332">
        <w:t>svojstvo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robe, o </w:t>
      </w:r>
      <w:proofErr w:type="spellStart"/>
      <w:r w:rsidRPr="009A4332">
        <w:t>čemu</w:t>
      </w:r>
      <w:proofErr w:type="spellEnd"/>
      <w:r w:rsidRPr="009A4332">
        <w:t xml:space="preserve"> se </w:t>
      </w:r>
      <w:proofErr w:type="spellStart"/>
      <w:r w:rsidRPr="009A4332">
        <w:t>donosi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>.</w:t>
      </w:r>
    </w:p>
    <w:p w14:paraId="76CA6402" w14:textId="77777777" w:rsidR="009A4332" w:rsidRPr="009A4332" w:rsidRDefault="009A4332" w:rsidP="009A4332">
      <w:pPr>
        <w:jc w:val="center"/>
      </w:pPr>
      <w:r w:rsidRPr="009A4332">
        <w:lastRenderedPageBreak/>
        <w:t xml:space="preserve">Inspektor je </w:t>
      </w:r>
      <w:proofErr w:type="spellStart"/>
      <w:r w:rsidRPr="009A4332">
        <w:t>dužan</w:t>
      </w:r>
      <w:proofErr w:type="spellEnd"/>
      <w:r w:rsidRPr="009A4332">
        <w:t xml:space="preserve"> da 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oduzimanja</w:t>
      </w:r>
      <w:proofErr w:type="spellEnd"/>
      <w:r w:rsidRPr="009A4332">
        <w:t xml:space="preserve"> robe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4.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istakne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je </w:t>
      </w:r>
      <w:proofErr w:type="spellStart"/>
      <w:r w:rsidRPr="009A4332">
        <w:t>izrekao</w:t>
      </w:r>
      <w:proofErr w:type="spellEnd"/>
      <w:r w:rsidRPr="009A4332">
        <w:t xml:space="preserve"> mere </w:t>
      </w:r>
      <w:proofErr w:type="spellStart"/>
      <w:r w:rsidRPr="009A4332">
        <w:t>vidno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objektu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mestu</w:t>
      </w:r>
      <w:proofErr w:type="spellEnd"/>
      <w:r w:rsidRPr="009A4332">
        <w:t xml:space="preserve"> </w:t>
      </w:r>
      <w:proofErr w:type="spellStart"/>
      <w:r w:rsidRPr="009A4332">
        <w:t>koje</w:t>
      </w:r>
      <w:proofErr w:type="spellEnd"/>
      <w:r w:rsidRPr="009A4332">
        <w:t xml:space="preserve"> je </w:t>
      </w:r>
      <w:proofErr w:type="spellStart"/>
      <w:r w:rsidRPr="009A4332">
        <w:t>bilo</w:t>
      </w:r>
      <w:proofErr w:type="spellEnd"/>
      <w:r w:rsidRPr="009A4332">
        <w:t xml:space="preserve"> </w:t>
      </w:r>
      <w:proofErr w:type="spellStart"/>
      <w:r w:rsidRPr="009A4332">
        <w:t>predmet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čime</w:t>
      </w:r>
      <w:proofErr w:type="spellEnd"/>
      <w:r w:rsidRPr="009A4332">
        <w:t xml:space="preserve"> se </w:t>
      </w:r>
      <w:proofErr w:type="spellStart"/>
      <w:r w:rsidRPr="009A4332">
        <w:t>smatra</w:t>
      </w:r>
      <w:proofErr w:type="spellEnd"/>
      <w:r w:rsidRPr="009A4332">
        <w:t xml:space="preserve"> da je </w:t>
      </w:r>
      <w:proofErr w:type="spellStart"/>
      <w:r w:rsidRPr="009A4332">
        <w:t>izvršena</w:t>
      </w:r>
      <w:proofErr w:type="spellEnd"/>
      <w:r w:rsidRPr="009A4332">
        <w:t xml:space="preserve"> </w:t>
      </w:r>
      <w:proofErr w:type="spellStart"/>
      <w:r w:rsidRPr="009A4332">
        <w:t>uredna</w:t>
      </w:r>
      <w:proofErr w:type="spellEnd"/>
      <w:r w:rsidRPr="009A4332">
        <w:t xml:space="preserve"> </w:t>
      </w:r>
      <w:proofErr w:type="spellStart"/>
      <w:r w:rsidRPr="009A4332">
        <w:t>dostava</w:t>
      </w:r>
      <w:proofErr w:type="spellEnd"/>
      <w:r w:rsidRPr="009A4332">
        <w:t xml:space="preserve">, </w:t>
      </w:r>
      <w:proofErr w:type="spellStart"/>
      <w:r w:rsidRPr="009A4332">
        <w:t>što</w:t>
      </w:r>
      <w:proofErr w:type="spellEnd"/>
      <w:r w:rsidRPr="009A4332">
        <w:t xml:space="preserve"> se </w:t>
      </w:r>
      <w:proofErr w:type="spellStart"/>
      <w:r w:rsidRPr="009A4332">
        <w:t>konstatuje</w:t>
      </w:r>
      <w:proofErr w:type="spellEnd"/>
      <w:r w:rsidRPr="009A4332">
        <w:t xml:space="preserve"> u </w:t>
      </w:r>
      <w:proofErr w:type="spellStart"/>
      <w:r w:rsidRPr="009A4332">
        <w:t>zapisniku</w:t>
      </w:r>
      <w:proofErr w:type="spellEnd"/>
      <w:r w:rsidRPr="009A4332">
        <w:t xml:space="preserve"> o </w:t>
      </w:r>
      <w:proofErr w:type="spellStart"/>
      <w:r w:rsidRPr="009A4332">
        <w:t>inspekcijskom</w:t>
      </w:r>
      <w:proofErr w:type="spellEnd"/>
      <w:r w:rsidRPr="009A4332">
        <w:t xml:space="preserve"> </w:t>
      </w:r>
      <w:proofErr w:type="spellStart"/>
      <w:r w:rsidRPr="009A4332">
        <w:t>nadzoru</w:t>
      </w:r>
      <w:proofErr w:type="spellEnd"/>
      <w:r w:rsidRPr="009A4332">
        <w:t>.</w:t>
      </w:r>
    </w:p>
    <w:p w14:paraId="4D6B96BD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26" w:name="str_69"/>
      <w:bookmarkEnd w:id="126"/>
      <w:proofErr w:type="spellStart"/>
      <w:r w:rsidRPr="009A4332">
        <w:rPr>
          <w:b/>
          <w:bCs/>
          <w:i/>
          <w:iCs/>
        </w:rPr>
        <w:t>Čuvanje</w:t>
      </w:r>
      <w:proofErr w:type="spellEnd"/>
      <w:r w:rsidRPr="009A4332">
        <w:rPr>
          <w:b/>
          <w:bCs/>
          <w:i/>
          <w:iCs/>
        </w:rPr>
        <w:t xml:space="preserve">, </w:t>
      </w:r>
      <w:proofErr w:type="spellStart"/>
      <w:r w:rsidRPr="009A4332">
        <w:rPr>
          <w:b/>
          <w:bCs/>
          <w:i/>
          <w:iCs/>
        </w:rPr>
        <w:t>prodaja</w:t>
      </w:r>
      <w:proofErr w:type="spellEnd"/>
      <w:r w:rsidRPr="009A4332">
        <w:rPr>
          <w:b/>
          <w:bCs/>
          <w:i/>
          <w:iCs/>
        </w:rPr>
        <w:t xml:space="preserve">, </w:t>
      </w:r>
      <w:proofErr w:type="spellStart"/>
      <w:r w:rsidRPr="009A4332">
        <w:rPr>
          <w:b/>
          <w:bCs/>
          <w:i/>
          <w:iCs/>
        </w:rPr>
        <w:t>ustupanje</w:t>
      </w:r>
      <w:proofErr w:type="spellEnd"/>
      <w:r w:rsidRPr="009A4332">
        <w:rPr>
          <w:b/>
          <w:bCs/>
          <w:i/>
          <w:iCs/>
        </w:rPr>
        <w:t xml:space="preserve"> bez </w:t>
      </w:r>
      <w:proofErr w:type="spellStart"/>
      <w:r w:rsidRPr="009A4332">
        <w:rPr>
          <w:b/>
          <w:bCs/>
          <w:i/>
          <w:iCs/>
        </w:rPr>
        <w:t>naknade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uništavanje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oduzete</w:t>
      </w:r>
      <w:proofErr w:type="spellEnd"/>
      <w:r w:rsidRPr="009A4332">
        <w:rPr>
          <w:b/>
          <w:bCs/>
          <w:i/>
          <w:iCs/>
        </w:rPr>
        <w:t xml:space="preserve"> robe</w:t>
      </w:r>
    </w:p>
    <w:p w14:paraId="3382ADCC" w14:textId="77777777" w:rsidR="009A4332" w:rsidRPr="009A4332" w:rsidRDefault="009A4332" w:rsidP="009A4332">
      <w:pPr>
        <w:jc w:val="center"/>
        <w:rPr>
          <w:b/>
          <w:bCs/>
        </w:rPr>
      </w:pPr>
      <w:bookmarkStart w:id="127" w:name="clan_59"/>
      <w:bookmarkEnd w:id="12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59</w:t>
      </w:r>
    </w:p>
    <w:p w14:paraId="37523C7B" w14:textId="77777777" w:rsidR="009A4332" w:rsidRPr="009A4332" w:rsidRDefault="009A4332" w:rsidP="009A4332">
      <w:pPr>
        <w:jc w:val="center"/>
      </w:pPr>
      <w:proofErr w:type="spellStart"/>
      <w:r w:rsidRPr="009A4332">
        <w:t>Inspekcija</w:t>
      </w:r>
      <w:proofErr w:type="spellEnd"/>
      <w:r w:rsidRPr="009A4332">
        <w:t xml:space="preserve"> </w:t>
      </w:r>
      <w:proofErr w:type="spellStart"/>
      <w:r w:rsidRPr="009A4332">
        <w:t>obezbeđuje</w:t>
      </w:r>
      <w:proofErr w:type="spellEnd"/>
      <w:r w:rsidRPr="009A4332">
        <w:t xml:space="preserve"> </w:t>
      </w:r>
      <w:proofErr w:type="spellStart"/>
      <w:r w:rsidRPr="009A4332">
        <w:t>čuvanje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robe.</w:t>
      </w:r>
    </w:p>
    <w:p w14:paraId="68E71E90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oduzeti</w:t>
      </w:r>
      <w:proofErr w:type="spellEnd"/>
      <w:r w:rsidRPr="009A4332">
        <w:t xml:space="preserve"> </w:t>
      </w:r>
      <w:proofErr w:type="spellStart"/>
      <w:r w:rsidRPr="009A4332">
        <w:t>predmeti</w:t>
      </w:r>
      <w:proofErr w:type="spellEnd"/>
      <w:r w:rsidRPr="009A4332">
        <w:t xml:space="preserve"> </w:t>
      </w:r>
      <w:proofErr w:type="spellStart"/>
      <w:r w:rsidRPr="009A4332">
        <w:t>podložni</w:t>
      </w:r>
      <w:proofErr w:type="spellEnd"/>
      <w:r w:rsidRPr="009A4332">
        <w:t xml:space="preserve"> </w:t>
      </w:r>
      <w:proofErr w:type="spellStart"/>
      <w:r w:rsidRPr="009A4332">
        <w:t>kvarenju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troškovi</w:t>
      </w:r>
      <w:proofErr w:type="spellEnd"/>
      <w:r w:rsidRPr="009A4332">
        <w:t xml:space="preserve"> </w:t>
      </w:r>
      <w:proofErr w:type="spellStart"/>
      <w:r w:rsidRPr="009A4332">
        <w:t>čuvanja</w:t>
      </w:r>
      <w:proofErr w:type="spellEnd"/>
      <w:r w:rsidRPr="009A4332">
        <w:t xml:space="preserve"> </w:t>
      </w:r>
      <w:proofErr w:type="spellStart"/>
      <w:r w:rsidRPr="009A4332">
        <w:t>predmeta</w:t>
      </w:r>
      <w:proofErr w:type="spellEnd"/>
      <w:r w:rsidRPr="009A4332">
        <w:t xml:space="preserve"> </w:t>
      </w:r>
      <w:proofErr w:type="spellStart"/>
      <w:r w:rsidRPr="009A4332">
        <w:t>znatni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odrediti</w:t>
      </w:r>
      <w:proofErr w:type="spellEnd"/>
      <w:r w:rsidRPr="009A4332">
        <w:t xml:space="preserve"> da se </w:t>
      </w:r>
      <w:proofErr w:type="spellStart"/>
      <w:r w:rsidRPr="009A4332">
        <w:t>oni</w:t>
      </w:r>
      <w:proofErr w:type="spellEnd"/>
      <w:r w:rsidRPr="009A4332">
        <w:t xml:space="preserve"> </w:t>
      </w:r>
      <w:proofErr w:type="spellStart"/>
      <w:r w:rsidRPr="009A4332">
        <w:t>prodaju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ovi</w:t>
      </w:r>
      <w:proofErr w:type="spellEnd"/>
      <w:r w:rsidRPr="009A4332">
        <w:t xml:space="preserve"> </w:t>
      </w:r>
      <w:proofErr w:type="spellStart"/>
      <w:r w:rsidRPr="009A4332">
        <w:t>predmeti</w:t>
      </w:r>
      <w:proofErr w:type="spellEnd"/>
      <w:r w:rsidRPr="009A4332">
        <w:t xml:space="preserve"> </w:t>
      </w:r>
      <w:proofErr w:type="spellStart"/>
      <w:r w:rsidRPr="009A4332">
        <w:t>ispunjavaju</w:t>
      </w:r>
      <w:proofErr w:type="spellEnd"/>
      <w:r w:rsidRPr="009A4332">
        <w:t xml:space="preserve"> </w:t>
      </w:r>
      <w:proofErr w:type="spellStart"/>
      <w:r w:rsidRPr="009A4332">
        <w:t>propisane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za </w:t>
      </w:r>
      <w:proofErr w:type="spellStart"/>
      <w:r w:rsidRPr="009A4332">
        <w:t>stavljanje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tržište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o tome </w:t>
      </w:r>
      <w:proofErr w:type="spellStart"/>
      <w:r w:rsidRPr="009A4332">
        <w:t>obaveštava</w:t>
      </w:r>
      <w:proofErr w:type="spellEnd"/>
      <w:r w:rsidRPr="009A4332">
        <w:t xml:space="preserve"> lice,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organizacionu</w:t>
      </w:r>
      <w:proofErr w:type="spellEnd"/>
      <w:r w:rsidRPr="009A4332">
        <w:t xml:space="preserve"> </w:t>
      </w:r>
      <w:proofErr w:type="spellStart"/>
      <w:r w:rsidRPr="009A4332">
        <w:t>jedinicu</w:t>
      </w:r>
      <w:proofErr w:type="spellEnd"/>
      <w:r w:rsidRPr="009A4332">
        <w:t xml:space="preserve"> za </w:t>
      </w:r>
      <w:proofErr w:type="spellStart"/>
      <w:r w:rsidRPr="009A4332">
        <w:t>vođenje</w:t>
      </w:r>
      <w:proofErr w:type="spellEnd"/>
      <w:r w:rsidRPr="009A4332">
        <w:t xml:space="preserve"> </w:t>
      </w:r>
      <w:proofErr w:type="spellStart"/>
      <w:r w:rsidRPr="009A4332">
        <w:t>odgovarajućeg</w:t>
      </w:r>
      <w:proofErr w:type="spellEnd"/>
      <w:r w:rsidRPr="009A4332">
        <w:t xml:space="preserve"> </w:t>
      </w:r>
      <w:proofErr w:type="spellStart"/>
      <w:r w:rsidRPr="009A4332">
        <w:t>postupka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sačinjava</w:t>
      </w:r>
      <w:proofErr w:type="spellEnd"/>
      <w:r w:rsidRPr="009A4332">
        <w:t xml:space="preserve"> video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fotografski</w:t>
      </w:r>
      <w:proofErr w:type="spellEnd"/>
      <w:r w:rsidRPr="009A4332">
        <w:t xml:space="preserve"> </w:t>
      </w:r>
      <w:proofErr w:type="spellStart"/>
      <w:r w:rsidRPr="009A4332">
        <w:t>zapis</w:t>
      </w:r>
      <w:proofErr w:type="spellEnd"/>
      <w:r w:rsidRPr="009A4332">
        <w:t xml:space="preserve"> </w:t>
      </w:r>
      <w:proofErr w:type="spellStart"/>
      <w:r w:rsidRPr="009A4332">
        <w:t>ove</w:t>
      </w:r>
      <w:proofErr w:type="spellEnd"/>
      <w:r w:rsidRPr="009A4332">
        <w:t xml:space="preserve"> robe.</w:t>
      </w:r>
    </w:p>
    <w:p w14:paraId="058C5907" w14:textId="77777777" w:rsidR="009A4332" w:rsidRPr="009A4332" w:rsidRDefault="009A4332" w:rsidP="009A4332">
      <w:pPr>
        <w:jc w:val="center"/>
      </w:pPr>
      <w:proofErr w:type="spellStart"/>
      <w:r w:rsidRPr="009A4332">
        <w:t>Oduzetu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ispunjava</w:t>
      </w:r>
      <w:proofErr w:type="spellEnd"/>
      <w:r w:rsidRPr="009A4332">
        <w:t xml:space="preserve"> </w:t>
      </w:r>
      <w:proofErr w:type="spellStart"/>
      <w:r w:rsidRPr="009A4332">
        <w:t>propisane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za </w:t>
      </w:r>
      <w:proofErr w:type="spellStart"/>
      <w:r w:rsidRPr="009A4332">
        <w:t>stavljanje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tržište</w:t>
      </w:r>
      <w:proofErr w:type="spellEnd"/>
      <w:r w:rsidRPr="009A4332">
        <w:t xml:space="preserve"> po </w:t>
      </w:r>
      <w:proofErr w:type="spellStart"/>
      <w:r w:rsidRPr="009A4332">
        <w:t>konačnosti</w:t>
      </w:r>
      <w:proofErr w:type="spellEnd"/>
      <w:r w:rsidRPr="009A4332">
        <w:t xml:space="preserve"> </w:t>
      </w:r>
      <w:proofErr w:type="spellStart"/>
      <w:r w:rsidRPr="009A4332">
        <w:t>rešenja</w:t>
      </w:r>
      <w:proofErr w:type="spellEnd"/>
      <w:r w:rsidRPr="009A4332">
        <w:t xml:space="preserve"> o </w:t>
      </w:r>
      <w:proofErr w:type="spellStart"/>
      <w:r w:rsidRPr="009A4332">
        <w:t>oduzimanju</w:t>
      </w:r>
      <w:proofErr w:type="spellEnd"/>
      <w:r w:rsidRPr="009A4332">
        <w:t xml:space="preserve">, </w:t>
      </w:r>
      <w:proofErr w:type="spellStart"/>
      <w:r w:rsidRPr="009A4332">
        <w:t>prodaje</w:t>
      </w:r>
      <w:proofErr w:type="spellEnd"/>
      <w:r w:rsidRPr="009A4332">
        <w:t xml:space="preserve"> organ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čijih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 je </w:t>
      </w:r>
      <w:proofErr w:type="spellStart"/>
      <w:r w:rsidRPr="009A4332">
        <w:t>oduzeta</w:t>
      </w:r>
      <w:proofErr w:type="spellEnd"/>
      <w:r w:rsidRPr="009A4332">
        <w:t xml:space="preserve"> </w:t>
      </w:r>
      <w:proofErr w:type="spellStart"/>
      <w:r w:rsidRPr="009A4332">
        <w:t>roba</w:t>
      </w:r>
      <w:proofErr w:type="spellEnd"/>
      <w:r w:rsidRPr="009A4332">
        <w:t>.</w:t>
      </w:r>
    </w:p>
    <w:p w14:paraId="7440056E" w14:textId="77777777" w:rsidR="009A4332" w:rsidRPr="009A4332" w:rsidRDefault="009A4332" w:rsidP="009A4332">
      <w:pPr>
        <w:jc w:val="center"/>
      </w:pPr>
      <w:proofErr w:type="spellStart"/>
      <w:r w:rsidRPr="009A4332">
        <w:t>Sredstva</w:t>
      </w:r>
      <w:proofErr w:type="spellEnd"/>
      <w:r w:rsidRPr="009A4332">
        <w:t xml:space="preserve"> </w:t>
      </w:r>
      <w:proofErr w:type="spellStart"/>
      <w:r w:rsidRPr="009A4332">
        <w:t>ostvarena</w:t>
      </w:r>
      <w:proofErr w:type="spellEnd"/>
      <w:r w:rsidRPr="009A4332">
        <w:t xml:space="preserve"> </w:t>
      </w:r>
      <w:proofErr w:type="spellStart"/>
      <w:r w:rsidRPr="009A4332">
        <w:t>prodajom</w:t>
      </w:r>
      <w:proofErr w:type="spellEnd"/>
      <w:r w:rsidRPr="009A4332">
        <w:t xml:space="preserve"> robe,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, po </w:t>
      </w:r>
      <w:proofErr w:type="spellStart"/>
      <w:r w:rsidRPr="009A4332">
        <w:t>odbitku</w:t>
      </w:r>
      <w:proofErr w:type="spellEnd"/>
      <w:r w:rsidRPr="009A4332">
        <w:t xml:space="preserve"> </w:t>
      </w:r>
      <w:proofErr w:type="spellStart"/>
      <w:r w:rsidRPr="009A4332">
        <w:t>troškova</w:t>
      </w:r>
      <w:proofErr w:type="spellEnd"/>
      <w:r w:rsidRPr="009A4332">
        <w:t xml:space="preserve">, </w:t>
      </w:r>
      <w:proofErr w:type="spellStart"/>
      <w:r w:rsidRPr="009A4332">
        <w:t>uplaćuju</w:t>
      </w:r>
      <w:proofErr w:type="spellEnd"/>
      <w:r w:rsidRPr="009A4332">
        <w:t xml:space="preserve"> se u </w:t>
      </w:r>
      <w:proofErr w:type="spellStart"/>
      <w:r w:rsidRPr="009A4332">
        <w:t>budžet</w:t>
      </w:r>
      <w:proofErr w:type="spellEnd"/>
      <w:r w:rsidRPr="009A4332">
        <w:t xml:space="preserve"> </w:t>
      </w:r>
      <w:proofErr w:type="spellStart"/>
      <w:r w:rsidRPr="009A4332">
        <w:t>Republike</w:t>
      </w:r>
      <w:proofErr w:type="spellEnd"/>
      <w:r w:rsidRPr="009A4332">
        <w:t xml:space="preserve"> </w:t>
      </w:r>
      <w:proofErr w:type="spellStart"/>
      <w:r w:rsidRPr="009A4332">
        <w:t>Srbije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je </w:t>
      </w:r>
      <w:proofErr w:type="spellStart"/>
      <w:r w:rsidRPr="009A4332">
        <w:t>roba</w:t>
      </w:r>
      <w:proofErr w:type="spellEnd"/>
      <w:r w:rsidRPr="009A4332">
        <w:t xml:space="preserve"> </w:t>
      </w:r>
      <w:proofErr w:type="spellStart"/>
      <w:r w:rsidRPr="009A4332">
        <w:t>oduzeta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tržišnih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u </w:t>
      </w:r>
      <w:proofErr w:type="spellStart"/>
      <w:r w:rsidRPr="009A4332">
        <w:t>budžet</w:t>
      </w:r>
      <w:proofErr w:type="spellEnd"/>
      <w:r w:rsidRPr="009A4332">
        <w:t xml:space="preserve"> </w:t>
      </w:r>
      <w:proofErr w:type="spellStart"/>
      <w:r w:rsidRPr="009A4332">
        <w:t>jedinice</w:t>
      </w:r>
      <w:proofErr w:type="spellEnd"/>
      <w:r w:rsidRPr="009A4332">
        <w:t xml:space="preserve"> </w:t>
      </w:r>
      <w:proofErr w:type="spellStart"/>
      <w:r w:rsidRPr="009A4332">
        <w:t>lokalne</w:t>
      </w:r>
      <w:proofErr w:type="spellEnd"/>
      <w:r w:rsidRPr="009A4332">
        <w:t xml:space="preserve"> </w:t>
      </w:r>
      <w:proofErr w:type="spellStart"/>
      <w:r w:rsidRPr="009A4332">
        <w:t>samouprave</w:t>
      </w:r>
      <w:proofErr w:type="spellEnd"/>
      <w:r w:rsidRPr="009A4332">
        <w:t xml:space="preserve">, </w:t>
      </w:r>
      <w:proofErr w:type="spellStart"/>
      <w:r w:rsidRPr="009A4332">
        <w:t>ako</w:t>
      </w:r>
      <w:proofErr w:type="spellEnd"/>
      <w:r w:rsidRPr="009A4332">
        <w:t xml:space="preserve"> je </w:t>
      </w:r>
      <w:proofErr w:type="spellStart"/>
      <w:r w:rsidRPr="009A4332">
        <w:t>oduzeta</w:t>
      </w:r>
      <w:proofErr w:type="spellEnd"/>
      <w:r w:rsidRPr="009A4332">
        <w:t xml:space="preserve"> </w:t>
      </w:r>
      <w:proofErr w:type="spellStart"/>
      <w:r w:rsidRPr="009A4332">
        <w:t>preko</w:t>
      </w:r>
      <w:proofErr w:type="spellEnd"/>
      <w:r w:rsidRPr="009A4332">
        <w:t xml:space="preserve"> </w:t>
      </w:r>
      <w:proofErr w:type="spellStart"/>
      <w:r w:rsidRPr="009A4332">
        <w:t>komunalne</w:t>
      </w:r>
      <w:proofErr w:type="spellEnd"/>
      <w:r w:rsidRPr="009A4332">
        <w:t xml:space="preserve"> </w:t>
      </w:r>
      <w:proofErr w:type="spellStart"/>
      <w:r w:rsidRPr="009A4332">
        <w:t>inspekcije</w:t>
      </w:r>
      <w:proofErr w:type="spellEnd"/>
      <w:r w:rsidRPr="009A4332">
        <w:t>.</w:t>
      </w:r>
    </w:p>
    <w:p w14:paraId="571D4D63" w14:textId="77777777" w:rsidR="009A4332" w:rsidRPr="009A4332" w:rsidRDefault="009A4332" w:rsidP="009A4332">
      <w:pPr>
        <w:jc w:val="center"/>
      </w:pPr>
      <w:r w:rsidRPr="009A4332">
        <w:t xml:space="preserve">Vlada,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nadležni</w:t>
      </w:r>
      <w:proofErr w:type="spellEnd"/>
      <w:r w:rsidRPr="009A4332">
        <w:t xml:space="preserve"> organ </w:t>
      </w:r>
      <w:proofErr w:type="spellStart"/>
      <w:r w:rsidRPr="009A4332">
        <w:t>jedinice</w:t>
      </w:r>
      <w:proofErr w:type="spellEnd"/>
      <w:r w:rsidRPr="009A4332">
        <w:t xml:space="preserve"> </w:t>
      </w:r>
      <w:proofErr w:type="spellStart"/>
      <w:r w:rsidRPr="009A4332">
        <w:t>lokalne</w:t>
      </w:r>
      <w:proofErr w:type="spellEnd"/>
      <w:r w:rsidRPr="009A4332">
        <w:t xml:space="preserve"> </w:t>
      </w:r>
      <w:proofErr w:type="spellStart"/>
      <w:r w:rsidRPr="009A4332">
        <w:t>samouprave</w:t>
      </w:r>
      <w:proofErr w:type="spellEnd"/>
      <w:r w:rsidRPr="009A4332">
        <w:t xml:space="preserve">,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stava</w:t>
      </w:r>
      <w:proofErr w:type="spellEnd"/>
      <w:r w:rsidRPr="009A4332">
        <w:t xml:space="preserve"> 2.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robu</w:t>
      </w:r>
      <w:proofErr w:type="spellEnd"/>
      <w:r w:rsidRPr="009A4332">
        <w:t xml:space="preserve"> </w:t>
      </w:r>
      <w:proofErr w:type="spellStart"/>
      <w:r w:rsidRPr="009A4332">
        <w:t>čija</w:t>
      </w:r>
      <w:proofErr w:type="spellEnd"/>
      <w:r w:rsidRPr="009A4332">
        <w:t xml:space="preserve"> </w:t>
      </w:r>
      <w:proofErr w:type="spellStart"/>
      <w:r w:rsidRPr="009A4332">
        <w:t>prodaja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moguća</w:t>
      </w:r>
      <w:proofErr w:type="spellEnd"/>
      <w:r w:rsidRPr="009A4332">
        <w:t xml:space="preserve">, </w:t>
      </w:r>
      <w:proofErr w:type="spellStart"/>
      <w:r w:rsidRPr="009A4332">
        <w:t>ustupiti</w:t>
      </w:r>
      <w:proofErr w:type="spellEnd"/>
      <w:r w:rsidRPr="009A4332">
        <w:t xml:space="preserve"> bez </w:t>
      </w:r>
      <w:proofErr w:type="spellStart"/>
      <w:r w:rsidRPr="009A4332">
        <w:t>naknade</w:t>
      </w:r>
      <w:proofErr w:type="spellEnd"/>
      <w:r w:rsidRPr="009A4332">
        <w:t xml:space="preserve"> za </w:t>
      </w:r>
      <w:proofErr w:type="spellStart"/>
      <w:r w:rsidRPr="009A4332">
        <w:t>humanitarne</w:t>
      </w:r>
      <w:proofErr w:type="spellEnd"/>
      <w:r w:rsidRPr="009A4332">
        <w:t xml:space="preserve"> </w:t>
      </w:r>
      <w:proofErr w:type="spellStart"/>
      <w:r w:rsidRPr="009A4332">
        <w:t>svrhe</w:t>
      </w:r>
      <w:proofErr w:type="spellEnd"/>
      <w:r w:rsidRPr="009A4332">
        <w:t xml:space="preserve"> </w:t>
      </w:r>
      <w:proofErr w:type="spellStart"/>
      <w:r w:rsidRPr="009A4332">
        <w:t>državnim</w:t>
      </w:r>
      <w:proofErr w:type="spellEnd"/>
      <w:r w:rsidRPr="009A4332">
        <w:t xml:space="preserve"> </w:t>
      </w:r>
      <w:proofErr w:type="spellStart"/>
      <w:r w:rsidRPr="009A4332">
        <w:t>organima</w:t>
      </w:r>
      <w:proofErr w:type="spellEnd"/>
      <w:r w:rsidRPr="009A4332">
        <w:t xml:space="preserve">, </w:t>
      </w:r>
      <w:proofErr w:type="spellStart"/>
      <w:r w:rsidRPr="009A4332">
        <w:t>ustanovama</w:t>
      </w:r>
      <w:proofErr w:type="spellEnd"/>
      <w:r w:rsidRPr="009A4332">
        <w:t xml:space="preserve"> </w:t>
      </w:r>
      <w:proofErr w:type="spellStart"/>
      <w:r w:rsidRPr="009A4332">
        <w:t>socijalne</w:t>
      </w:r>
      <w:proofErr w:type="spellEnd"/>
      <w:r w:rsidRPr="009A4332">
        <w:t xml:space="preserve"> </w:t>
      </w:r>
      <w:proofErr w:type="spellStart"/>
      <w:r w:rsidRPr="009A4332">
        <w:t>zaštite</w:t>
      </w:r>
      <w:proofErr w:type="spellEnd"/>
      <w:r w:rsidRPr="009A4332">
        <w:t xml:space="preserve">, </w:t>
      </w:r>
      <w:proofErr w:type="spellStart"/>
      <w:r w:rsidRPr="009A4332">
        <w:t>vaspitno-obrazovnim</w:t>
      </w:r>
      <w:proofErr w:type="spellEnd"/>
      <w:r w:rsidRPr="009A4332">
        <w:t xml:space="preserve"> </w:t>
      </w:r>
      <w:proofErr w:type="spellStart"/>
      <w:r w:rsidRPr="009A4332">
        <w:t>ustanovama</w:t>
      </w:r>
      <w:proofErr w:type="spellEnd"/>
      <w:r w:rsidRPr="009A4332">
        <w:t xml:space="preserve">, </w:t>
      </w:r>
      <w:proofErr w:type="spellStart"/>
      <w:r w:rsidRPr="009A4332">
        <w:t>ustanovama</w:t>
      </w:r>
      <w:proofErr w:type="spellEnd"/>
      <w:r w:rsidRPr="009A4332">
        <w:t xml:space="preserve"> </w:t>
      </w:r>
      <w:proofErr w:type="spellStart"/>
      <w:r w:rsidRPr="009A4332">
        <w:t>kulture</w:t>
      </w:r>
      <w:proofErr w:type="spellEnd"/>
      <w:r w:rsidRPr="009A4332">
        <w:t xml:space="preserve">, </w:t>
      </w:r>
      <w:proofErr w:type="spellStart"/>
      <w:r w:rsidRPr="009A4332">
        <w:t>humanitarnim</w:t>
      </w:r>
      <w:proofErr w:type="spellEnd"/>
      <w:r w:rsidRPr="009A4332">
        <w:t xml:space="preserve"> </w:t>
      </w:r>
      <w:proofErr w:type="spellStart"/>
      <w:r w:rsidRPr="009A4332">
        <w:t>organizacijama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drugim</w:t>
      </w:r>
      <w:proofErr w:type="spellEnd"/>
      <w:r w:rsidRPr="009A4332">
        <w:t xml:space="preserve"> </w:t>
      </w:r>
      <w:proofErr w:type="spellStart"/>
      <w:r w:rsidRPr="009A4332">
        <w:t>korisnicima</w:t>
      </w:r>
      <w:proofErr w:type="spellEnd"/>
      <w:r w:rsidRPr="009A4332">
        <w:t xml:space="preserve"> </w:t>
      </w:r>
      <w:proofErr w:type="spellStart"/>
      <w:r w:rsidRPr="009A4332">
        <w:t>humanitarne</w:t>
      </w:r>
      <w:proofErr w:type="spellEnd"/>
      <w:r w:rsidRPr="009A4332">
        <w:t xml:space="preserve"> </w:t>
      </w:r>
      <w:proofErr w:type="spellStart"/>
      <w:r w:rsidRPr="009A4332">
        <w:t>pomoći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za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opravdane</w:t>
      </w:r>
      <w:proofErr w:type="spellEnd"/>
      <w:r w:rsidRPr="009A4332">
        <w:t xml:space="preserve"> </w:t>
      </w:r>
      <w:proofErr w:type="spellStart"/>
      <w:r w:rsidRPr="009A4332">
        <w:t>svrhe</w:t>
      </w:r>
      <w:proofErr w:type="spellEnd"/>
      <w:r w:rsidRPr="009A4332">
        <w:t>.</w:t>
      </w:r>
    </w:p>
    <w:p w14:paraId="1A2EB5B2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se </w:t>
      </w:r>
      <w:proofErr w:type="spellStart"/>
      <w:r w:rsidRPr="009A4332">
        <w:t>procenom</w:t>
      </w:r>
      <w:proofErr w:type="spellEnd"/>
      <w:r w:rsidRPr="009A4332">
        <w:t xml:space="preserve"> </w:t>
      </w:r>
      <w:proofErr w:type="spellStart"/>
      <w:r w:rsidRPr="009A4332">
        <w:t>utvrdi</w:t>
      </w:r>
      <w:proofErr w:type="spellEnd"/>
      <w:r w:rsidRPr="009A4332">
        <w:t xml:space="preserve"> da </w:t>
      </w:r>
      <w:proofErr w:type="spellStart"/>
      <w:r w:rsidRPr="009A4332">
        <w:t>prodaja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ekonomski</w:t>
      </w:r>
      <w:proofErr w:type="spellEnd"/>
      <w:r w:rsidRPr="009A4332">
        <w:t xml:space="preserve"> </w:t>
      </w:r>
      <w:proofErr w:type="spellStart"/>
      <w:r w:rsidRPr="009A4332">
        <w:t>opravdana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prodaja</w:t>
      </w:r>
      <w:proofErr w:type="spellEnd"/>
      <w:r w:rsidRPr="009A4332">
        <w:t xml:space="preserve"> </w:t>
      </w:r>
      <w:proofErr w:type="spellStart"/>
      <w:r w:rsidRPr="009A4332">
        <w:t>te</w:t>
      </w:r>
      <w:proofErr w:type="spellEnd"/>
      <w:r w:rsidRPr="009A4332">
        <w:t xml:space="preserve"> robe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drugih</w:t>
      </w:r>
      <w:proofErr w:type="spellEnd"/>
      <w:r w:rsidRPr="009A4332">
        <w:t xml:space="preserve"> </w:t>
      </w:r>
      <w:proofErr w:type="spellStart"/>
      <w:r w:rsidRPr="009A4332">
        <w:t>razloga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stvarno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</w:t>
      </w:r>
      <w:proofErr w:type="spellStart"/>
      <w:r w:rsidRPr="009A4332">
        <w:t>pravno</w:t>
      </w:r>
      <w:proofErr w:type="spellEnd"/>
      <w:r w:rsidRPr="009A4332">
        <w:t xml:space="preserve"> </w:t>
      </w:r>
      <w:proofErr w:type="spellStart"/>
      <w:r w:rsidRPr="009A4332">
        <w:t>moguća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je </w:t>
      </w:r>
      <w:proofErr w:type="spellStart"/>
      <w:r w:rsidRPr="009A4332">
        <w:t>uništavanje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 </w:t>
      </w:r>
      <w:proofErr w:type="spellStart"/>
      <w:r w:rsidRPr="009A4332">
        <w:t>predviđeno</w:t>
      </w:r>
      <w:proofErr w:type="spellEnd"/>
      <w:r w:rsidRPr="009A4332">
        <w:t xml:space="preserve"> </w:t>
      </w:r>
      <w:proofErr w:type="spellStart"/>
      <w:r w:rsidRPr="009A4332">
        <w:t>posebnim</w:t>
      </w:r>
      <w:proofErr w:type="spellEnd"/>
      <w:r w:rsidRPr="009A4332">
        <w:t xml:space="preserve"> </w:t>
      </w:r>
      <w:proofErr w:type="spellStart"/>
      <w:r w:rsidRPr="009A4332">
        <w:t>propisima</w:t>
      </w:r>
      <w:proofErr w:type="spellEnd"/>
      <w:r w:rsidRPr="009A4332">
        <w:t xml:space="preserve">, </w:t>
      </w:r>
      <w:proofErr w:type="spellStart"/>
      <w:r w:rsidRPr="009A4332">
        <w:t>uništava</w:t>
      </w:r>
      <w:proofErr w:type="spellEnd"/>
      <w:r w:rsidRPr="009A4332">
        <w:t xml:space="preserve"> se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pod </w:t>
      </w:r>
      <w:proofErr w:type="spellStart"/>
      <w:r w:rsidRPr="009A4332">
        <w:t>uslovima</w:t>
      </w:r>
      <w:proofErr w:type="spellEnd"/>
      <w:r w:rsidRPr="009A4332">
        <w:t xml:space="preserve"> koji </w:t>
      </w:r>
      <w:proofErr w:type="spellStart"/>
      <w:r w:rsidRPr="009A4332">
        <w:t>omogućavaju</w:t>
      </w:r>
      <w:proofErr w:type="spellEnd"/>
      <w:r w:rsidRPr="009A4332">
        <w:t xml:space="preserve"> </w:t>
      </w:r>
      <w:proofErr w:type="spellStart"/>
      <w:r w:rsidRPr="009A4332">
        <w:t>efikasnost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bezbednost</w:t>
      </w:r>
      <w:proofErr w:type="spellEnd"/>
      <w:r w:rsidRPr="009A4332">
        <w:t xml:space="preserve"> </w:t>
      </w:r>
      <w:proofErr w:type="spellStart"/>
      <w:r w:rsidRPr="009A4332">
        <w:t>postupanja</w:t>
      </w:r>
      <w:proofErr w:type="spellEnd"/>
      <w:r w:rsidRPr="009A4332">
        <w:t xml:space="preserve">, po </w:t>
      </w:r>
      <w:proofErr w:type="spellStart"/>
      <w:r w:rsidRPr="009A4332">
        <w:t>konačnosti</w:t>
      </w:r>
      <w:proofErr w:type="spellEnd"/>
      <w:r w:rsidRPr="009A4332">
        <w:t xml:space="preserve"> </w:t>
      </w:r>
      <w:proofErr w:type="spellStart"/>
      <w:r w:rsidRPr="009A4332">
        <w:t>rešenja</w:t>
      </w:r>
      <w:proofErr w:type="spellEnd"/>
      <w:r w:rsidRPr="009A4332">
        <w:t xml:space="preserve"> o </w:t>
      </w:r>
      <w:proofErr w:type="spellStart"/>
      <w:r w:rsidRPr="009A4332">
        <w:t>oduzimanju</w:t>
      </w:r>
      <w:proofErr w:type="spellEnd"/>
      <w:r w:rsidRPr="009A4332">
        <w:t>.</w:t>
      </w:r>
    </w:p>
    <w:p w14:paraId="0CFD224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Troškove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uništavanja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snosi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kojem</w:t>
      </w:r>
      <w:proofErr w:type="spellEnd"/>
      <w:r w:rsidRPr="009A4332">
        <w:rPr>
          <w:lang w:val="fr-FR"/>
        </w:rPr>
        <w:t xml:space="preserve"> je ta roba </w:t>
      </w:r>
      <w:proofErr w:type="spellStart"/>
      <w:r w:rsidRPr="009A4332">
        <w:rPr>
          <w:lang w:val="fr-FR"/>
        </w:rPr>
        <w:t>oduzeta</w:t>
      </w:r>
      <w:proofErr w:type="spellEnd"/>
      <w:r w:rsidRPr="009A4332">
        <w:rPr>
          <w:lang w:val="fr-FR"/>
        </w:rPr>
        <w:t>.</w:t>
      </w:r>
    </w:p>
    <w:p w14:paraId="661851C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Vlada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bliže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ustupanja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oduzete</w:t>
      </w:r>
      <w:proofErr w:type="spellEnd"/>
      <w:r w:rsidRPr="009A4332">
        <w:rPr>
          <w:lang w:val="fr-FR"/>
        </w:rPr>
        <w:t xml:space="preserve"> robe </w:t>
      </w:r>
      <w:proofErr w:type="spellStart"/>
      <w:r w:rsidRPr="009A4332">
        <w:rPr>
          <w:lang w:val="fr-FR"/>
        </w:rPr>
        <w:t>bez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naknade</w:t>
      </w:r>
      <w:proofErr w:type="spellEnd"/>
      <w:r w:rsidRPr="009A4332">
        <w:rPr>
          <w:lang w:val="fr-FR"/>
        </w:rPr>
        <w:t>.</w:t>
      </w:r>
    </w:p>
    <w:p w14:paraId="4E075A80" w14:textId="77777777" w:rsidR="009A4332" w:rsidRPr="009A4332" w:rsidRDefault="009A4332" w:rsidP="009A4332">
      <w:pPr>
        <w:jc w:val="center"/>
      </w:pPr>
      <w:proofErr w:type="spellStart"/>
      <w:r w:rsidRPr="009A4332">
        <w:t>Ministar</w:t>
      </w:r>
      <w:proofErr w:type="spellEnd"/>
      <w:r w:rsidRPr="009A4332">
        <w:t xml:space="preserve"> </w:t>
      </w:r>
      <w:proofErr w:type="spellStart"/>
      <w:r w:rsidRPr="009A4332">
        <w:t>bliže</w:t>
      </w:r>
      <w:proofErr w:type="spellEnd"/>
      <w:r w:rsidRPr="009A4332">
        <w:t xml:space="preserve">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uništavanje</w:t>
      </w:r>
      <w:proofErr w:type="spellEnd"/>
      <w:r w:rsidRPr="009A4332">
        <w:t xml:space="preserve">, </w:t>
      </w:r>
      <w:proofErr w:type="spellStart"/>
      <w:r w:rsidRPr="009A4332">
        <w:t>način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uslove</w:t>
      </w:r>
      <w:proofErr w:type="spellEnd"/>
      <w:r w:rsidRPr="009A4332">
        <w:t xml:space="preserve"> </w:t>
      </w:r>
      <w:proofErr w:type="spellStart"/>
      <w:r w:rsidRPr="009A4332">
        <w:t>prodaje</w:t>
      </w:r>
      <w:proofErr w:type="spellEnd"/>
      <w:r w:rsidRPr="009A4332">
        <w:t xml:space="preserve"> </w:t>
      </w:r>
      <w:proofErr w:type="spellStart"/>
      <w:r w:rsidRPr="009A4332">
        <w:t>oduzete</w:t>
      </w:r>
      <w:proofErr w:type="spellEnd"/>
      <w:r w:rsidRPr="009A4332">
        <w:t xml:space="preserve"> robe.</w:t>
      </w:r>
    </w:p>
    <w:p w14:paraId="0B27B459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28" w:name="str_70"/>
      <w:bookmarkEnd w:id="128"/>
      <w:proofErr w:type="spellStart"/>
      <w:r w:rsidRPr="009A4332">
        <w:rPr>
          <w:b/>
          <w:bCs/>
          <w:i/>
          <w:iCs/>
        </w:rPr>
        <w:t>Prestanak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pravnog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dejstva</w:t>
      </w:r>
      <w:proofErr w:type="spellEnd"/>
      <w:r w:rsidRPr="009A4332">
        <w:rPr>
          <w:b/>
          <w:bCs/>
          <w:i/>
          <w:iCs/>
        </w:rPr>
        <w:t xml:space="preserve"> mere</w:t>
      </w:r>
    </w:p>
    <w:p w14:paraId="0D3E77A0" w14:textId="77777777" w:rsidR="009A4332" w:rsidRPr="009A4332" w:rsidRDefault="009A4332" w:rsidP="009A4332">
      <w:pPr>
        <w:jc w:val="center"/>
        <w:rPr>
          <w:b/>
          <w:bCs/>
        </w:rPr>
      </w:pPr>
      <w:bookmarkStart w:id="129" w:name="clan_60"/>
      <w:bookmarkEnd w:id="129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60</w:t>
      </w:r>
    </w:p>
    <w:p w14:paraId="307FFEEE" w14:textId="77777777" w:rsidR="009A4332" w:rsidRPr="009A4332" w:rsidRDefault="009A4332" w:rsidP="009A4332">
      <w:pPr>
        <w:jc w:val="center"/>
      </w:pPr>
      <w:proofErr w:type="spellStart"/>
      <w:r w:rsidRPr="009A4332">
        <w:t>Pravno</w:t>
      </w:r>
      <w:proofErr w:type="spellEnd"/>
      <w:r w:rsidRPr="009A4332">
        <w:t xml:space="preserve"> </w:t>
      </w:r>
      <w:proofErr w:type="spellStart"/>
      <w:r w:rsidRPr="009A4332">
        <w:t>dejstvo</w:t>
      </w:r>
      <w:proofErr w:type="spellEnd"/>
      <w:r w:rsidRPr="009A4332">
        <w:t xml:space="preserve"> mere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52. </w:t>
      </w:r>
      <w:proofErr w:type="spellStart"/>
      <w:r w:rsidRPr="009A4332">
        <w:t>stav</w:t>
      </w:r>
      <w:proofErr w:type="spellEnd"/>
      <w:r w:rsidRPr="009A4332">
        <w:t xml:space="preserve"> 1. </w:t>
      </w:r>
      <w:proofErr w:type="spellStart"/>
      <w:r w:rsidRPr="009A4332">
        <w:t>tač</w:t>
      </w:r>
      <w:proofErr w:type="spellEnd"/>
      <w:r w:rsidRPr="009A4332">
        <w:t xml:space="preserve">. 2)-6)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prestaje</w:t>
      </w:r>
      <w:proofErr w:type="spellEnd"/>
      <w:r w:rsidRPr="009A4332">
        <w:t xml:space="preserve"> da </w:t>
      </w:r>
      <w:proofErr w:type="spellStart"/>
      <w:r w:rsidRPr="009A4332">
        <w:t>važi</w:t>
      </w:r>
      <w:proofErr w:type="spellEnd"/>
      <w:r w:rsidRPr="009A4332">
        <w:t xml:space="preserve"> </w:t>
      </w:r>
      <w:proofErr w:type="spellStart"/>
      <w:r w:rsidRPr="009A4332">
        <w:t>kada</w:t>
      </w:r>
      <w:proofErr w:type="spellEnd"/>
      <w:r w:rsidRPr="009A4332">
        <w:t xml:space="preserve"> se </w:t>
      </w:r>
      <w:proofErr w:type="spellStart"/>
      <w:r w:rsidRPr="009A4332">
        <w:t>utvrdi</w:t>
      </w:r>
      <w:proofErr w:type="spellEnd"/>
      <w:r w:rsidRPr="009A4332">
        <w:t xml:space="preserve"> da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otklonjeni</w:t>
      </w:r>
      <w:proofErr w:type="spellEnd"/>
      <w:r w:rsidRPr="009A4332">
        <w:t xml:space="preserve"> </w:t>
      </w:r>
      <w:proofErr w:type="spellStart"/>
      <w:r w:rsidRPr="009A4332">
        <w:t>razlozi</w:t>
      </w:r>
      <w:proofErr w:type="spellEnd"/>
      <w:r w:rsidRPr="009A4332">
        <w:t xml:space="preserve"> za </w:t>
      </w:r>
      <w:proofErr w:type="spellStart"/>
      <w:r w:rsidRPr="009A4332">
        <w:t>izricanje</w:t>
      </w:r>
      <w:proofErr w:type="spellEnd"/>
      <w:r w:rsidRPr="009A4332">
        <w:t xml:space="preserve"> mere.</w:t>
      </w:r>
    </w:p>
    <w:p w14:paraId="3963C714" w14:textId="77777777" w:rsidR="009A4332" w:rsidRPr="009A4332" w:rsidRDefault="009A4332" w:rsidP="009A4332">
      <w:pPr>
        <w:jc w:val="center"/>
      </w:pPr>
      <w:proofErr w:type="spellStart"/>
      <w:r w:rsidRPr="009A4332">
        <w:t>Pravno</w:t>
      </w:r>
      <w:proofErr w:type="spellEnd"/>
      <w:r w:rsidRPr="009A4332">
        <w:t xml:space="preserve"> </w:t>
      </w:r>
      <w:proofErr w:type="spellStart"/>
      <w:r w:rsidRPr="009A4332">
        <w:t>dejstvo</w:t>
      </w:r>
      <w:proofErr w:type="spellEnd"/>
      <w:r w:rsidRPr="009A4332">
        <w:t xml:space="preserve"> mere </w:t>
      </w:r>
      <w:proofErr w:type="spellStart"/>
      <w:r w:rsidRPr="009A4332">
        <w:t>prestaje</w:t>
      </w:r>
      <w:proofErr w:type="spellEnd"/>
      <w:r w:rsidRPr="009A4332">
        <w:t xml:space="preserve"> da </w:t>
      </w:r>
      <w:proofErr w:type="spellStart"/>
      <w:r w:rsidRPr="009A4332">
        <w:t>važi</w:t>
      </w:r>
      <w:proofErr w:type="spellEnd"/>
      <w:r w:rsidRPr="009A4332">
        <w:t xml:space="preserve"> po </w:t>
      </w:r>
      <w:proofErr w:type="spellStart"/>
      <w:r w:rsidRPr="009A4332">
        <w:t>sili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protekom</w:t>
      </w:r>
      <w:proofErr w:type="spellEnd"/>
      <w:r w:rsidRPr="009A4332">
        <w:t xml:space="preserve"> </w:t>
      </w:r>
      <w:proofErr w:type="spellStart"/>
      <w:r w:rsidRPr="009A4332">
        <w:t>najdužeg</w:t>
      </w:r>
      <w:proofErr w:type="spellEnd"/>
      <w:r w:rsidRPr="009A4332">
        <w:t xml:space="preserve"> </w:t>
      </w:r>
      <w:proofErr w:type="spellStart"/>
      <w:r w:rsidRPr="009A4332">
        <w:t>zakonskog</w:t>
      </w:r>
      <w:proofErr w:type="spellEnd"/>
      <w:r w:rsidRPr="009A4332">
        <w:t xml:space="preserve"> </w:t>
      </w:r>
      <w:proofErr w:type="spellStart"/>
      <w:r w:rsidRPr="009A4332">
        <w:t>roka</w:t>
      </w:r>
      <w:proofErr w:type="spellEnd"/>
      <w:r w:rsidRPr="009A4332">
        <w:t xml:space="preserve"> za </w:t>
      </w:r>
      <w:proofErr w:type="spellStart"/>
      <w:r w:rsidRPr="009A4332">
        <w:t>određenu</w:t>
      </w:r>
      <w:proofErr w:type="spellEnd"/>
      <w:r w:rsidRPr="009A4332">
        <w:t xml:space="preserve"> </w:t>
      </w:r>
      <w:proofErr w:type="spellStart"/>
      <w:r w:rsidRPr="009A4332">
        <w:t>meru</w:t>
      </w:r>
      <w:proofErr w:type="spellEnd"/>
      <w:r w:rsidRPr="009A4332">
        <w:t>.</w:t>
      </w:r>
    </w:p>
    <w:p w14:paraId="43D92335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30" w:name="str_71"/>
      <w:bookmarkEnd w:id="130"/>
      <w:proofErr w:type="spellStart"/>
      <w:r w:rsidRPr="009A4332">
        <w:rPr>
          <w:b/>
          <w:bCs/>
          <w:i/>
          <w:iCs/>
        </w:rPr>
        <w:t>Pokretanje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postupka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inspekcijskog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nadzora</w:t>
      </w:r>
      <w:proofErr w:type="spellEnd"/>
    </w:p>
    <w:p w14:paraId="7C287307" w14:textId="77777777" w:rsidR="009A4332" w:rsidRPr="009A4332" w:rsidRDefault="009A4332" w:rsidP="009A4332">
      <w:pPr>
        <w:jc w:val="center"/>
        <w:rPr>
          <w:b/>
          <w:bCs/>
        </w:rPr>
      </w:pPr>
      <w:bookmarkStart w:id="131" w:name="clan_61"/>
      <w:bookmarkEnd w:id="131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61</w:t>
      </w:r>
    </w:p>
    <w:p w14:paraId="36D1DE63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Postupak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u </w:t>
      </w:r>
      <w:proofErr w:type="spellStart"/>
      <w:r w:rsidRPr="009A4332">
        <w:t>smislu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vrši</w:t>
      </w:r>
      <w:proofErr w:type="spellEnd"/>
      <w:r w:rsidRPr="009A4332">
        <w:t xml:space="preserve"> se po </w:t>
      </w:r>
      <w:proofErr w:type="spellStart"/>
      <w:r w:rsidRPr="009A4332">
        <w:t>službenoj</w:t>
      </w:r>
      <w:proofErr w:type="spellEnd"/>
      <w:r w:rsidRPr="009A4332">
        <w:t xml:space="preserve"> </w:t>
      </w:r>
      <w:proofErr w:type="spellStart"/>
      <w:r w:rsidRPr="009A4332">
        <w:t>dužnosti</w:t>
      </w:r>
      <w:proofErr w:type="spellEnd"/>
      <w:r w:rsidRPr="009A4332">
        <w:t xml:space="preserve"> </w:t>
      </w:r>
      <w:proofErr w:type="spellStart"/>
      <w:r w:rsidRPr="009A4332">
        <w:t>ili</w:t>
      </w:r>
      <w:proofErr w:type="spellEnd"/>
      <w:r w:rsidRPr="009A4332">
        <w:t xml:space="preserve"> po </w:t>
      </w:r>
      <w:proofErr w:type="spellStart"/>
      <w:r w:rsidRPr="009A4332">
        <w:t>zahtevu</w:t>
      </w:r>
      <w:proofErr w:type="spellEnd"/>
      <w:r w:rsidRPr="009A4332">
        <w:t xml:space="preserve"> </w:t>
      </w:r>
      <w:proofErr w:type="spellStart"/>
      <w:r w:rsidRPr="009A4332">
        <w:t>stranke</w:t>
      </w:r>
      <w:proofErr w:type="spellEnd"/>
      <w:r w:rsidRPr="009A4332">
        <w:t>.</w:t>
      </w:r>
    </w:p>
    <w:p w14:paraId="2C4D45C5" w14:textId="77777777" w:rsidR="009A4332" w:rsidRPr="009A4332" w:rsidRDefault="009A4332" w:rsidP="009A4332">
      <w:pPr>
        <w:jc w:val="center"/>
      </w:pP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počinje</w:t>
      </w:r>
      <w:proofErr w:type="spellEnd"/>
      <w:r w:rsidRPr="009A4332">
        <w:t xml:space="preserve"> </w:t>
      </w:r>
      <w:proofErr w:type="spellStart"/>
      <w:r w:rsidRPr="009A4332">
        <w:t>kad</w:t>
      </w:r>
      <w:proofErr w:type="spellEnd"/>
      <w:r w:rsidRPr="009A4332">
        <w:t xml:space="preserve">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uruči</w:t>
      </w:r>
      <w:proofErr w:type="spellEnd"/>
      <w:r w:rsidRPr="009A4332">
        <w:t xml:space="preserve"> </w:t>
      </w:r>
      <w:proofErr w:type="spellStart"/>
      <w:r w:rsidRPr="009A4332">
        <w:t>nadziranom</w:t>
      </w:r>
      <w:proofErr w:type="spellEnd"/>
      <w:r w:rsidRPr="009A4332">
        <w:t xml:space="preserve"> </w:t>
      </w:r>
      <w:proofErr w:type="spellStart"/>
      <w:r w:rsidRPr="009A4332">
        <w:t>subjektu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prisutnom</w:t>
      </w:r>
      <w:proofErr w:type="spellEnd"/>
      <w:r w:rsidRPr="009A4332">
        <w:t xml:space="preserve"> </w:t>
      </w:r>
      <w:proofErr w:type="spellStart"/>
      <w:r w:rsidRPr="009A4332">
        <w:t>licu</w:t>
      </w:r>
      <w:proofErr w:type="spellEnd"/>
      <w:r w:rsidRPr="009A4332">
        <w:t xml:space="preserve"> </w:t>
      </w:r>
      <w:proofErr w:type="spellStart"/>
      <w:r w:rsidRPr="009A4332">
        <w:t>nalog</w:t>
      </w:r>
      <w:proofErr w:type="spellEnd"/>
      <w:r w:rsidRPr="009A4332">
        <w:t xml:space="preserve"> za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>.</w:t>
      </w:r>
    </w:p>
    <w:p w14:paraId="2B7A6D2F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nadzirani</w:t>
      </w:r>
      <w:proofErr w:type="spellEnd"/>
      <w:r w:rsidRPr="009A4332">
        <w:t xml:space="preserve"> </w:t>
      </w:r>
      <w:proofErr w:type="spellStart"/>
      <w:r w:rsidRPr="009A4332">
        <w:t>subjekat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prisutno</w:t>
      </w:r>
      <w:proofErr w:type="spellEnd"/>
      <w:r w:rsidRPr="009A4332">
        <w:t xml:space="preserve"> lice </w:t>
      </w:r>
      <w:proofErr w:type="spellStart"/>
      <w:r w:rsidRPr="009A4332">
        <w:t>odbija</w:t>
      </w:r>
      <w:proofErr w:type="spellEnd"/>
      <w:r w:rsidRPr="009A4332">
        <w:t xml:space="preserve"> </w:t>
      </w:r>
      <w:proofErr w:type="spellStart"/>
      <w:r w:rsidRPr="009A4332">
        <w:t>uručenje</w:t>
      </w:r>
      <w:proofErr w:type="spellEnd"/>
      <w:r w:rsidRPr="009A4332">
        <w:t xml:space="preserve"> </w:t>
      </w:r>
      <w:proofErr w:type="spellStart"/>
      <w:r w:rsidRPr="009A4332">
        <w:t>naloga</w:t>
      </w:r>
      <w:proofErr w:type="spellEnd"/>
      <w:r w:rsidRPr="009A4332">
        <w:t xml:space="preserve"> za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, </w:t>
      </w:r>
      <w:proofErr w:type="spellStart"/>
      <w:r w:rsidRPr="009A4332">
        <w:t>smatra</w:t>
      </w:r>
      <w:proofErr w:type="spellEnd"/>
      <w:r w:rsidRPr="009A4332">
        <w:t xml:space="preserve"> se da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počinje</w:t>
      </w:r>
      <w:proofErr w:type="spellEnd"/>
      <w:r w:rsidRPr="009A4332">
        <w:t xml:space="preserve"> </w:t>
      </w:r>
      <w:proofErr w:type="spellStart"/>
      <w:r w:rsidRPr="009A4332">
        <w:t>pokazivanjem</w:t>
      </w:r>
      <w:proofErr w:type="spellEnd"/>
      <w:r w:rsidRPr="009A4332">
        <w:t xml:space="preserve"> </w:t>
      </w:r>
      <w:proofErr w:type="spellStart"/>
      <w:r w:rsidRPr="009A4332">
        <w:t>naloga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predočavanjem</w:t>
      </w:r>
      <w:proofErr w:type="spellEnd"/>
      <w:r w:rsidRPr="009A4332">
        <w:t xml:space="preserve"> </w:t>
      </w:r>
      <w:proofErr w:type="spellStart"/>
      <w:r w:rsidRPr="009A4332">
        <w:t>njegove</w:t>
      </w:r>
      <w:proofErr w:type="spellEnd"/>
      <w:r w:rsidRPr="009A4332">
        <w:t xml:space="preserve"> </w:t>
      </w:r>
      <w:proofErr w:type="spellStart"/>
      <w:r w:rsidRPr="009A4332">
        <w:t>sadržine</w:t>
      </w:r>
      <w:proofErr w:type="spellEnd"/>
      <w:r w:rsidRPr="009A4332">
        <w:t xml:space="preserve"> </w:t>
      </w:r>
      <w:proofErr w:type="spellStart"/>
      <w:r w:rsidRPr="009A4332">
        <w:t>nadziranom</w:t>
      </w:r>
      <w:proofErr w:type="spellEnd"/>
      <w:r w:rsidRPr="009A4332">
        <w:t xml:space="preserve"> </w:t>
      </w:r>
      <w:proofErr w:type="spellStart"/>
      <w:r w:rsidRPr="009A4332">
        <w:t>subjektu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prisutnom</w:t>
      </w:r>
      <w:proofErr w:type="spellEnd"/>
      <w:r w:rsidRPr="009A4332">
        <w:t xml:space="preserve"> </w:t>
      </w:r>
      <w:proofErr w:type="spellStart"/>
      <w:r w:rsidRPr="009A4332">
        <w:t>licu</w:t>
      </w:r>
      <w:proofErr w:type="spellEnd"/>
      <w:r w:rsidRPr="009A4332">
        <w:t>.</w:t>
      </w:r>
    </w:p>
    <w:p w14:paraId="12BB7D04" w14:textId="77777777" w:rsidR="009A4332" w:rsidRPr="009A4332" w:rsidRDefault="009A4332" w:rsidP="009A4332">
      <w:pPr>
        <w:jc w:val="center"/>
      </w:pPr>
      <w:proofErr w:type="spellStart"/>
      <w:r w:rsidRPr="009A4332">
        <w:t>Kada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nalog</w:t>
      </w:r>
      <w:proofErr w:type="spellEnd"/>
      <w:r w:rsidRPr="009A4332">
        <w:t xml:space="preserve"> za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izdat</w:t>
      </w:r>
      <w:proofErr w:type="spellEnd"/>
      <w:r w:rsidRPr="009A4332">
        <w:t xml:space="preserve">,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 xml:space="preserve"> </w:t>
      </w:r>
      <w:proofErr w:type="spellStart"/>
      <w:r w:rsidRPr="009A4332">
        <w:t>počinje</w:t>
      </w:r>
      <w:proofErr w:type="spellEnd"/>
      <w:r w:rsidRPr="009A4332">
        <w:t xml:space="preserve"> </w:t>
      </w:r>
      <w:proofErr w:type="spellStart"/>
      <w:r w:rsidRPr="009A4332">
        <w:t>preduzimanjem</w:t>
      </w:r>
      <w:proofErr w:type="spellEnd"/>
      <w:r w:rsidRPr="009A4332">
        <w:t xml:space="preserve"> </w:t>
      </w:r>
      <w:proofErr w:type="spellStart"/>
      <w:r w:rsidRPr="009A4332">
        <w:t>prve</w:t>
      </w:r>
      <w:proofErr w:type="spellEnd"/>
      <w:r w:rsidRPr="009A4332">
        <w:t xml:space="preserve"> </w:t>
      </w:r>
      <w:proofErr w:type="spellStart"/>
      <w:r w:rsidRPr="009A4332">
        <w:t>radnje</w:t>
      </w:r>
      <w:proofErr w:type="spellEnd"/>
      <w:r w:rsidRPr="009A4332">
        <w:t xml:space="preserve">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 s </w:t>
      </w:r>
      <w:proofErr w:type="spellStart"/>
      <w:r w:rsidRPr="009A4332">
        <w:t>tim</w:t>
      </w:r>
      <w:proofErr w:type="spellEnd"/>
      <w:r w:rsidRPr="009A4332">
        <w:t xml:space="preserve"> </w:t>
      </w:r>
      <w:proofErr w:type="spellStart"/>
      <w:r w:rsidRPr="009A4332">
        <w:t>ciljem</w:t>
      </w:r>
      <w:proofErr w:type="spellEnd"/>
      <w:r w:rsidRPr="009A4332">
        <w:t>.</w:t>
      </w:r>
    </w:p>
    <w:p w14:paraId="3DB7CD3B" w14:textId="77777777" w:rsidR="009A4332" w:rsidRPr="009A4332" w:rsidRDefault="009A4332" w:rsidP="009A4332">
      <w:pPr>
        <w:jc w:val="center"/>
      </w:pPr>
      <w:proofErr w:type="spellStart"/>
      <w:r w:rsidRPr="009A4332">
        <w:t>Prijave</w:t>
      </w:r>
      <w:proofErr w:type="spellEnd"/>
      <w:r w:rsidRPr="009A4332">
        <w:t xml:space="preserve"> </w:t>
      </w:r>
      <w:proofErr w:type="spellStart"/>
      <w:r w:rsidRPr="009A4332">
        <w:t>povrede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druge</w:t>
      </w:r>
      <w:proofErr w:type="spellEnd"/>
      <w:r w:rsidRPr="009A4332">
        <w:t xml:space="preserve"> </w:t>
      </w:r>
      <w:proofErr w:type="spellStart"/>
      <w:r w:rsidRPr="009A4332">
        <w:t>informacije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akti</w:t>
      </w:r>
      <w:proofErr w:type="spellEnd"/>
      <w:r w:rsidRPr="009A4332">
        <w:t xml:space="preserve"> </w:t>
      </w:r>
      <w:proofErr w:type="spellStart"/>
      <w:r w:rsidRPr="009A4332">
        <w:t>drugog</w:t>
      </w:r>
      <w:proofErr w:type="spellEnd"/>
      <w:r w:rsidRPr="009A4332">
        <w:t xml:space="preserve"> </w:t>
      </w:r>
      <w:proofErr w:type="spellStart"/>
      <w:r w:rsidRPr="009A4332">
        <w:t>naziva</w:t>
      </w:r>
      <w:proofErr w:type="spellEnd"/>
      <w:r w:rsidRPr="009A4332">
        <w:t xml:space="preserve"> </w:t>
      </w:r>
      <w:proofErr w:type="spellStart"/>
      <w:r w:rsidRPr="009A4332">
        <w:t>podneti</w:t>
      </w:r>
      <w:proofErr w:type="spellEnd"/>
      <w:r w:rsidRPr="009A4332">
        <w:t xml:space="preserve"> </w:t>
      </w:r>
      <w:proofErr w:type="spellStart"/>
      <w:r w:rsidRPr="009A4332">
        <w:t>radi</w:t>
      </w:r>
      <w:proofErr w:type="spellEnd"/>
      <w:r w:rsidRPr="009A4332">
        <w:t xml:space="preserve"> </w:t>
      </w:r>
      <w:proofErr w:type="spellStart"/>
      <w:r w:rsidRPr="009A4332">
        <w:t>iniciranja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imaju</w:t>
      </w:r>
      <w:proofErr w:type="spellEnd"/>
      <w:r w:rsidRPr="009A4332">
        <w:t xml:space="preserve"> </w:t>
      </w:r>
      <w:proofErr w:type="spellStart"/>
      <w:r w:rsidRPr="009A4332">
        <w:t>dejstvo</w:t>
      </w:r>
      <w:proofErr w:type="spellEnd"/>
      <w:r w:rsidRPr="009A4332">
        <w:t xml:space="preserve"> </w:t>
      </w:r>
      <w:proofErr w:type="spellStart"/>
      <w:r w:rsidRPr="009A4332">
        <w:t>inicijative</w:t>
      </w:r>
      <w:proofErr w:type="spellEnd"/>
      <w:r w:rsidRPr="009A4332">
        <w:t xml:space="preserve"> za </w:t>
      </w:r>
      <w:proofErr w:type="spellStart"/>
      <w:r w:rsidRPr="009A4332">
        <w:t>pokretanje</w:t>
      </w:r>
      <w:proofErr w:type="spellEnd"/>
      <w:r w:rsidRPr="009A4332">
        <w:t xml:space="preserve"> </w:t>
      </w:r>
      <w:proofErr w:type="spellStart"/>
      <w:r w:rsidRPr="009A4332">
        <w:t>postupka</w:t>
      </w:r>
      <w:proofErr w:type="spellEnd"/>
      <w:r w:rsidRPr="009A4332">
        <w:t xml:space="preserve">, a </w:t>
      </w:r>
      <w:proofErr w:type="spellStart"/>
      <w:r w:rsidRPr="009A4332">
        <w:t>podnosioci</w:t>
      </w:r>
      <w:proofErr w:type="spellEnd"/>
      <w:r w:rsidRPr="009A4332">
        <w:t xml:space="preserve"> </w:t>
      </w:r>
      <w:proofErr w:type="spellStart"/>
      <w:r w:rsidRPr="009A4332">
        <w:t>tih</w:t>
      </w:r>
      <w:proofErr w:type="spellEnd"/>
      <w:r w:rsidRPr="009A4332">
        <w:t xml:space="preserve"> </w:t>
      </w:r>
      <w:proofErr w:type="spellStart"/>
      <w:r w:rsidRPr="009A4332">
        <w:t>inicijativa</w:t>
      </w:r>
      <w:proofErr w:type="spellEnd"/>
      <w:r w:rsidRPr="009A4332">
        <w:t xml:space="preserve">, </w:t>
      </w:r>
      <w:proofErr w:type="spellStart"/>
      <w:r w:rsidRPr="009A4332">
        <w:t>nemaju</w:t>
      </w:r>
      <w:proofErr w:type="spellEnd"/>
      <w:r w:rsidRPr="009A4332">
        <w:t xml:space="preserve"> </w:t>
      </w:r>
      <w:proofErr w:type="spellStart"/>
      <w:r w:rsidRPr="009A4332">
        <w:t>svojstvo</w:t>
      </w:r>
      <w:proofErr w:type="spellEnd"/>
      <w:r w:rsidRPr="009A4332">
        <w:t xml:space="preserve"> </w:t>
      </w:r>
      <w:proofErr w:type="spellStart"/>
      <w:r w:rsidRPr="009A4332">
        <w:t>stranke</w:t>
      </w:r>
      <w:proofErr w:type="spellEnd"/>
      <w:r w:rsidRPr="009A4332">
        <w:t xml:space="preserve"> u </w:t>
      </w:r>
      <w:proofErr w:type="spellStart"/>
      <w:r w:rsidRPr="009A4332">
        <w:t>postupku</w:t>
      </w:r>
      <w:proofErr w:type="spellEnd"/>
      <w:r w:rsidRPr="009A4332">
        <w:t xml:space="preserve"> koji se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pokrenuti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osnovu</w:t>
      </w:r>
      <w:proofErr w:type="spellEnd"/>
      <w:r w:rsidRPr="009A4332">
        <w:t xml:space="preserve"> </w:t>
      </w:r>
      <w:proofErr w:type="spellStart"/>
      <w:r w:rsidRPr="009A4332">
        <w:t>te</w:t>
      </w:r>
      <w:proofErr w:type="spellEnd"/>
      <w:r w:rsidRPr="009A4332">
        <w:t xml:space="preserve"> </w:t>
      </w:r>
      <w:proofErr w:type="spellStart"/>
      <w:r w:rsidRPr="009A4332">
        <w:t>inicijative</w:t>
      </w:r>
      <w:proofErr w:type="spellEnd"/>
      <w:r w:rsidRPr="009A4332">
        <w:t>.</w:t>
      </w:r>
    </w:p>
    <w:p w14:paraId="4F4934E9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32" w:name="str_72"/>
      <w:bookmarkEnd w:id="132"/>
      <w:proofErr w:type="spellStart"/>
      <w:r w:rsidRPr="009A4332">
        <w:rPr>
          <w:b/>
          <w:bCs/>
          <w:i/>
          <w:iCs/>
        </w:rPr>
        <w:t>Zapisnik</w:t>
      </w:r>
      <w:proofErr w:type="spellEnd"/>
    </w:p>
    <w:p w14:paraId="467FBEBD" w14:textId="77777777" w:rsidR="009A4332" w:rsidRPr="009A4332" w:rsidRDefault="009A4332" w:rsidP="009A4332">
      <w:pPr>
        <w:jc w:val="center"/>
        <w:rPr>
          <w:b/>
          <w:bCs/>
        </w:rPr>
      </w:pPr>
      <w:bookmarkStart w:id="133" w:name="clan_62"/>
      <w:bookmarkEnd w:id="133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62</w:t>
      </w:r>
    </w:p>
    <w:p w14:paraId="2DC5284F" w14:textId="77777777" w:rsidR="009A4332" w:rsidRPr="009A4332" w:rsidRDefault="009A4332" w:rsidP="009A4332">
      <w:pPr>
        <w:jc w:val="center"/>
      </w:pPr>
      <w:r w:rsidRPr="009A4332">
        <w:t xml:space="preserve">O </w:t>
      </w:r>
      <w:proofErr w:type="spellStart"/>
      <w:r w:rsidRPr="009A4332">
        <w:t>svim</w:t>
      </w:r>
      <w:proofErr w:type="spellEnd"/>
      <w:r w:rsidRPr="009A4332">
        <w:t xml:space="preserve"> </w:t>
      </w:r>
      <w:proofErr w:type="spellStart"/>
      <w:r w:rsidRPr="009A4332">
        <w:t>radnjama</w:t>
      </w:r>
      <w:proofErr w:type="spellEnd"/>
      <w:r w:rsidRPr="009A4332">
        <w:t xml:space="preserve"> u </w:t>
      </w:r>
      <w:proofErr w:type="spellStart"/>
      <w:r w:rsidRPr="009A4332">
        <w:t>postupku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od </w:t>
      </w:r>
      <w:proofErr w:type="spellStart"/>
      <w:r w:rsidRPr="009A4332">
        <w:t>značaja</w:t>
      </w:r>
      <w:proofErr w:type="spellEnd"/>
      <w:r w:rsidRPr="009A4332">
        <w:t xml:space="preserve"> za </w:t>
      </w:r>
      <w:proofErr w:type="spellStart"/>
      <w:r w:rsidRPr="009A4332">
        <w:t>utvrđivanje</w:t>
      </w:r>
      <w:proofErr w:type="spellEnd"/>
      <w:r w:rsidRPr="009A4332">
        <w:t xml:space="preserve"> </w:t>
      </w:r>
      <w:proofErr w:type="spellStart"/>
      <w:r w:rsidRPr="009A4332">
        <w:t>činjeničnog</w:t>
      </w:r>
      <w:proofErr w:type="spellEnd"/>
      <w:r w:rsidRPr="009A4332">
        <w:t xml:space="preserve"> </w:t>
      </w:r>
      <w:proofErr w:type="spellStart"/>
      <w:r w:rsidRPr="009A4332">
        <w:t>stanja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sastavlja</w:t>
      </w:r>
      <w:proofErr w:type="spellEnd"/>
      <w:r w:rsidRPr="009A4332">
        <w:t xml:space="preserve"> </w:t>
      </w:r>
      <w:proofErr w:type="spellStart"/>
      <w:r w:rsidRPr="009A4332">
        <w:t>zapisnik</w:t>
      </w:r>
      <w:proofErr w:type="spellEnd"/>
      <w:r w:rsidRPr="009A4332">
        <w:t xml:space="preserve">,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opšti</w:t>
      </w:r>
      <w:proofErr w:type="spellEnd"/>
      <w:r w:rsidRPr="009A4332">
        <w:t xml:space="preserve"> </w:t>
      </w:r>
      <w:proofErr w:type="spellStart"/>
      <w:r w:rsidRPr="009A4332">
        <w:t>upravni</w:t>
      </w:r>
      <w:proofErr w:type="spellEnd"/>
      <w:r w:rsidRPr="009A4332">
        <w:t xml:space="preserve"> </w:t>
      </w:r>
      <w:proofErr w:type="spellStart"/>
      <w:r w:rsidRPr="009A4332">
        <w:t>postupak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inspekcijski</w:t>
      </w:r>
      <w:proofErr w:type="spellEnd"/>
      <w:r w:rsidRPr="009A4332">
        <w:t xml:space="preserve"> </w:t>
      </w:r>
      <w:proofErr w:type="spellStart"/>
      <w:r w:rsidRPr="009A4332">
        <w:t>nadzor</w:t>
      </w:r>
      <w:proofErr w:type="spellEnd"/>
      <w:r w:rsidRPr="009A4332">
        <w:t>.</w:t>
      </w:r>
    </w:p>
    <w:p w14:paraId="7FA83BC2" w14:textId="77777777" w:rsidR="009A4332" w:rsidRPr="009A4332" w:rsidRDefault="009A4332" w:rsidP="009A4332">
      <w:pPr>
        <w:jc w:val="center"/>
      </w:pPr>
      <w:r w:rsidRPr="009A4332">
        <w:t xml:space="preserve">O </w:t>
      </w:r>
      <w:proofErr w:type="spellStart"/>
      <w:r w:rsidRPr="009A4332">
        <w:t>pitanjima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nisu</w:t>
      </w:r>
      <w:proofErr w:type="spellEnd"/>
      <w:r w:rsidRPr="009A4332">
        <w:t xml:space="preserve"> od </w:t>
      </w:r>
      <w:proofErr w:type="spellStart"/>
      <w:r w:rsidRPr="009A4332">
        <w:t>neposrednog</w:t>
      </w:r>
      <w:proofErr w:type="spellEnd"/>
      <w:r w:rsidRPr="009A4332">
        <w:t xml:space="preserve"> </w:t>
      </w:r>
      <w:proofErr w:type="spellStart"/>
      <w:r w:rsidRPr="009A4332">
        <w:t>značaja</w:t>
      </w:r>
      <w:proofErr w:type="spellEnd"/>
      <w:r w:rsidRPr="009A4332">
        <w:t xml:space="preserve"> za </w:t>
      </w:r>
      <w:proofErr w:type="spellStart"/>
      <w:r w:rsidRPr="009A4332">
        <w:t>utvrđivanje</w:t>
      </w:r>
      <w:proofErr w:type="spellEnd"/>
      <w:r w:rsidRPr="009A4332">
        <w:t xml:space="preserve"> </w:t>
      </w:r>
      <w:proofErr w:type="spellStart"/>
      <w:r w:rsidRPr="009A4332">
        <w:t>činjeničnog</w:t>
      </w:r>
      <w:proofErr w:type="spellEnd"/>
      <w:r w:rsidRPr="009A4332">
        <w:t xml:space="preserve"> </w:t>
      </w:r>
      <w:proofErr w:type="spellStart"/>
      <w:r w:rsidRPr="009A4332">
        <w:t>stanja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sastavlja</w:t>
      </w:r>
      <w:proofErr w:type="spellEnd"/>
      <w:r w:rsidRPr="009A4332">
        <w:t xml:space="preserve"> </w:t>
      </w:r>
      <w:proofErr w:type="spellStart"/>
      <w:r w:rsidRPr="009A4332">
        <w:t>službenu</w:t>
      </w:r>
      <w:proofErr w:type="spellEnd"/>
      <w:r w:rsidRPr="009A4332">
        <w:t xml:space="preserve"> </w:t>
      </w:r>
      <w:proofErr w:type="spellStart"/>
      <w:r w:rsidRPr="009A4332">
        <w:t>belešku</w:t>
      </w:r>
      <w:proofErr w:type="spellEnd"/>
      <w:r w:rsidRPr="009A4332">
        <w:t>.</w:t>
      </w:r>
    </w:p>
    <w:p w14:paraId="7409723E" w14:textId="77777777" w:rsidR="009A4332" w:rsidRPr="009A4332" w:rsidRDefault="009A4332" w:rsidP="009A4332">
      <w:pPr>
        <w:jc w:val="center"/>
      </w:pPr>
      <w:proofErr w:type="spellStart"/>
      <w:r w:rsidRPr="009A4332">
        <w:t>Zapisnik</w:t>
      </w:r>
      <w:proofErr w:type="spellEnd"/>
      <w:r w:rsidRPr="009A4332">
        <w:t xml:space="preserve"> se </w:t>
      </w:r>
      <w:proofErr w:type="spellStart"/>
      <w:r w:rsidRPr="009A4332">
        <w:t>dostavlja</w:t>
      </w:r>
      <w:proofErr w:type="spellEnd"/>
      <w:r w:rsidRPr="009A4332">
        <w:t xml:space="preserve"> </w:t>
      </w:r>
      <w:proofErr w:type="spellStart"/>
      <w:r w:rsidRPr="009A4332">
        <w:t>stranci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</w:t>
      </w:r>
      <w:proofErr w:type="spellStart"/>
      <w:r w:rsidRPr="009A4332">
        <w:t>odmah</w:t>
      </w:r>
      <w:proofErr w:type="spellEnd"/>
      <w:r w:rsidRPr="009A4332">
        <w:t xml:space="preserve"> po </w:t>
      </w:r>
      <w:proofErr w:type="spellStart"/>
      <w:r w:rsidRPr="009A4332">
        <w:t>okončanju</w:t>
      </w:r>
      <w:proofErr w:type="spellEnd"/>
      <w:r w:rsidRPr="009A4332">
        <w:t xml:space="preserve"> </w:t>
      </w:r>
      <w:proofErr w:type="spellStart"/>
      <w:r w:rsidRPr="009A4332">
        <w:t>radnje</w:t>
      </w:r>
      <w:proofErr w:type="spellEnd"/>
      <w:r w:rsidRPr="009A4332">
        <w:t xml:space="preserve"> u </w:t>
      </w:r>
      <w:proofErr w:type="spellStart"/>
      <w:r w:rsidRPr="009A4332">
        <w:t>postupku</w:t>
      </w:r>
      <w:proofErr w:type="spellEnd"/>
      <w:r w:rsidRPr="009A4332">
        <w:t xml:space="preserve">, </w:t>
      </w:r>
      <w:proofErr w:type="gramStart"/>
      <w:r w:rsidRPr="009A4332">
        <w:t>a</w:t>
      </w:r>
      <w:proofErr w:type="gramEnd"/>
      <w:r w:rsidRPr="009A4332">
        <w:t xml:space="preserve"> </w:t>
      </w:r>
      <w:proofErr w:type="spellStart"/>
      <w:r w:rsidRPr="009A4332">
        <w:t>ako</w:t>
      </w:r>
      <w:proofErr w:type="spellEnd"/>
      <w:r w:rsidRPr="009A4332">
        <w:t xml:space="preserve"> to </w:t>
      </w:r>
      <w:proofErr w:type="spellStart"/>
      <w:r w:rsidRPr="009A4332">
        <w:t>nije</w:t>
      </w:r>
      <w:proofErr w:type="spellEnd"/>
      <w:r w:rsidRPr="009A4332">
        <w:t xml:space="preserve"> </w:t>
      </w:r>
      <w:proofErr w:type="spellStart"/>
      <w:r w:rsidRPr="009A4332">
        <w:t>moguće</w:t>
      </w:r>
      <w:proofErr w:type="spellEnd"/>
      <w:r w:rsidRPr="009A4332">
        <w:t xml:space="preserve">, </w:t>
      </w:r>
      <w:proofErr w:type="spellStart"/>
      <w:r w:rsidRPr="009A4332">
        <w:t>najkasnije</w:t>
      </w:r>
      <w:proofErr w:type="spellEnd"/>
      <w:r w:rsidRPr="009A4332">
        <w:t xml:space="preserve"> u </w:t>
      </w:r>
      <w:proofErr w:type="spellStart"/>
      <w:r w:rsidRPr="009A4332">
        <w:t>roku</w:t>
      </w:r>
      <w:proofErr w:type="spellEnd"/>
      <w:r w:rsidRPr="009A4332">
        <w:t xml:space="preserve"> od </w:t>
      </w:r>
      <w:proofErr w:type="spellStart"/>
      <w:r w:rsidRPr="009A4332">
        <w:t>osam</w:t>
      </w:r>
      <w:proofErr w:type="spellEnd"/>
      <w:r w:rsidRPr="009A4332">
        <w:t xml:space="preserve"> </w:t>
      </w:r>
      <w:proofErr w:type="spellStart"/>
      <w:r w:rsidRPr="009A4332">
        <w:t>radnih</w:t>
      </w:r>
      <w:proofErr w:type="spellEnd"/>
      <w:r w:rsidRPr="009A4332">
        <w:t xml:space="preserve"> dana od dana </w:t>
      </w:r>
      <w:proofErr w:type="spellStart"/>
      <w:r w:rsidRPr="009A4332">
        <w:t>izvođenja</w:t>
      </w:r>
      <w:proofErr w:type="spellEnd"/>
      <w:r w:rsidRPr="009A4332">
        <w:t xml:space="preserve"> </w:t>
      </w:r>
      <w:proofErr w:type="spellStart"/>
      <w:r w:rsidRPr="009A4332">
        <w:t>radnje</w:t>
      </w:r>
      <w:proofErr w:type="spellEnd"/>
      <w:r w:rsidRPr="009A4332">
        <w:t xml:space="preserve"> u </w:t>
      </w:r>
      <w:proofErr w:type="spellStart"/>
      <w:r w:rsidRPr="009A4332">
        <w:t>postupku</w:t>
      </w:r>
      <w:proofErr w:type="spellEnd"/>
      <w:r w:rsidRPr="009A4332">
        <w:t>.</w:t>
      </w:r>
    </w:p>
    <w:p w14:paraId="29709C9A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34" w:name="str_73"/>
      <w:bookmarkEnd w:id="134"/>
      <w:proofErr w:type="spellStart"/>
      <w:r w:rsidRPr="009A4332">
        <w:rPr>
          <w:b/>
          <w:bCs/>
          <w:i/>
          <w:iCs/>
        </w:rPr>
        <w:t>Digitalizacija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spisa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predmeta</w:t>
      </w:r>
      <w:proofErr w:type="spellEnd"/>
    </w:p>
    <w:p w14:paraId="60347EF5" w14:textId="77777777" w:rsidR="009A4332" w:rsidRPr="009A4332" w:rsidRDefault="009A4332" w:rsidP="009A4332">
      <w:pPr>
        <w:jc w:val="center"/>
        <w:rPr>
          <w:b/>
          <w:bCs/>
        </w:rPr>
      </w:pPr>
      <w:bookmarkStart w:id="135" w:name="clan_63"/>
      <w:bookmarkEnd w:id="135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63</w:t>
      </w:r>
    </w:p>
    <w:p w14:paraId="58F773FD" w14:textId="77777777" w:rsidR="009A4332" w:rsidRPr="009A4332" w:rsidRDefault="009A4332" w:rsidP="009A4332">
      <w:pPr>
        <w:jc w:val="center"/>
      </w:pPr>
      <w:proofErr w:type="spellStart"/>
      <w:r w:rsidRPr="009A4332">
        <w:t>Spisi</w:t>
      </w:r>
      <w:proofErr w:type="spellEnd"/>
      <w:r w:rsidRPr="009A4332">
        <w:t xml:space="preserve"> </w:t>
      </w:r>
      <w:proofErr w:type="spellStart"/>
      <w:r w:rsidRPr="009A4332">
        <w:t>predmeta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pojedine</w:t>
      </w:r>
      <w:proofErr w:type="spellEnd"/>
      <w:r w:rsidRPr="009A4332">
        <w:t xml:space="preserve"> </w:t>
      </w:r>
      <w:proofErr w:type="spellStart"/>
      <w:r w:rsidRPr="009A4332">
        <w:t>isprave</w:t>
      </w:r>
      <w:proofErr w:type="spellEnd"/>
      <w:r w:rsidRPr="009A4332">
        <w:t xml:space="preserve"> u </w:t>
      </w:r>
      <w:proofErr w:type="spellStart"/>
      <w:r w:rsidRPr="009A4332">
        <w:t>spisima</w:t>
      </w:r>
      <w:proofErr w:type="spellEnd"/>
      <w:r w:rsidRPr="009A4332">
        <w:t xml:space="preserve"> </w:t>
      </w:r>
      <w:proofErr w:type="spellStart"/>
      <w:r w:rsidRPr="009A4332">
        <w:t>mogu</w:t>
      </w:r>
      <w:proofErr w:type="spellEnd"/>
      <w:r w:rsidRPr="009A4332">
        <w:t xml:space="preserve"> da se </w:t>
      </w:r>
      <w:proofErr w:type="spellStart"/>
      <w:r w:rsidRPr="009A4332">
        <w:t>vode</w:t>
      </w:r>
      <w:proofErr w:type="spellEnd"/>
      <w:r w:rsidRPr="009A4332">
        <w:t xml:space="preserve"> u </w:t>
      </w:r>
      <w:proofErr w:type="spellStart"/>
      <w:r w:rsidRPr="009A4332">
        <w:t>obliku</w:t>
      </w:r>
      <w:proofErr w:type="spellEnd"/>
      <w:r w:rsidRPr="009A4332">
        <w:t xml:space="preserve"> </w:t>
      </w:r>
      <w:proofErr w:type="spellStart"/>
      <w:r w:rsidRPr="009A4332">
        <w:t>elektronskog</w:t>
      </w:r>
      <w:proofErr w:type="spellEnd"/>
      <w:r w:rsidRPr="009A4332">
        <w:t xml:space="preserve"> </w:t>
      </w:r>
      <w:proofErr w:type="spellStart"/>
      <w:r w:rsidRPr="009A4332">
        <w:t>dokumenta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 xml:space="preserve"> koji </w:t>
      </w:r>
      <w:proofErr w:type="spellStart"/>
      <w:r w:rsidRPr="009A4332">
        <w:t>uređuje</w:t>
      </w:r>
      <w:proofErr w:type="spellEnd"/>
      <w:r w:rsidRPr="009A4332">
        <w:t xml:space="preserve"> </w:t>
      </w:r>
      <w:proofErr w:type="spellStart"/>
      <w:r w:rsidRPr="009A4332">
        <w:t>elektronski</w:t>
      </w:r>
      <w:proofErr w:type="spellEnd"/>
      <w:r w:rsidRPr="009A4332">
        <w:t xml:space="preserve"> </w:t>
      </w:r>
      <w:proofErr w:type="spellStart"/>
      <w:r w:rsidRPr="009A4332">
        <w:t>dokument</w:t>
      </w:r>
      <w:proofErr w:type="spellEnd"/>
      <w:r w:rsidRPr="009A4332">
        <w:t>.</w:t>
      </w:r>
    </w:p>
    <w:p w14:paraId="28299BD6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36" w:name="str_74"/>
      <w:bookmarkEnd w:id="136"/>
      <w:proofErr w:type="spellStart"/>
      <w:r w:rsidRPr="009A4332">
        <w:rPr>
          <w:b/>
          <w:bCs/>
          <w:i/>
          <w:iCs/>
        </w:rPr>
        <w:t>Obezbeđenje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dokaza</w:t>
      </w:r>
      <w:proofErr w:type="spellEnd"/>
    </w:p>
    <w:p w14:paraId="5F4C1BEF" w14:textId="77777777" w:rsidR="009A4332" w:rsidRPr="009A4332" w:rsidRDefault="009A4332" w:rsidP="009A4332">
      <w:pPr>
        <w:jc w:val="center"/>
        <w:rPr>
          <w:b/>
          <w:bCs/>
        </w:rPr>
      </w:pPr>
      <w:bookmarkStart w:id="137" w:name="clan_64"/>
      <w:bookmarkEnd w:id="137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64</w:t>
      </w:r>
    </w:p>
    <w:p w14:paraId="05D88CB3" w14:textId="77777777" w:rsidR="009A4332" w:rsidRPr="009A4332" w:rsidRDefault="009A4332" w:rsidP="009A4332">
      <w:pPr>
        <w:jc w:val="center"/>
      </w:pPr>
      <w:r w:rsidRPr="009A4332">
        <w:t xml:space="preserve">Radi </w:t>
      </w:r>
      <w:proofErr w:type="spellStart"/>
      <w:r w:rsidRPr="009A4332">
        <w:t>obezbeđenja</w:t>
      </w:r>
      <w:proofErr w:type="spellEnd"/>
      <w:r w:rsidRPr="009A4332">
        <w:t xml:space="preserve"> </w:t>
      </w:r>
      <w:proofErr w:type="spellStart"/>
      <w:r w:rsidRPr="009A4332">
        <w:t>dokaza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može</w:t>
      </w:r>
      <w:proofErr w:type="spellEnd"/>
      <w:r w:rsidRPr="009A4332">
        <w:t xml:space="preserve"> </w:t>
      </w:r>
      <w:proofErr w:type="spellStart"/>
      <w:r w:rsidRPr="009A4332">
        <w:t>privremeno</w:t>
      </w:r>
      <w:proofErr w:type="spellEnd"/>
      <w:r w:rsidRPr="009A4332">
        <w:t xml:space="preserve"> </w:t>
      </w:r>
      <w:proofErr w:type="spellStart"/>
      <w:r w:rsidRPr="009A4332">
        <w:t>oduzeti</w:t>
      </w:r>
      <w:proofErr w:type="spellEnd"/>
      <w:r w:rsidRPr="009A4332">
        <w:t xml:space="preserve"> </w:t>
      </w:r>
      <w:proofErr w:type="spellStart"/>
      <w:r w:rsidRPr="009A4332">
        <w:t>određene</w:t>
      </w:r>
      <w:proofErr w:type="spellEnd"/>
      <w:r w:rsidRPr="009A4332">
        <w:t xml:space="preserve"> </w:t>
      </w:r>
      <w:proofErr w:type="spellStart"/>
      <w:r w:rsidRPr="009A4332">
        <w:t>predmete</w:t>
      </w:r>
      <w:proofErr w:type="spellEnd"/>
      <w:r w:rsidRPr="009A4332">
        <w:t xml:space="preserve"> (</w:t>
      </w:r>
      <w:proofErr w:type="spellStart"/>
      <w:r w:rsidRPr="009A4332">
        <w:t>stvari</w:t>
      </w:r>
      <w:proofErr w:type="spellEnd"/>
      <w:r w:rsidRPr="009A4332">
        <w:t xml:space="preserve">, </w:t>
      </w:r>
      <w:proofErr w:type="spellStart"/>
      <w:r w:rsidRPr="009A4332">
        <w:t>opremu</w:t>
      </w:r>
      <w:proofErr w:type="spellEnd"/>
      <w:r w:rsidRPr="009A4332">
        <w:t xml:space="preserve">, </w:t>
      </w:r>
      <w:proofErr w:type="spellStart"/>
      <w:r w:rsidRPr="009A4332">
        <w:t>isprave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sl.), koji </w:t>
      </w:r>
      <w:proofErr w:type="spellStart"/>
      <w:r w:rsidRPr="009A4332">
        <w:t>su</w:t>
      </w:r>
      <w:proofErr w:type="spellEnd"/>
      <w:r w:rsidRPr="009A4332">
        <w:t xml:space="preserve"> u </w:t>
      </w:r>
      <w:proofErr w:type="spellStart"/>
      <w:r w:rsidRPr="009A4332">
        <w:t>neposrednoj</w:t>
      </w:r>
      <w:proofErr w:type="spellEnd"/>
      <w:r w:rsidRPr="009A4332">
        <w:t xml:space="preserve"> </w:t>
      </w:r>
      <w:proofErr w:type="spellStart"/>
      <w:r w:rsidRPr="009A4332">
        <w:t>vezi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utvrđivanjem</w:t>
      </w:r>
      <w:proofErr w:type="spellEnd"/>
      <w:r w:rsidRPr="009A4332">
        <w:t xml:space="preserve"> </w:t>
      </w:r>
      <w:proofErr w:type="spellStart"/>
      <w:r w:rsidRPr="009A4332">
        <w:t>činjeničnog</w:t>
      </w:r>
      <w:proofErr w:type="spellEnd"/>
      <w:r w:rsidRPr="009A4332">
        <w:t xml:space="preserve"> </w:t>
      </w:r>
      <w:proofErr w:type="spellStart"/>
      <w:r w:rsidRPr="009A4332">
        <w:t>stanja</w:t>
      </w:r>
      <w:proofErr w:type="spellEnd"/>
      <w:r w:rsidRPr="009A4332">
        <w:t xml:space="preserve"> u </w:t>
      </w:r>
      <w:proofErr w:type="spellStart"/>
      <w:r w:rsidRPr="009A4332">
        <w:t>postupku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>.</w:t>
      </w:r>
    </w:p>
    <w:p w14:paraId="5F9A5F94" w14:textId="77777777" w:rsidR="009A4332" w:rsidRPr="009A4332" w:rsidRDefault="009A4332" w:rsidP="009A4332">
      <w:pPr>
        <w:jc w:val="center"/>
      </w:pPr>
      <w:r w:rsidRPr="009A4332">
        <w:t xml:space="preserve">O </w:t>
      </w:r>
      <w:proofErr w:type="spellStart"/>
      <w:r w:rsidRPr="009A4332">
        <w:t>obezbeđenju</w:t>
      </w:r>
      <w:proofErr w:type="spellEnd"/>
      <w:r w:rsidRPr="009A4332">
        <w:t xml:space="preserve"> </w:t>
      </w:r>
      <w:proofErr w:type="spellStart"/>
      <w:r w:rsidRPr="009A4332">
        <w:t>dokaza</w:t>
      </w:r>
      <w:proofErr w:type="spellEnd"/>
      <w:r w:rsidRPr="009A4332">
        <w:t xml:space="preserve">, </w:t>
      </w:r>
      <w:proofErr w:type="spellStart"/>
      <w:r w:rsidRPr="009A4332">
        <w:t>koje</w:t>
      </w:r>
      <w:proofErr w:type="spellEnd"/>
      <w:r w:rsidRPr="009A4332">
        <w:t xml:space="preserve"> se </w:t>
      </w:r>
      <w:proofErr w:type="spellStart"/>
      <w:r w:rsidRPr="009A4332">
        <w:t>vrši</w:t>
      </w:r>
      <w:proofErr w:type="spellEnd"/>
      <w:r w:rsidRPr="009A4332">
        <w:t xml:space="preserve"> po </w:t>
      </w:r>
      <w:proofErr w:type="spellStart"/>
      <w:r w:rsidRPr="009A4332">
        <w:t>službenoj</w:t>
      </w:r>
      <w:proofErr w:type="spellEnd"/>
      <w:r w:rsidRPr="009A4332">
        <w:t xml:space="preserve"> </w:t>
      </w:r>
      <w:proofErr w:type="spellStart"/>
      <w:r w:rsidRPr="009A4332">
        <w:t>dužnosti</w:t>
      </w:r>
      <w:proofErr w:type="spellEnd"/>
      <w:r w:rsidRPr="009A4332">
        <w:t xml:space="preserve">, </w:t>
      </w:r>
      <w:proofErr w:type="spellStart"/>
      <w:r w:rsidRPr="009A4332">
        <w:t>donosi</w:t>
      </w:r>
      <w:proofErr w:type="spellEnd"/>
      <w:r w:rsidRPr="009A4332">
        <w:t xml:space="preserve"> se </w:t>
      </w:r>
      <w:proofErr w:type="spellStart"/>
      <w:r w:rsidRPr="009A4332">
        <w:t>zaključak</w:t>
      </w:r>
      <w:proofErr w:type="spellEnd"/>
      <w:r w:rsidRPr="009A4332">
        <w:t>.</w:t>
      </w:r>
    </w:p>
    <w:p w14:paraId="4051A594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38" w:name="str_75"/>
      <w:bookmarkEnd w:id="138"/>
      <w:proofErr w:type="spellStart"/>
      <w:r w:rsidRPr="009A4332">
        <w:rPr>
          <w:b/>
          <w:bCs/>
          <w:i/>
          <w:iCs/>
        </w:rPr>
        <w:t>Rok</w:t>
      </w:r>
      <w:proofErr w:type="spellEnd"/>
      <w:r w:rsidRPr="009A4332">
        <w:rPr>
          <w:b/>
          <w:bCs/>
          <w:i/>
          <w:iCs/>
        </w:rPr>
        <w:t xml:space="preserve"> za </w:t>
      </w:r>
      <w:proofErr w:type="spellStart"/>
      <w:r w:rsidRPr="009A4332">
        <w:rPr>
          <w:b/>
          <w:bCs/>
          <w:i/>
          <w:iCs/>
        </w:rPr>
        <w:t>donošenje</w:t>
      </w:r>
      <w:proofErr w:type="spellEnd"/>
      <w:r w:rsidRPr="009A4332">
        <w:rPr>
          <w:b/>
          <w:bCs/>
          <w:i/>
          <w:iCs/>
        </w:rPr>
        <w:t xml:space="preserve"> </w:t>
      </w:r>
      <w:proofErr w:type="spellStart"/>
      <w:r w:rsidRPr="009A4332">
        <w:rPr>
          <w:b/>
          <w:bCs/>
          <w:i/>
          <w:iCs/>
        </w:rPr>
        <w:t>rešenja</w:t>
      </w:r>
      <w:proofErr w:type="spellEnd"/>
    </w:p>
    <w:p w14:paraId="1749FF6D" w14:textId="77777777" w:rsidR="009A4332" w:rsidRPr="009A4332" w:rsidRDefault="009A4332" w:rsidP="009A4332">
      <w:pPr>
        <w:jc w:val="center"/>
        <w:rPr>
          <w:b/>
          <w:bCs/>
        </w:rPr>
      </w:pPr>
      <w:bookmarkStart w:id="139" w:name="clan_65"/>
      <w:bookmarkEnd w:id="139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65</w:t>
      </w:r>
    </w:p>
    <w:p w14:paraId="0CD8B837" w14:textId="77777777" w:rsidR="009A4332" w:rsidRPr="009A4332" w:rsidRDefault="009A4332" w:rsidP="009A4332">
      <w:pPr>
        <w:jc w:val="center"/>
      </w:pPr>
      <w:proofErr w:type="spellStart"/>
      <w:r w:rsidRPr="009A4332">
        <w:lastRenderedPageBreak/>
        <w:t>Ako</w:t>
      </w:r>
      <w:proofErr w:type="spellEnd"/>
      <w:r w:rsidRPr="009A4332">
        <w:t xml:space="preserve"> </w:t>
      </w:r>
      <w:proofErr w:type="spellStart"/>
      <w:r w:rsidRPr="009A4332">
        <w:t>utvrdi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zapisnik</w:t>
      </w:r>
      <w:proofErr w:type="spellEnd"/>
      <w:r w:rsidRPr="009A4332">
        <w:t xml:space="preserve"> </w:t>
      </w:r>
      <w:proofErr w:type="spellStart"/>
      <w:r w:rsidRPr="009A4332">
        <w:t>naloži</w:t>
      </w:r>
      <w:proofErr w:type="spellEnd"/>
      <w:r w:rsidRPr="009A4332">
        <w:t xml:space="preserve">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, a </w:t>
      </w:r>
      <w:proofErr w:type="spellStart"/>
      <w:r w:rsidRPr="009A4332">
        <w:t>nadzirani</w:t>
      </w:r>
      <w:proofErr w:type="spellEnd"/>
      <w:r w:rsidRPr="009A4332">
        <w:t xml:space="preserve"> </w:t>
      </w:r>
      <w:proofErr w:type="spellStart"/>
      <w:r w:rsidRPr="009A4332">
        <w:t>subjekt</w:t>
      </w:r>
      <w:proofErr w:type="spellEnd"/>
      <w:r w:rsidRPr="009A4332">
        <w:t xml:space="preserve"> ne </w:t>
      </w:r>
      <w:proofErr w:type="spellStart"/>
      <w:r w:rsidRPr="009A4332">
        <w:t>otkloni</w:t>
      </w:r>
      <w:proofErr w:type="spellEnd"/>
      <w:r w:rsidRPr="009A4332">
        <w:t xml:space="preserve"> </w:t>
      </w:r>
      <w:proofErr w:type="spellStart"/>
      <w:r w:rsidRPr="009A4332">
        <w:t>utvrđenu</w:t>
      </w:r>
      <w:proofErr w:type="spellEnd"/>
      <w:r w:rsidRPr="009A4332">
        <w:t xml:space="preserve"> </w:t>
      </w:r>
      <w:proofErr w:type="spellStart"/>
      <w:r w:rsidRPr="009A4332">
        <w:t>povredu</w:t>
      </w:r>
      <w:proofErr w:type="spellEnd"/>
      <w:r w:rsidRPr="009A4332">
        <w:t xml:space="preserve"> u </w:t>
      </w:r>
      <w:proofErr w:type="spellStart"/>
      <w:r w:rsidRPr="009A4332">
        <w:t>ostavljenom</w:t>
      </w:r>
      <w:proofErr w:type="spellEnd"/>
      <w:r w:rsidRPr="009A4332">
        <w:t xml:space="preserve"> </w:t>
      </w:r>
      <w:proofErr w:type="spellStart"/>
      <w:r w:rsidRPr="009A4332">
        <w:t>roku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doneti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svojim</w:t>
      </w:r>
      <w:proofErr w:type="spellEnd"/>
      <w:r w:rsidRPr="009A4332">
        <w:t xml:space="preserve"> </w:t>
      </w:r>
      <w:proofErr w:type="spellStart"/>
      <w:r w:rsidRPr="009A4332">
        <w:t>ovlašćenjem</w:t>
      </w:r>
      <w:proofErr w:type="spellEnd"/>
      <w:r w:rsidRPr="009A4332">
        <w:t xml:space="preserve">, u </w:t>
      </w:r>
      <w:proofErr w:type="spellStart"/>
      <w:r w:rsidRPr="009A4332">
        <w:t>roku</w:t>
      </w:r>
      <w:proofErr w:type="spellEnd"/>
      <w:r w:rsidRPr="009A4332">
        <w:t xml:space="preserve"> od pet dana od dana </w:t>
      </w:r>
      <w:proofErr w:type="spellStart"/>
      <w:r w:rsidRPr="009A4332">
        <w:t>izdavanja</w:t>
      </w:r>
      <w:proofErr w:type="spellEnd"/>
      <w:r w:rsidRPr="009A4332">
        <w:t xml:space="preserve"> </w:t>
      </w:r>
      <w:proofErr w:type="spellStart"/>
      <w:r w:rsidRPr="009A4332">
        <w:t>zapisnika</w:t>
      </w:r>
      <w:proofErr w:type="spellEnd"/>
      <w:r w:rsidRPr="009A4332">
        <w:t xml:space="preserve"> o </w:t>
      </w:r>
      <w:proofErr w:type="spellStart"/>
      <w:r w:rsidRPr="009A4332">
        <w:t>kontrolnom</w:t>
      </w:r>
      <w:proofErr w:type="spellEnd"/>
      <w:r w:rsidRPr="009A4332">
        <w:t xml:space="preserve"> </w:t>
      </w:r>
      <w:proofErr w:type="spellStart"/>
      <w:r w:rsidRPr="009A4332">
        <w:t>inspekcijskom</w:t>
      </w:r>
      <w:proofErr w:type="spellEnd"/>
      <w:r w:rsidRPr="009A4332">
        <w:t xml:space="preserve"> </w:t>
      </w:r>
      <w:proofErr w:type="spellStart"/>
      <w:r w:rsidRPr="009A4332">
        <w:t>nadzoru</w:t>
      </w:r>
      <w:proofErr w:type="spellEnd"/>
      <w:r w:rsidRPr="009A4332">
        <w:t>.</w:t>
      </w:r>
    </w:p>
    <w:p w14:paraId="711FD19F" w14:textId="77777777" w:rsidR="009A4332" w:rsidRPr="009A4332" w:rsidRDefault="009A4332" w:rsidP="009A4332">
      <w:pPr>
        <w:jc w:val="center"/>
      </w:pPr>
      <w:proofErr w:type="spellStart"/>
      <w:r w:rsidRPr="009A4332">
        <w:t>Ako</w:t>
      </w:r>
      <w:proofErr w:type="spellEnd"/>
      <w:r w:rsidRPr="009A4332">
        <w:t xml:space="preserve"> </w:t>
      </w:r>
      <w:proofErr w:type="spellStart"/>
      <w:r w:rsidRPr="009A4332">
        <w:t>utvrđena</w:t>
      </w:r>
      <w:proofErr w:type="spellEnd"/>
      <w:r w:rsidRPr="009A4332">
        <w:t xml:space="preserve"> </w:t>
      </w:r>
      <w:proofErr w:type="spellStart"/>
      <w:r w:rsidRPr="009A4332">
        <w:t>nezakonitost</w:t>
      </w:r>
      <w:proofErr w:type="spellEnd"/>
      <w:r w:rsidRPr="009A4332">
        <w:t xml:space="preserve"> </w:t>
      </w:r>
      <w:proofErr w:type="spellStart"/>
      <w:r w:rsidRPr="009A4332">
        <w:t>zahteva</w:t>
      </w:r>
      <w:proofErr w:type="spellEnd"/>
      <w:r w:rsidRPr="009A4332">
        <w:t xml:space="preserve"> da se bez </w:t>
      </w:r>
      <w:proofErr w:type="spellStart"/>
      <w:r w:rsidRPr="009A4332">
        <w:t>odlaganja</w:t>
      </w:r>
      <w:proofErr w:type="spellEnd"/>
      <w:r w:rsidRPr="009A4332">
        <w:t xml:space="preserve"> </w:t>
      </w:r>
      <w:proofErr w:type="spellStart"/>
      <w:r w:rsidRPr="009A4332">
        <w:t>donese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</w:t>
      </w:r>
      <w:proofErr w:type="spellStart"/>
      <w:r w:rsidRPr="009A4332">
        <w:t>kojim</w:t>
      </w:r>
      <w:proofErr w:type="spellEnd"/>
      <w:r w:rsidRPr="009A4332">
        <w:t xml:space="preserve"> se </w:t>
      </w:r>
      <w:proofErr w:type="spellStart"/>
      <w:r w:rsidRPr="009A4332">
        <w:t>izriče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za </w:t>
      </w:r>
      <w:proofErr w:type="spellStart"/>
      <w:r w:rsidRPr="009A4332">
        <w:t>otklanjanje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, bez </w:t>
      </w:r>
      <w:proofErr w:type="spellStart"/>
      <w:r w:rsidRPr="009A4332">
        <w:t>prethodnog</w:t>
      </w:r>
      <w:proofErr w:type="spellEnd"/>
      <w:r w:rsidRPr="009A4332">
        <w:t xml:space="preserve"> </w:t>
      </w:r>
      <w:proofErr w:type="spellStart"/>
      <w:r w:rsidRPr="009A4332">
        <w:t>nalaganja</w:t>
      </w:r>
      <w:proofErr w:type="spellEnd"/>
      <w:r w:rsidRPr="009A4332">
        <w:t xml:space="preserve"> </w:t>
      </w:r>
      <w:proofErr w:type="spellStart"/>
      <w:r w:rsidRPr="009A4332">
        <w:t>otklanjanja</w:t>
      </w:r>
      <w:proofErr w:type="spellEnd"/>
      <w:r w:rsidRPr="009A4332">
        <w:t xml:space="preserve"> </w:t>
      </w:r>
      <w:proofErr w:type="spellStart"/>
      <w:r w:rsidRPr="009A4332">
        <w:t>nezakonitosti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zapisnik</w:t>
      </w:r>
      <w:proofErr w:type="spellEnd"/>
      <w:r w:rsidRPr="009A4332">
        <w:t xml:space="preserve">, </w:t>
      </w:r>
      <w:proofErr w:type="spellStart"/>
      <w:r w:rsidRPr="009A4332">
        <w:t>kao</w:t>
      </w:r>
      <w:proofErr w:type="spellEnd"/>
      <w:r w:rsidRPr="009A4332">
        <w:t xml:space="preserve"> </w:t>
      </w:r>
      <w:proofErr w:type="spellStart"/>
      <w:r w:rsidRPr="009A4332">
        <w:t>i</w:t>
      </w:r>
      <w:proofErr w:type="spellEnd"/>
      <w:r w:rsidRPr="009A4332">
        <w:t xml:space="preserve"> mere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52. </w:t>
      </w:r>
      <w:proofErr w:type="spellStart"/>
      <w:r w:rsidRPr="009A4332">
        <w:t>stav</w:t>
      </w:r>
      <w:proofErr w:type="spellEnd"/>
      <w:r w:rsidRPr="009A4332">
        <w:t xml:space="preserve"> 1. </w:t>
      </w:r>
      <w:proofErr w:type="spellStart"/>
      <w:r w:rsidRPr="009A4332">
        <w:t>tač</w:t>
      </w:r>
      <w:proofErr w:type="spellEnd"/>
      <w:r w:rsidRPr="009A4332">
        <w:t xml:space="preserve">. 3)-7)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tržišni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</w:t>
      </w:r>
      <w:proofErr w:type="spellStart"/>
      <w:r w:rsidRPr="009A4332">
        <w:t>doneti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u </w:t>
      </w:r>
      <w:proofErr w:type="spellStart"/>
      <w:r w:rsidRPr="009A4332">
        <w:t>skladu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svojim</w:t>
      </w:r>
      <w:proofErr w:type="spellEnd"/>
      <w:r w:rsidRPr="009A4332">
        <w:t xml:space="preserve"> </w:t>
      </w:r>
      <w:proofErr w:type="spellStart"/>
      <w:r w:rsidRPr="009A4332">
        <w:t>ovlašćenjem</w:t>
      </w:r>
      <w:proofErr w:type="spellEnd"/>
      <w:r w:rsidRPr="009A4332">
        <w:t xml:space="preserve">, </w:t>
      </w:r>
      <w:proofErr w:type="spellStart"/>
      <w:r w:rsidRPr="009A4332">
        <w:t>najkasnije</w:t>
      </w:r>
      <w:proofErr w:type="spellEnd"/>
      <w:r w:rsidRPr="009A4332">
        <w:t xml:space="preserve"> u </w:t>
      </w:r>
      <w:proofErr w:type="spellStart"/>
      <w:r w:rsidRPr="009A4332">
        <w:t>roku</w:t>
      </w:r>
      <w:proofErr w:type="spellEnd"/>
      <w:r w:rsidRPr="009A4332">
        <w:t xml:space="preserve"> od </w:t>
      </w:r>
      <w:proofErr w:type="spellStart"/>
      <w:r w:rsidRPr="009A4332">
        <w:t>osam</w:t>
      </w:r>
      <w:proofErr w:type="spellEnd"/>
      <w:r w:rsidRPr="009A4332">
        <w:t xml:space="preserve"> </w:t>
      </w:r>
      <w:proofErr w:type="spellStart"/>
      <w:r w:rsidRPr="009A4332">
        <w:t>radnih</w:t>
      </w:r>
      <w:proofErr w:type="spellEnd"/>
      <w:r w:rsidRPr="009A4332">
        <w:t xml:space="preserve"> dana od dana </w:t>
      </w:r>
      <w:proofErr w:type="spellStart"/>
      <w:r w:rsidRPr="009A4332">
        <w:t>dostavljanja</w:t>
      </w:r>
      <w:proofErr w:type="spellEnd"/>
      <w:r w:rsidRPr="009A4332">
        <w:t xml:space="preserve"> </w:t>
      </w:r>
      <w:proofErr w:type="spellStart"/>
      <w:r w:rsidRPr="009A4332">
        <w:t>zapisnika</w:t>
      </w:r>
      <w:proofErr w:type="spellEnd"/>
      <w:r w:rsidRPr="009A4332">
        <w:t>.</w:t>
      </w:r>
    </w:p>
    <w:p w14:paraId="6CB9B114" w14:textId="77777777" w:rsidR="009A4332" w:rsidRPr="009A4332" w:rsidRDefault="009A4332" w:rsidP="009A4332">
      <w:pPr>
        <w:jc w:val="center"/>
      </w:pPr>
      <w:r w:rsidRPr="009A4332">
        <w:t xml:space="preserve">U </w:t>
      </w:r>
      <w:proofErr w:type="spellStart"/>
      <w:r w:rsidRPr="009A4332">
        <w:t>slučaju</w:t>
      </w:r>
      <w:proofErr w:type="spellEnd"/>
      <w:r w:rsidRPr="009A4332">
        <w:t xml:space="preserve"> </w:t>
      </w:r>
      <w:proofErr w:type="spellStart"/>
      <w:r w:rsidRPr="009A4332">
        <w:t>preduzimanja</w:t>
      </w:r>
      <w:proofErr w:type="spellEnd"/>
      <w:r w:rsidRPr="009A4332">
        <w:t xml:space="preserve"> </w:t>
      </w:r>
      <w:proofErr w:type="spellStart"/>
      <w:r w:rsidRPr="009A4332">
        <w:t>mera</w:t>
      </w:r>
      <w:proofErr w:type="spellEnd"/>
      <w:r w:rsidRPr="009A4332">
        <w:t xml:space="preserve"> </w:t>
      </w:r>
      <w:proofErr w:type="spellStart"/>
      <w:r w:rsidRPr="009A4332">
        <w:t>protiv</w:t>
      </w:r>
      <w:proofErr w:type="spellEnd"/>
      <w:r w:rsidRPr="009A4332">
        <w:t xml:space="preserve"> </w:t>
      </w:r>
      <w:proofErr w:type="spellStart"/>
      <w:r w:rsidRPr="009A4332">
        <w:t>neregistrovanog</w:t>
      </w:r>
      <w:proofErr w:type="spellEnd"/>
      <w:r w:rsidRPr="009A4332">
        <w:t xml:space="preserve"> </w:t>
      </w:r>
      <w:proofErr w:type="spellStart"/>
      <w:r w:rsidRPr="009A4332">
        <w:t>subjekta</w:t>
      </w:r>
      <w:proofErr w:type="spellEnd"/>
      <w:r w:rsidRPr="009A4332">
        <w:t xml:space="preserve"> </w:t>
      </w:r>
      <w:proofErr w:type="spellStart"/>
      <w:r w:rsidRPr="009A4332">
        <w:t>rešenje</w:t>
      </w:r>
      <w:proofErr w:type="spellEnd"/>
      <w:r w:rsidRPr="009A4332">
        <w:t xml:space="preserve"> se </w:t>
      </w:r>
      <w:proofErr w:type="spellStart"/>
      <w:r w:rsidRPr="009A4332">
        <w:t>donosi</w:t>
      </w:r>
      <w:proofErr w:type="spellEnd"/>
      <w:r w:rsidRPr="009A4332">
        <w:t xml:space="preserve"> </w:t>
      </w:r>
      <w:proofErr w:type="spellStart"/>
      <w:r w:rsidRPr="009A4332">
        <w:t>odmah</w:t>
      </w:r>
      <w:proofErr w:type="spellEnd"/>
      <w:r w:rsidRPr="009A4332">
        <w:t xml:space="preserve"> </w:t>
      </w:r>
      <w:proofErr w:type="spellStart"/>
      <w:r w:rsidRPr="009A4332">
        <w:t>pošto</w:t>
      </w:r>
      <w:proofErr w:type="spellEnd"/>
      <w:r w:rsidRPr="009A4332">
        <w:t xml:space="preserve"> </w:t>
      </w:r>
      <w:proofErr w:type="spellStart"/>
      <w:r w:rsidRPr="009A4332">
        <w:t>inspektor</w:t>
      </w:r>
      <w:proofErr w:type="spellEnd"/>
      <w:r w:rsidRPr="009A4332">
        <w:t xml:space="preserve"> </w:t>
      </w:r>
      <w:proofErr w:type="spellStart"/>
      <w:r w:rsidRPr="009A4332">
        <w:t>utvrdi</w:t>
      </w:r>
      <w:proofErr w:type="spellEnd"/>
      <w:r w:rsidRPr="009A4332">
        <w:t xml:space="preserve"> da </w:t>
      </w:r>
      <w:proofErr w:type="spellStart"/>
      <w:r w:rsidRPr="009A4332">
        <w:t>subjekt</w:t>
      </w:r>
      <w:proofErr w:type="spellEnd"/>
      <w:r w:rsidRPr="009A4332">
        <w:t xml:space="preserve"> </w:t>
      </w:r>
      <w:proofErr w:type="spellStart"/>
      <w:r w:rsidRPr="009A4332">
        <w:t>neregistrovano</w:t>
      </w:r>
      <w:proofErr w:type="spellEnd"/>
      <w:r w:rsidRPr="009A4332">
        <w:t xml:space="preserve"> </w:t>
      </w:r>
      <w:proofErr w:type="spellStart"/>
      <w:r w:rsidRPr="009A4332">
        <w:t>obavlja</w:t>
      </w:r>
      <w:proofErr w:type="spellEnd"/>
      <w:r w:rsidRPr="009A4332">
        <w:t xml:space="preserve"> </w:t>
      </w:r>
      <w:proofErr w:type="spellStart"/>
      <w:r w:rsidRPr="009A4332">
        <w:t>delatnost</w:t>
      </w:r>
      <w:proofErr w:type="spellEnd"/>
      <w:r w:rsidRPr="009A4332">
        <w:t>.</w:t>
      </w:r>
    </w:p>
    <w:p w14:paraId="2ACB30E5" w14:textId="77777777" w:rsidR="009A4332" w:rsidRPr="009A4332" w:rsidRDefault="009A4332" w:rsidP="009A4332">
      <w:pPr>
        <w:jc w:val="center"/>
        <w:rPr>
          <w:b/>
          <w:bCs/>
          <w:i/>
          <w:iCs/>
        </w:rPr>
      </w:pPr>
      <w:bookmarkStart w:id="140" w:name="str_76"/>
      <w:bookmarkEnd w:id="140"/>
      <w:proofErr w:type="spellStart"/>
      <w:r w:rsidRPr="009A4332">
        <w:rPr>
          <w:b/>
          <w:bCs/>
          <w:i/>
          <w:iCs/>
        </w:rPr>
        <w:t>Žalba</w:t>
      </w:r>
      <w:proofErr w:type="spellEnd"/>
    </w:p>
    <w:p w14:paraId="501F98EF" w14:textId="77777777" w:rsidR="009A4332" w:rsidRPr="009A4332" w:rsidRDefault="009A4332" w:rsidP="009A4332">
      <w:pPr>
        <w:jc w:val="center"/>
        <w:rPr>
          <w:b/>
          <w:bCs/>
        </w:rPr>
      </w:pPr>
      <w:bookmarkStart w:id="141" w:name="clan_66"/>
      <w:bookmarkEnd w:id="141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66</w:t>
      </w:r>
    </w:p>
    <w:p w14:paraId="673AD732" w14:textId="77777777" w:rsidR="009A4332" w:rsidRPr="009A4332" w:rsidRDefault="009A4332" w:rsidP="009A4332">
      <w:pPr>
        <w:jc w:val="center"/>
      </w:pPr>
      <w:proofErr w:type="spellStart"/>
      <w:r w:rsidRPr="009A4332">
        <w:t>Protiv</w:t>
      </w:r>
      <w:proofErr w:type="spellEnd"/>
      <w:r w:rsidRPr="009A4332">
        <w:t xml:space="preserve"> </w:t>
      </w:r>
      <w:proofErr w:type="spellStart"/>
      <w:r w:rsidRPr="009A4332">
        <w:t>rešenja</w:t>
      </w:r>
      <w:proofErr w:type="spellEnd"/>
      <w:r w:rsidRPr="009A4332">
        <w:t xml:space="preserve"> </w:t>
      </w:r>
      <w:proofErr w:type="spellStart"/>
      <w:r w:rsidRPr="009A4332">
        <w:t>tržišnog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, </w:t>
      </w:r>
      <w:proofErr w:type="spellStart"/>
      <w:r w:rsidRPr="009A4332">
        <w:t>odnosno</w:t>
      </w:r>
      <w:proofErr w:type="spellEnd"/>
      <w:r w:rsidRPr="009A4332">
        <w:t xml:space="preserve"> </w:t>
      </w:r>
      <w:proofErr w:type="spellStart"/>
      <w:r w:rsidRPr="009A4332">
        <w:t>komunalnog</w:t>
      </w:r>
      <w:proofErr w:type="spellEnd"/>
      <w:r w:rsidRPr="009A4332">
        <w:t xml:space="preserve"> </w:t>
      </w:r>
      <w:proofErr w:type="spellStart"/>
      <w:r w:rsidRPr="009A4332">
        <w:t>inspektora</w:t>
      </w:r>
      <w:proofErr w:type="spellEnd"/>
      <w:r w:rsidRPr="009A4332">
        <w:t xml:space="preserve">, </w:t>
      </w:r>
      <w:proofErr w:type="spellStart"/>
      <w:r w:rsidRPr="009A4332">
        <w:t>dopuštena</w:t>
      </w:r>
      <w:proofErr w:type="spellEnd"/>
      <w:r w:rsidRPr="009A4332">
        <w:t xml:space="preserve"> je </w:t>
      </w:r>
      <w:proofErr w:type="spellStart"/>
      <w:r w:rsidRPr="009A4332">
        <w:t>žalba</w:t>
      </w:r>
      <w:proofErr w:type="spellEnd"/>
      <w:r w:rsidRPr="009A4332">
        <w:t xml:space="preserve"> </w:t>
      </w:r>
      <w:proofErr w:type="spellStart"/>
      <w:r w:rsidRPr="009A4332">
        <w:t>ministru</w:t>
      </w:r>
      <w:proofErr w:type="spellEnd"/>
      <w:r w:rsidRPr="009A4332">
        <w:t xml:space="preserve"> u </w:t>
      </w:r>
      <w:proofErr w:type="spellStart"/>
      <w:r w:rsidRPr="009A4332">
        <w:t>roku</w:t>
      </w:r>
      <w:proofErr w:type="spellEnd"/>
      <w:r w:rsidRPr="009A4332">
        <w:t xml:space="preserve"> 15 dana od dana </w:t>
      </w:r>
      <w:proofErr w:type="spellStart"/>
      <w:r w:rsidRPr="009A4332">
        <w:t>prijema</w:t>
      </w:r>
      <w:proofErr w:type="spellEnd"/>
      <w:r w:rsidRPr="009A4332">
        <w:t xml:space="preserve"> </w:t>
      </w:r>
      <w:proofErr w:type="spellStart"/>
      <w:r w:rsidRPr="009A4332">
        <w:t>rešenja</w:t>
      </w:r>
      <w:proofErr w:type="spellEnd"/>
      <w:r w:rsidRPr="009A4332">
        <w:t>.</w:t>
      </w:r>
    </w:p>
    <w:p w14:paraId="575E9937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Rešenje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ministra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konačno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upravnom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postupku</w:t>
      </w:r>
      <w:proofErr w:type="spellEnd"/>
      <w:r w:rsidRPr="009A4332">
        <w:rPr>
          <w:lang w:val="fr-FR"/>
        </w:rPr>
        <w:t xml:space="preserve">, i </w:t>
      </w:r>
      <w:proofErr w:type="spellStart"/>
      <w:r w:rsidRPr="009A4332">
        <w:rPr>
          <w:lang w:val="fr-FR"/>
        </w:rPr>
        <w:t>protiv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njega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da se </w:t>
      </w:r>
      <w:proofErr w:type="spellStart"/>
      <w:r w:rsidRPr="009A4332">
        <w:rPr>
          <w:lang w:val="fr-FR"/>
        </w:rPr>
        <w:t>pokrene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upravni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spor</w:t>
      </w:r>
      <w:proofErr w:type="spellEnd"/>
      <w:r w:rsidRPr="009A4332">
        <w:rPr>
          <w:lang w:val="fr-FR"/>
        </w:rPr>
        <w:t>.</w:t>
      </w:r>
    </w:p>
    <w:p w14:paraId="6328BD1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Žalba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odlaže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izvršenje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rešenja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izriče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54. </w:t>
      </w:r>
      <w:proofErr w:type="gramStart"/>
      <w:r w:rsidRPr="009A4332">
        <w:rPr>
          <w:lang w:val="fr-FR"/>
        </w:rPr>
        <w:t>i</w:t>
      </w:r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</w:t>
      </w:r>
      <w:proofErr w:type="spellEnd"/>
      <w:r w:rsidRPr="009A4332">
        <w:rPr>
          <w:lang w:val="fr-FR"/>
        </w:rPr>
        <w:t xml:space="preserve">. 56-58.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.</w:t>
      </w:r>
    </w:p>
    <w:p w14:paraId="2CEA89E6" w14:textId="77777777" w:rsidR="009A4332" w:rsidRPr="009A4332" w:rsidRDefault="009A4332" w:rsidP="009A4332">
      <w:pPr>
        <w:jc w:val="center"/>
        <w:rPr>
          <w:lang w:val="fr-FR"/>
        </w:rPr>
      </w:pPr>
      <w:bookmarkStart w:id="142" w:name="str_77"/>
      <w:bookmarkEnd w:id="142"/>
      <w:r w:rsidRPr="009A4332">
        <w:rPr>
          <w:lang w:val="fr-FR"/>
        </w:rPr>
        <w:t>VI KAZNENE ODREDBE</w:t>
      </w:r>
    </w:p>
    <w:p w14:paraId="3CB90A0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43" w:name="clan_67"/>
      <w:bookmarkEnd w:id="143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67</w:t>
      </w:r>
    </w:p>
    <w:p w14:paraId="21C2A7B4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100.000,00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gramStart"/>
      <w:r w:rsidRPr="009A4332">
        <w:rPr>
          <w:lang w:val="fr-FR"/>
        </w:rPr>
        <w:t>ako:</w:t>
      </w:r>
      <w:proofErr w:type="gramEnd"/>
    </w:p>
    <w:p w14:paraId="43A8733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ne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prometa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potpun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propisan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30</w:t>
      </w:r>
      <w:proofErr w:type="gramStart"/>
      <w:r w:rsidRPr="009A4332">
        <w:rPr>
          <w:lang w:val="fr-FR"/>
        </w:rPr>
        <w:t>);</w:t>
      </w:r>
      <w:proofErr w:type="gramEnd"/>
    </w:p>
    <w:p w14:paraId="3058E21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2) </w:t>
      </w:r>
      <w:proofErr w:type="spellStart"/>
      <w:r w:rsidRPr="009A4332">
        <w:rPr>
          <w:lang w:val="fr-FR"/>
        </w:rPr>
        <w:t>nema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istaknute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trgovcu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pružaocu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32</w:t>
      </w:r>
      <w:proofErr w:type="gramStart"/>
      <w:r w:rsidRPr="009A4332">
        <w:rPr>
          <w:lang w:val="fr-FR"/>
        </w:rPr>
        <w:t>);</w:t>
      </w:r>
      <w:proofErr w:type="gramEnd"/>
    </w:p>
    <w:p w14:paraId="5CE76A45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ne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se ne </w:t>
      </w:r>
      <w:proofErr w:type="spellStart"/>
      <w:r w:rsidRPr="009A4332">
        <w:rPr>
          <w:lang w:val="fr-FR"/>
        </w:rPr>
        <w:t>pridržava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označenog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radnog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vremena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33</w:t>
      </w:r>
      <w:proofErr w:type="gramStart"/>
      <w:r w:rsidRPr="009A4332">
        <w:rPr>
          <w:lang w:val="fr-FR"/>
        </w:rPr>
        <w:t>);</w:t>
      </w:r>
      <w:proofErr w:type="gramEnd"/>
    </w:p>
    <w:p w14:paraId="34E4BCF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neurednom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nepropisnom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deklaracijom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34</w:t>
      </w:r>
      <w:proofErr w:type="gramStart"/>
      <w:r w:rsidRPr="009A4332">
        <w:rPr>
          <w:lang w:val="fr-FR"/>
        </w:rPr>
        <w:t>);</w:t>
      </w:r>
      <w:proofErr w:type="gramEnd"/>
    </w:p>
    <w:p w14:paraId="46316EA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ne </w:t>
      </w:r>
      <w:proofErr w:type="spellStart"/>
      <w:r w:rsidRPr="009A4332">
        <w:rPr>
          <w:lang w:val="fr-FR"/>
        </w:rPr>
        <w:t>istakne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cenu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članom</w:t>
      </w:r>
      <w:proofErr w:type="spellEnd"/>
      <w:r w:rsidRPr="009A4332">
        <w:rPr>
          <w:lang w:val="fr-FR"/>
        </w:rPr>
        <w:t xml:space="preserve"> 35.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716DBA6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ne </w:t>
      </w:r>
      <w:proofErr w:type="spellStart"/>
      <w:r w:rsidRPr="009A4332">
        <w:rPr>
          <w:lang w:val="fr-FR"/>
        </w:rPr>
        <w:t>dostavi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podatke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članom</w:t>
      </w:r>
      <w:proofErr w:type="spellEnd"/>
      <w:r w:rsidRPr="009A4332">
        <w:rPr>
          <w:lang w:val="fr-FR"/>
        </w:rPr>
        <w:t xml:space="preserve"> 44.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.</w:t>
      </w:r>
    </w:p>
    <w:p w14:paraId="1993F54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odgovorno</w:t>
      </w:r>
      <w:proofErr w:type="spellEnd"/>
      <w:r w:rsidRPr="009A4332">
        <w:rPr>
          <w:lang w:val="fr-FR"/>
        </w:rPr>
        <w:t xml:space="preserve"> lice u </w:t>
      </w:r>
      <w:proofErr w:type="spellStart"/>
      <w:r w:rsidRPr="009A4332">
        <w:rPr>
          <w:lang w:val="fr-FR"/>
        </w:rPr>
        <w:t>pravnom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10.000,00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>.</w:t>
      </w:r>
    </w:p>
    <w:p w14:paraId="5C3671B3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preduzetnik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40.000,00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>.</w:t>
      </w:r>
    </w:p>
    <w:p w14:paraId="2FB4BAFE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44" w:name="clan_68"/>
      <w:bookmarkEnd w:id="144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68</w:t>
      </w:r>
    </w:p>
    <w:p w14:paraId="4376696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500.000,00 do 2.000.000,00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pravno</w:t>
      </w:r>
      <w:proofErr w:type="spellEnd"/>
      <w:r w:rsidRPr="009A4332">
        <w:rPr>
          <w:lang w:val="fr-FR"/>
        </w:rPr>
        <w:t xml:space="preserve"> lice </w:t>
      </w:r>
      <w:proofErr w:type="gramStart"/>
      <w:r w:rsidRPr="009A4332">
        <w:rPr>
          <w:lang w:val="fr-FR"/>
        </w:rPr>
        <w:t>ako:</w:t>
      </w:r>
      <w:proofErr w:type="gramEnd"/>
    </w:p>
    <w:p w14:paraId="30B5968A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1)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prodajnom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mestu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aktom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nadležnog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organa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jedinice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lokalne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samouprave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članom</w:t>
      </w:r>
      <w:proofErr w:type="spellEnd"/>
      <w:r w:rsidRPr="009A4332">
        <w:rPr>
          <w:lang w:val="fr-FR"/>
        </w:rPr>
        <w:t xml:space="preserve"> 14.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5.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415CFFFA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2)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odredbama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16.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27D4FD7A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3)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sajma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organizatora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privrednih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izložbi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tradicionalnih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manifestacija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pijace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veletržnice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aukcijske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kuće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</w:t>
      </w:r>
      <w:proofErr w:type="spellEnd"/>
      <w:r w:rsidRPr="009A4332">
        <w:rPr>
          <w:lang w:val="fr-FR"/>
        </w:rPr>
        <w:t xml:space="preserve">. 20-24.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310CFB2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4)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članu</w:t>
      </w:r>
      <w:proofErr w:type="spellEnd"/>
      <w:r w:rsidRPr="009A4332">
        <w:rPr>
          <w:lang w:val="fr-FR"/>
        </w:rPr>
        <w:t xml:space="preserve"> 26.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5A0AD13E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5) ne </w:t>
      </w:r>
      <w:proofErr w:type="spellStart"/>
      <w:r w:rsidRPr="009A4332">
        <w:rPr>
          <w:lang w:val="fr-FR"/>
        </w:rPr>
        <w:t>poštuje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odluku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Vlade</w:t>
      </w:r>
      <w:proofErr w:type="spellEnd"/>
      <w:r w:rsidRPr="009A4332">
        <w:rPr>
          <w:lang w:val="fr-FR"/>
        </w:rPr>
        <w:t xml:space="preserve"> o </w:t>
      </w:r>
      <w:proofErr w:type="spellStart"/>
      <w:r w:rsidRPr="009A4332">
        <w:rPr>
          <w:lang w:val="fr-FR"/>
        </w:rPr>
        <w:t>cenama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28. </w:t>
      </w:r>
      <w:proofErr w:type="spellStart"/>
      <w:proofErr w:type="gramStart"/>
      <w:r w:rsidRPr="009A4332">
        <w:rPr>
          <w:lang w:val="fr-FR"/>
        </w:rPr>
        <w:t>stav</w:t>
      </w:r>
      <w:proofErr w:type="spellEnd"/>
      <w:proofErr w:type="gramEnd"/>
      <w:r w:rsidRPr="009A4332">
        <w:rPr>
          <w:lang w:val="fr-FR"/>
        </w:rPr>
        <w:t xml:space="preserve"> 3.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6C0A107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6) ne </w:t>
      </w:r>
      <w:proofErr w:type="spellStart"/>
      <w:r w:rsidRPr="009A4332">
        <w:rPr>
          <w:lang w:val="fr-FR"/>
        </w:rPr>
        <w:t>poseduje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odgovarajuće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isprave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prate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na </w:t>
      </w:r>
      <w:proofErr w:type="spellStart"/>
      <w:r w:rsidRPr="009A4332">
        <w:rPr>
          <w:lang w:val="fr-FR"/>
        </w:rPr>
        <w:t>propisan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način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29</w:t>
      </w:r>
      <w:proofErr w:type="gramStart"/>
      <w:r w:rsidRPr="009A4332">
        <w:rPr>
          <w:lang w:val="fr-FR"/>
        </w:rPr>
        <w:t>);</w:t>
      </w:r>
      <w:proofErr w:type="gramEnd"/>
    </w:p>
    <w:p w14:paraId="5926700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7) ne </w:t>
      </w:r>
      <w:proofErr w:type="spellStart"/>
      <w:r w:rsidRPr="009A4332">
        <w:rPr>
          <w:lang w:val="fr-FR"/>
        </w:rPr>
        <w:t>vodi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evidenciju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prometa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30</w:t>
      </w:r>
      <w:proofErr w:type="gramStart"/>
      <w:r w:rsidRPr="009A4332">
        <w:rPr>
          <w:lang w:val="fr-FR"/>
        </w:rPr>
        <w:t>);</w:t>
      </w:r>
      <w:proofErr w:type="gramEnd"/>
    </w:p>
    <w:p w14:paraId="32A3E15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8) </w:t>
      </w:r>
      <w:proofErr w:type="spellStart"/>
      <w:r w:rsidRPr="009A4332">
        <w:rPr>
          <w:lang w:val="fr-FR"/>
        </w:rPr>
        <w:t>izdaje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ističe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oznaku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poverenja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članu</w:t>
      </w:r>
      <w:proofErr w:type="spellEnd"/>
      <w:r w:rsidRPr="009A4332">
        <w:rPr>
          <w:lang w:val="fr-FR"/>
        </w:rPr>
        <w:t xml:space="preserve"> 31.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540937B9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9) </w:t>
      </w:r>
      <w:proofErr w:type="spellStart"/>
      <w:r w:rsidRPr="009A4332">
        <w:rPr>
          <w:lang w:val="fr-FR"/>
        </w:rPr>
        <w:t>prodaje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bez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deklaracije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34</w:t>
      </w:r>
      <w:proofErr w:type="gramStart"/>
      <w:r w:rsidRPr="009A4332">
        <w:rPr>
          <w:lang w:val="fr-FR"/>
        </w:rPr>
        <w:t>);</w:t>
      </w:r>
      <w:proofErr w:type="gramEnd"/>
    </w:p>
    <w:p w14:paraId="00ABA1F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10) </w:t>
      </w:r>
      <w:proofErr w:type="spellStart"/>
      <w:r w:rsidRPr="009A4332">
        <w:rPr>
          <w:lang w:val="fr-FR"/>
        </w:rPr>
        <w:t>nudi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robu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potrošačima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naročitim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podsticajima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</w:t>
      </w:r>
      <w:proofErr w:type="spellEnd"/>
      <w:r w:rsidRPr="009A4332">
        <w:rPr>
          <w:lang w:val="fr-FR"/>
        </w:rPr>
        <w:t xml:space="preserve">. 36. i 37.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5371D1A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11) </w:t>
      </w:r>
      <w:proofErr w:type="spellStart"/>
      <w:r w:rsidRPr="009A4332">
        <w:rPr>
          <w:lang w:val="fr-FR"/>
        </w:rPr>
        <w:t>oglašava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podsticaje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članu</w:t>
      </w:r>
      <w:proofErr w:type="spellEnd"/>
      <w:r w:rsidRPr="009A4332">
        <w:rPr>
          <w:lang w:val="fr-FR"/>
        </w:rPr>
        <w:t xml:space="preserve"> 38.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5083F73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12) ne </w:t>
      </w:r>
      <w:proofErr w:type="spellStart"/>
      <w:r w:rsidRPr="009A4332">
        <w:rPr>
          <w:lang w:val="fr-FR"/>
        </w:rPr>
        <w:t>poštuje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zaštite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skladu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članom</w:t>
      </w:r>
      <w:proofErr w:type="spellEnd"/>
      <w:r w:rsidRPr="009A4332">
        <w:rPr>
          <w:lang w:val="fr-FR"/>
        </w:rPr>
        <w:t xml:space="preserve"> 39.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;</w:t>
      </w:r>
    </w:p>
    <w:p w14:paraId="71AFC33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13)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špekulaciju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42</w:t>
      </w:r>
      <w:proofErr w:type="gramStart"/>
      <w:r w:rsidRPr="009A4332">
        <w:rPr>
          <w:lang w:val="fr-FR"/>
        </w:rPr>
        <w:t>);</w:t>
      </w:r>
      <w:proofErr w:type="gramEnd"/>
    </w:p>
    <w:p w14:paraId="7EE1AEDB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14) </w:t>
      </w:r>
      <w:proofErr w:type="spellStart"/>
      <w:r w:rsidRPr="009A4332">
        <w:rPr>
          <w:lang w:val="fr-FR"/>
        </w:rPr>
        <w:t>organizuje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reklamira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podstiče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piramidalnu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43</w:t>
      </w:r>
      <w:proofErr w:type="gramStart"/>
      <w:r w:rsidRPr="009A4332">
        <w:rPr>
          <w:lang w:val="fr-FR"/>
        </w:rPr>
        <w:t>);</w:t>
      </w:r>
      <w:proofErr w:type="gramEnd"/>
    </w:p>
    <w:p w14:paraId="32FE14A6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15) </w:t>
      </w:r>
      <w:proofErr w:type="spellStart"/>
      <w:r w:rsidRPr="009A4332">
        <w:rPr>
          <w:lang w:val="fr-FR"/>
        </w:rPr>
        <w:t>postupi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raspolaže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nastavi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dok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tržišni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inspektor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potvrđujućem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vanrednom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inspekcijskom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nadzoru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potvrdi</w:t>
      </w:r>
      <w:proofErr w:type="spellEnd"/>
      <w:r w:rsidRPr="009A4332">
        <w:rPr>
          <w:lang w:val="fr-FR"/>
        </w:rPr>
        <w:t xml:space="preserve"> da su </w:t>
      </w:r>
      <w:proofErr w:type="spellStart"/>
      <w:r w:rsidRPr="009A4332">
        <w:rPr>
          <w:lang w:val="fr-FR"/>
        </w:rPr>
        <w:t>otklonjeni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razlozi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zbog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kojih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izrečena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robe,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da je roba </w:t>
      </w:r>
      <w:proofErr w:type="spellStart"/>
      <w:r w:rsidRPr="009A4332">
        <w:rPr>
          <w:lang w:val="fr-FR"/>
        </w:rPr>
        <w:t>trajno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uklonjena</w:t>
      </w:r>
      <w:proofErr w:type="spellEnd"/>
      <w:r w:rsidRPr="009A4332">
        <w:rPr>
          <w:lang w:val="fr-FR"/>
        </w:rPr>
        <w:t xml:space="preserve"> sa </w:t>
      </w:r>
      <w:proofErr w:type="spellStart"/>
      <w:r w:rsidRPr="009A4332">
        <w:rPr>
          <w:lang w:val="fr-FR"/>
        </w:rPr>
        <w:t>tržišta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54</w:t>
      </w:r>
      <w:proofErr w:type="gramStart"/>
      <w:r w:rsidRPr="009A4332">
        <w:rPr>
          <w:lang w:val="fr-FR"/>
        </w:rPr>
        <w:t>);</w:t>
      </w:r>
      <w:proofErr w:type="gramEnd"/>
    </w:p>
    <w:p w14:paraId="586AFF57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16) </w:t>
      </w:r>
      <w:proofErr w:type="spellStart"/>
      <w:r w:rsidRPr="009A4332">
        <w:rPr>
          <w:lang w:val="fr-FR"/>
        </w:rPr>
        <w:t>postupi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zatvaranja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prodajnog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objekta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55</w:t>
      </w:r>
      <w:proofErr w:type="gramStart"/>
      <w:r w:rsidRPr="009A4332">
        <w:rPr>
          <w:lang w:val="fr-FR"/>
        </w:rPr>
        <w:t>);</w:t>
      </w:r>
      <w:proofErr w:type="gramEnd"/>
    </w:p>
    <w:p w14:paraId="1BD2A10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17) </w:t>
      </w:r>
      <w:proofErr w:type="spellStart"/>
      <w:r w:rsidRPr="009A4332">
        <w:rPr>
          <w:lang w:val="fr-FR"/>
        </w:rPr>
        <w:t>postupi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ličnim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nuđenjem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56</w:t>
      </w:r>
      <w:proofErr w:type="gramStart"/>
      <w:r w:rsidRPr="009A4332">
        <w:rPr>
          <w:lang w:val="fr-FR"/>
        </w:rPr>
        <w:t>);</w:t>
      </w:r>
      <w:proofErr w:type="gramEnd"/>
    </w:p>
    <w:p w14:paraId="7A79072C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18) </w:t>
      </w:r>
      <w:proofErr w:type="spellStart"/>
      <w:r w:rsidRPr="009A4332">
        <w:rPr>
          <w:lang w:val="fr-FR"/>
        </w:rPr>
        <w:t>postupi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suprotno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privremene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daljinske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trgovine</w:t>
      </w:r>
      <w:proofErr w:type="spellEnd"/>
      <w:r w:rsidRPr="009A4332">
        <w:rPr>
          <w:lang w:val="fr-FR"/>
        </w:rPr>
        <w:t xml:space="preserve"> (</w:t>
      </w:r>
      <w:proofErr w:type="spellStart"/>
      <w:r w:rsidRPr="009A4332">
        <w:rPr>
          <w:lang w:val="fr-FR"/>
        </w:rPr>
        <w:t>član</w:t>
      </w:r>
      <w:proofErr w:type="spellEnd"/>
      <w:r w:rsidRPr="009A4332">
        <w:rPr>
          <w:lang w:val="fr-FR"/>
        </w:rPr>
        <w:t xml:space="preserve"> 57).</w:t>
      </w:r>
    </w:p>
    <w:p w14:paraId="10151D9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</w:t>
      </w:r>
      <w:proofErr w:type="spellStart"/>
      <w:r w:rsidRPr="009A4332">
        <w:rPr>
          <w:lang w:val="fr-FR"/>
        </w:rPr>
        <w:t>ili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odgovorno</w:t>
      </w:r>
      <w:proofErr w:type="spellEnd"/>
      <w:r w:rsidRPr="009A4332">
        <w:rPr>
          <w:lang w:val="fr-FR"/>
        </w:rPr>
        <w:t xml:space="preserve"> lice u </w:t>
      </w:r>
      <w:proofErr w:type="spellStart"/>
      <w:r w:rsidRPr="009A4332">
        <w:rPr>
          <w:lang w:val="fr-FR"/>
        </w:rPr>
        <w:t>pravnom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50.000,00 do 150.000,00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>.</w:t>
      </w:r>
    </w:p>
    <w:p w14:paraId="151C23D0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Za </w:t>
      </w:r>
      <w:proofErr w:type="spellStart"/>
      <w:r w:rsidRPr="009A4332">
        <w:rPr>
          <w:lang w:val="fr-FR"/>
        </w:rPr>
        <w:t>radnje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preduzetnik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50.000,00 do 500.000,00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>.</w:t>
      </w:r>
    </w:p>
    <w:p w14:paraId="739697C2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Uz </w:t>
      </w:r>
      <w:proofErr w:type="spellStart"/>
      <w:r w:rsidRPr="009A4332">
        <w:rPr>
          <w:lang w:val="fr-FR"/>
        </w:rPr>
        <w:t>prekršajnu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zaštitna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obavljanja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trajanju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šest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meseci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dve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kao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zaštitna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javnog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objavljivanja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presude</w:t>
      </w:r>
      <w:proofErr w:type="spellEnd"/>
      <w:r w:rsidRPr="009A4332">
        <w:rPr>
          <w:lang w:val="fr-FR"/>
        </w:rPr>
        <w:t>.</w:t>
      </w:r>
    </w:p>
    <w:p w14:paraId="7348EC5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Uz </w:t>
      </w:r>
      <w:proofErr w:type="spellStart"/>
      <w:r w:rsidRPr="009A4332">
        <w:rPr>
          <w:lang w:val="fr-FR"/>
        </w:rPr>
        <w:t>prekršajnu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2.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odgovornom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pravnom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zaštitna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da </w:t>
      </w:r>
      <w:proofErr w:type="spellStart"/>
      <w:r w:rsidRPr="009A4332">
        <w:rPr>
          <w:lang w:val="fr-FR"/>
        </w:rPr>
        <w:t>vrši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poslove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trajanju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tri </w:t>
      </w:r>
      <w:proofErr w:type="spellStart"/>
      <w:r w:rsidRPr="009A4332">
        <w:rPr>
          <w:lang w:val="fr-FR"/>
        </w:rPr>
        <w:t>meseca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jedne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>.</w:t>
      </w:r>
    </w:p>
    <w:p w14:paraId="4F9F4049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lastRenderedPageBreak/>
        <w:t xml:space="preserve">Uz </w:t>
      </w:r>
      <w:proofErr w:type="spellStart"/>
      <w:r w:rsidRPr="009A4332">
        <w:rPr>
          <w:lang w:val="fr-FR"/>
        </w:rPr>
        <w:t>prekršajnu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3.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preduzetniku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fizičkom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zaštitna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trajanju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šest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meseci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dve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>.</w:t>
      </w:r>
    </w:p>
    <w:p w14:paraId="2B720E6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45" w:name="clan_69"/>
      <w:bookmarkEnd w:id="145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69</w:t>
      </w:r>
    </w:p>
    <w:p w14:paraId="519F761C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Novčanom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50.000,00 do 500.000,00 </w:t>
      </w:r>
      <w:proofErr w:type="spellStart"/>
      <w:r w:rsidRPr="009A4332">
        <w:rPr>
          <w:lang w:val="fr-FR"/>
        </w:rPr>
        <w:t>dinara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kazniće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fizičko</w:t>
      </w:r>
      <w:proofErr w:type="spellEnd"/>
      <w:r w:rsidRPr="009A4332">
        <w:rPr>
          <w:lang w:val="fr-FR"/>
        </w:rPr>
        <w:t xml:space="preserve"> lice ako </w:t>
      </w:r>
      <w:proofErr w:type="spellStart"/>
      <w:r w:rsidRPr="009A4332">
        <w:rPr>
          <w:lang w:val="fr-FR"/>
        </w:rPr>
        <w:t>obavlja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trgovinu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robom</w:t>
      </w:r>
      <w:proofErr w:type="spellEnd"/>
      <w:r w:rsidRPr="009A4332">
        <w:rPr>
          <w:lang w:val="fr-FR"/>
        </w:rPr>
        <w:t>/</w:t>
      </w:r>
      <w:proofErr w:type="spellStart"/>
      <w:r w:rsidRPr="009A4332">
        <w:rPr>
          <w:lang w:val="fr-FR"/>
        </w:rPr>
        <w:t>uslugom</w:t>
      </w:r>
      <w:proofErr w:type="spellEnd"/>
      <w:r w:rsidRPr="009A4332">
        <w:rPr>
          <w:lang w:val="fr-FR"/>
        </w:rPr>
        <w:t xml:space="preserve">, a </w:t>
      </w:r>
      <w:proofErr w:type="spellStart"/>
      <w:r w:rsidRPr="009A4332">
        <w:rPr>
          <w:lang w:val="fr-FR"/>
        </w:rPr>
        <w:t>nije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trgovac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odnosno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pružalac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usluge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smislu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25.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>.</w:t>
      </w:r>
    </w:p>
    <w:p w14:paraId="6D82F134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Uz </w:t>
      </w:r>
      <w:proofErr w:type="spellStart"/>
      <w:r w:rsidRPr="009A4332">
        <w:rPr>
          <w:lang w:val="fr-FR"/>
        </w:rPr>
        <w:t>prekršajnu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kaznu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stava</w:t>
      </w:r>
      <w:proofErr w:type="spellEnd"/>
      <w:r w:rsidRPr="009A4332">
        <w:rPr>
          <w:lang w:val="fr-FR"/>
        </w:rPr>
        <w:t xml:space="preserve"> 1.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, </w:t>
      </w:r>
      <w:proofErr w:type="spellStart"/>
      <w:r w:rsidRPr="009A4332">
        <w:rPr>
          <w:lang w:val="fr-FR"/>
        </w:rPr>
        <w:t>fizičkom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licu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izreći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zaštitna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mera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zabrane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vršenja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određene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delatnosti</w:t>
      </w:r>
      <w:proofErr w:type="spellEnd"/>
      <w:r w:rsidRPr="009A4332">
        <w:rPr>
          <w:lang w:val="fr-FR"/>
        </w:rPr>
        <w:t xml:space="preserve"> u </w:t>
      </w:r>
      <w:proofErr w:type="spellStart"/>
      <w:r w:rsidRPr="009A4332">
        <w:rPr>
          <w:lang w:val="fr-FR"/>
        </w:rPr>
        <w:t>trajanju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šest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meseci</w:t>
      </w:r>
      <w:proofErr w:type="spellEnd"/>
      <w:r w:rsidRPr="009A4332">
        <w:rPr>
          <w:lang w:val="fr-FR"/>
        </w:rPr>
        <w:t xml:space="preserve"> do </w:t>
      </w:r>
      <w:proofErr w:type="spellStart"/>
      <w:r w:rsidRPr="009A4332">
        <w:rPr>
          <w:lang w:val="fr-FR"/>
        </w:rPr>
        <w:t>dve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>.</w:t>
      </w:r>
    </w:p>
    <w:p w14:paraId="536C3A58" w14:textId="77777777" w:rsidR="009A4332" w:rsidRPr="009A4332" w:rsidRDefault="009A4332" w:rsidP="009A4332">
      <w:pPr>
        <w:jc w:val="center"/>
        <w:rPr>
          <w:b/>
          <w:bCs/>
          <w:lang w:val="fr-FR"/>
        </w:rPr>
      </w:pPr>
      <w:bookmarkStart w:id="146" w:name="clan_70"/>
      <w:bookmarkEnd w:id="146"/>
      <w:proofErr w:type="spellStart"/>
      <w:r w:rsidRPr="009A4332">
        <w:rPr>
          <w:b/>
          <w:bCs/>
          <w:lang w:val="fr-FR"/>
        </w:rPr>
        <w:t>Član</w:t>
      </w:r>
      <w:proofErr w:type="spellEnd"/>
      <w:r w:rsidRPr="009A4332">
        <w:rPr>
          <w:b/>
          <w:bCs/>
          <w:lang w:val="fr-FR"/>
        </w:rPr>
        <w:t xml:space="preserve"> 70</w:t>
      </w:r>
    </w:p>
    <w:p w14:paraId="7A0735E1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Prekršajni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</w:t>
      </w:r>
      <w:proofErr w:type="spellEnd"/>
      <w:r w:rsidRPr="009A4332">
        <w:rPr>
          <w:lang w:val="fr-FR"/>
        </w:rPr>
        <w:t xml:space="preserve">. 67. i 68.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pokrenuti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voditi</w:t>
      </w:r>
      <w:proofErr w:type="spellEnd"/>
      <w:r w:rsidRPr="009A4332">
        <w:rPr>
          <w:lang w:val="fr-FR"/>
        </w:rPr>
        <w:t xml:space="preserve"> ako </w:t>
      </w:r>
      <w:proofErr w:type="spellStart"/>
      <w:r w:rsidRPr="009A4332">
        <w:rPr>
          <w:lang w:val="fr-FR"/>
        </w:rPr>
        <w:t>proteknu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dve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prekršaj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učinjen</w:t>
      </w:r>
      <w:proofErr w:type="spellEnd"/>
      <w:r w:rsidRPr="009A4332">
        <w:rPr>
          <w:lang w:val="fr-FR"/>
        </w:rPr>
        <w:t>.</w:t>
      </w:r>
    </w:p>
    <w:p w14:paraId="01AAF8DF" w14:textId="77777777" w:rsidR="009A4332" w:rsidRPr="009A4332" w:rsidRDefault="009A4332" w:rsidP="009A4332">
      <w:pPr>
        <w:jc w:val="center"/>
        <w:rPr>
          <w:lang w:val="fr-FR"/>
        </w:rPr>
      </w:pPr>
      <w:proofErr w:type="spellStart"/>
      <w:r w:rsidRPr="009A4332">
        <w:rPr>
          <w:lang w:val="fr-FR"/>
        </w:rPr>
        <w:t>Prekršajni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postupak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iz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člana</w:t>
      </w:r>
      <w:proofErr w:type="spellEnd"/>
      <w:r w:rsidRPr="009A4332">
        <w:rPr>
          <w:lang w:val="fr-FR"/>
        </w:rPr>
        <w:t xml:space="preserve"> 69. </w:t>
      </w:r>
      <w:proofErr w:type="spellStart"/>
      <w:proofErr w:type="gramStart"/>
      <w:r w:rsidRPr="009A4332">
        <w:rPr>
          <w:lang w:val="fr-FR"/>
        </w:rPr>
        <w:t>ovog</w:t>
      </w:r>
      <w:proofErr w:type="spellEnd"/>
      <w:proofErr w:type="gram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ne </w:t>
      </w:r>
      <w:proofErr w:type="spellStart"/>
      <w:r w:rsidRPr="009A4332">
        <w:rPr>
          <w:lang w:val="fr-FR"/>
        </w:rPr>
        <w:t>može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pokrenuti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voditi</w:t>
      </w:r>
      <w:proofErr w:type="spellEnd"/>
      <w:r w:rsidRPr="009A4332">
        <w:rPr>
          <w:lang w:val="fr-FR"/>
        </w:rPr>
        <w:t xml:space="preserve"> ako </w:t>
      </w:r>
      <w:proofErr w:type="spellStart"/>
      <w:r w:rsidRPr="009A4332">
        <w:rPr>
          <w:lang w:val="fr-FR"/>
        </w:rPr>
        <w:t>proteknu</w:t>
      </w:r>
      <w:proofErr w:type="spellEnd"/>
      <w:r w:rsidRPr="009A4332">
        <w:rPr>
          <w:lang w:val="fr-FR"/>
        </w:rPr>
        <w:t xml:space="preserve"> tri </w:t>
      </w:r>
      <w:proofErr w:type="spellStart"/>
      <w:r w:rsidRPr="009A4332">
        <w:rPr>
          <w:lang w:val="fr-FR"/>
        </w:rPr>
        <w:t>godine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od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dana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kada</w:t>
      </w:r>
      <w:proofErr w:type="spellEnd"/>
      <w:r w:rsidRPr="009A4332">
        <w:rPr>
          <w:lang w:val="fr-FR"/>
        </w:rPr>
        <w:t xml:space="preserve"> je </w:t>
      </w:r>
      <w:proofErr w:type="spellStart"/>
      <w:r w:rsidRPr="009A4332">
        <w:rPr>
          <w:lang w:val="fr-FR"/>
        </w:rPr>
        <w:t>prekršaj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učinjen</w:t>
      </w:r>
      <w:proofErr w:type="spellEnd"/>
      <w:r w:rsidRPr="009A4332">
        <w:rPr>
          <w:lang w:val="fr-FR"/>
        </w:rPr>
        <w:t>.</w:t>
      </w:r>
    </w:p>
    <w:p w14:paraId="171A2781" w14:textId="77777777" w:rsidR="009A4332" w:rsidRPr="009A4332" w:rsidRDefault="009A4332" w:rsidP="009A4332">
      <w:pPr>
        <w:jc w:val="center"/>
        <w:rPr>
          <w:lang w:val="fr-FR"/>
        </w:rPr>
      </w:pPr>
      <w:r w:rsidRPr="009A4332">
        <w:rPr>
          <w:lang w:val="fr-FR"/>
        </w:rPr>
        <w:t xml:space="preserve">Na </w:t>
      </w:r>
      <w:proofErr w:type="spellStart"/>
      <w:r w:rsidRPr="009A4332">
        <w:rPr>
          <w:lang w:val="fr-FR"/>
        </w:rPr>
        <w:t>pitanja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zastarelosti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pokretanja</w:t>
      </w:r>
      <w:proofErr w:type="spellEnd"/>
      <w:r w:rsidRPr="009A4332">
        <w:rPr>
          <w:lang w:val="fr-FR"/>
        </w:rPr>
        <w:t xml:space="preserve"> i </w:t>
      </w:r>
      <w:proofErr w:type="spellStart"/>
      <w:r w:rsidRPr="009A4332">
        <w:rPr>
          <w:lang w:val="fr-FR"/>
        </w:rPr>
        <w:t>vođenja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prekršajnog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postupka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nisu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uređena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ovim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zakonom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primenjuju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odredbe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zakona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kojim</w:t>
      </w:r>
      <w:proofErr w:type="spellEnd"/>
      <w:r w:rsidRPr="009A4332">
        <w:rPr>
          <w:lang w:val="fr-FR"/>
        </w:rPr>
        <w:t xml:space="preserve"> se </w:t>
      </w:r>
      <w:proofErr w:type="spellStart"/>
      <w:r w:rsidRPr="009A4332">
        <w:rPr>
          <w:lang w:val="fr-FR"/>
        </w:rPr>
        <w:t>uređuju</w:t>
      </w:r>
      <w:proofErr w:type="spellEnd"/>
      <w:r w:rsidRPr="009A4332">
        <w:rPr>
          <w:lang w:val="fr-FR"/>
        </w:rPr>
        <w:t xml:space="preserve"> </w:t>
      </w:r>
      <w:proofErr w:type="spellStart"/>
      <w:r w:rsidRPr="009A4332">
        <w:rPr>
          <w:lang w:val="fr-FR"/>
        </w:rPr>
        <w:t>prekršaji</w:t>
      </w:r>
      <w:proofErr w:type="spellEnd"/>
      <w:r w:rsidRPr="009A4332">
        <w:rPr>
          <w:lang w:val="fr-FR"/>
        </w:rPr>
        <w:t>.</w:t>
      </w:r>
    </w:p>
    <w:p w14:paraId="616A44F3" w14:textId="77777777" w:rsidR="009A4332" w:rsidRPr="009A4332" w:rsidRDefault="009A4332" w:rsidP="009A4332">
      <w:pPr>
        <w:jc w:val="center"/>
      </w:pPr>
      <w:bookmarkStart w:id="147" w:name="str_78"/>
      <w:bookmarkEnd w:id="147"/>
      <w:r w:rsidRPr="009A4332">
        <w:t>VII PRELAZNE I ZAVRŠNE ODREDBE</w:t>
      </w:r>
    </w:p>
    <w:p w14:paraId="44E3FAE4" w14:textId="77777777" w:rsidR="009A4332" w:rsidRPr="009A4332" w:rsidRDefault="009A4332" w:rsidP="009A4332">
      <w:pPr>
        <w:jc w:val="center"/>
        <w:rPr>
          <w:b/>
          <w:bCs/>
        </w:rPr>
      </w:pPr>
      <w:bookmarkStart w:id="148" w:name="clan_71"/>
      <w:bookmarkEnd w:id="148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71</w:t>
      </w:r>
    </w:p>
    <w:p w14:paraId="791CC3C8" w14:textId="77777777" w:rsidR="009A4332" w:rsidRPr="009A4332" w:rsidRDefault="009A4332" w:rsidP="009A4332">
      <w:pPr>
        <w:jc w:val="center"/>
      </w:pPr>
      <w:r w:rsidRPr="009A4332">
        <w:t xml:space="preserve">Na </w:t>
      </w:r>
      <w:proofErr w:type="spellStart"/>
      <w:r w:rsidRPr="009A4332">
        <w:t>predmete</w:t>
      </w:r>
      <w:proofErr w:type="spellEnd"/>
      <w:r w:rsidRPr="009A4332">
        <w:t xml:space="preserve"> </w:t>
      </w:r>
      <w:proofErr w:type="spellStart"/>
      <w:r w:rsidRPr="009A4332">
        <w:t>inspekcijskog</w:t>
      </w:r>
      <w:proofErr w:type="spellEnd"/>
      <w:r w:rsidRPr="009A4332">
        <w:t xml:space="preserve"> </w:t>
      </w:r>
      <w:proofErr w:type="spellStart"/>
      <w:r w:rsidRPr="009A4332">
        <w:t>nadzora</w:t>
      </w:r>
      <w:proofErr w:type="spellEnd"/>
      <w:r w:rsidRPr="009A4332">
        <w:t xml:space="preserve"> koji </w:t>
      </w:r>
      <w:proofErr w:type="spellStart"/>
      <w:r w:rsidRPr="009A4332">
        <w:t>nisu</w:t>
      </w:r>
      <w:proofErr w:type="spellEnd"/>
      <w:r w:rsidRPr="009A4332">
        <w:t xml:space="preserve"> </w:t>
      </w:r>
      <w:proofErr w:type="spellStart"/>
      <w:r w:rsidRPr="009A4332">
        <w:t>okončani</w:t>
      </w:r>
      <w:proofErr w:type="spellEnd"/>
      <w:r w:rsidRPr="009A4332">
        <w:t xml:space="preserve"> do dana </w:t>
      </w:r>
      <w:proofErr w:type="spellStart"/>
      <w:r w:rsidRPr="009A4332">
        <w:t>stupanja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snagu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primenjivaće</w:t>
      </w:r>
      <w:proofErr w:type="spellEnd"/>
      <w:r w:rsidRPr="009A4332">
        <w:t xml:space="preserve"> se </w:t>
      </w:r>
      <w:proofErr w:type="spellStart"/>
      <w:r w:rsidRPr="009A4332">
        <w:t>odredbe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po </w:t>
      </w:r>
      <w:proofErr w:type="spellStart"/>
      <w:r w:rsidRPr="009A4332">
        <w:t>kojem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</w:t>
      </w:r>
      <w:proofErr w:type="spellStart"/>
      <w:r w:rsidRPr="009A4332">
        <w:t>započeti</w:t>
      </w:r>
      <w:proofErr w:type="spellEnd"/>
      <w:r w:rsidRPr="009A4332">
        <w:t>.</w:t>
      </w:r>
    </w:p>
    <w:p w14:paraId="5F8FD062" w14:textId="77777777" w:rsidR="009A4332" w:rsidRPr="009A4332" w:rsidRDefault="009A4332" w:rsidP="009A4332">
      <w:pPr>
        <w:jc w:val="center"/>
      </w:pPr>
      <w:r w:rsidRPr="009A4332">
        <w:t xml:space="preserve">Do </w:t>
      </w:r>
      <w:proofErr w:type="spellStart"/>
      <w:r w:rsidRPr="009A4332">
        <w:t>donošenja</w:t>
      </w:r>
      <w:proofErr w:type="spellEnd"/>
      <w:r w:rsidRPr="009A4332">
        <w:t xml:space="preserve"> </w:t>
      </w:r>
      <w:proofErr w:type="spellStart"/>
      <w:r w:rsidRPr="009A4332">
        <w:t>podzakonskih</w:t>
      </w:r>
      <w:proofErr w:type="spellEnd"/>
      <w:r w:rsidRPr="009A4332">
        <w:t xml:space="preserve"> </w:t>
      </w:r>
      <w:proofErr w:type="spellStart"/>
      <w:r w:rsidRPr="009A4332">
        <w:t>akata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osnovu</w:t>
      </w:r>
      <w:proofErr w:type="spellEnd"/>
      <w:r w:rsidRPr="009A4332">
        <w:t xml:space="preserve"> </w:t>
      </w:r>
      <w:proofErr w:type="spellStart"/>
      <w:r w:rsidRPr="009A4332">
        <w:t>ovlašćenja</w:t>
      </w:r>
      <w:proofErr w:type="spellEnd"/>
      <w:r w:rsidRPr="009A4332">
        <w:t xml:space="preserve"> </w:t>
      </w:r>
      <w:proofErr w:type="spellStart"/>
      <w:r w:rsidRPr="009A4332">
        <w:t>iz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primenjivaće</w:t>
      </w:r>
      <w:proofErr w:type="spellEnd"/>
      <w:r w:rsidRPr="009A4332">
        <w:t xml:space="preserve"> se </w:t>
      </w:r>
      <w:proofErr w:type="spellStart"/>
      <w:r w:rsidRPr="009A4332">
        <w:t>podzakonski</w:t>
      </w:r>
      <w:proofErr w:type="spellEnd"/>
      <w:r w:rsidRPr="009A4332">
        <w:t xml:space="preserve"> </w:t>
      </w:r>
      <w:proofErr w:type="spellStart"/>
      <w:r w:rsidRPr="009A4332">
        <w:t>akti</w:t>
      </w:r>
      <w:proofErr w:type="spellEnd"/>
      <w:r w:rsidRPr="009A4332">
        <w:t xml:space="preserve"> </w:t>
      </w:r>
      <w:proofErr w:type="spellStart"/>
      <w:r w:rsidRPr="009A4332">
        <w:t>doneti</w:t>
      </w:r>
      <w:proofErr w:type="spellEnd"/>
      <w:r w:rsidRPr="009A4332">
        <w:t xml:space="preserve"> do dana </w:t>
      </w:r>
      <w:proofErr w:type="spellStart"/>
      <w:r w:rsidRPr="009A4332">
        <w:t>stupanja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snagu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, </w:t>
      </w:r>
      <w:proofErr w:type="spellStart"/>
      <w:r w:rsidRPr="009A4332">
        <w:t>osim</w:t>
      </w:r>
      <w:proofErr w:type="spellEnd"/>
      <w:r w:rsidRPr="009A4332">
        <w:t xml:space="preserve"> </w:t>
      </w:r>
      <w:proofErr w:type="spellStart"/>
      <w:r w:rsidRPr="009A4332">
        <w:t>odredaba</w:t>
      </w:r>
      <w:proofErr w:type="spellEnd"/>
      <w:r w:rsidRPr="009A4332">
        <w:t xml:space="preserve"> </w:t>
      </w:r>
      <w:proofErr w:type="spellStart"/>
      <w:r w:rsidRPr="009A4332">
        <w:t>koje</w:t>
      </w:r>
      <w:proofErr w:type="spellEnd"/>
      <w:r w:rsidRPr="009A4332">
        <w:t xml:space="preserve"> </w:t>
      </w:r>
      <w:proofErr w:type="spellStart"/>
      <w:r w:rsidRPr="009A4332">
        <w:t>su</w:t>
      </w:r>
      <w:proofErr w:type="spellEnd"/>
      <w:r w:rsidRPr="009A4332">
        <w:t xml:space="preserve"> u </w:t>
      </w:r>
      <w:proofErr w:type="spellStart"/>
      <w:r w:rsidRPr="009A4332">
        <w:t>suprotnosti</w:t>
      </w:r>
      <w:proofErr w:type="spellEnd"/>
      <w:r w:rsidRPr="009A4332">
        <w:t xml:space="preserve"> </w:t>
      </w:r>
      <w:proofErr w:type="spellStart"/>
      <w:r w:rsidRPr="009A4332">
        <w:t>sa</w:t>
      </w:r>
      <w:proofErr w:type="spellEnd"/>
      <w:r w:rsidRPr="009A4332">
        <w:t xml:space="preserve"> </w:t>
      </w:r>
      <w:proofErr w:type="spellStart"/>
      <w:r w:rsidRPr="009A4332">
        <w:t>ovim</w:t>
      </w:r>
      <w:proofErr w:type="spellEnd"/>
      <w:r w:rsidRPr="009A4332">
        <w:t xml:space="preserve"> </w:t>
      </w:r>
      <w:proofErr w:type="spellStart"/>
      <w:r w:rsidRPr="009A4332">
        <w:t>zakonom</w:t>
      </w:r>
      <w:proofErr w:type="spellEnd"/>
      <w:r w:rsidRPr="009A4332">
        <w:t>.</w:t>
      </w:r>
    </w:p>
    <w:p w14:paraId="2B3A1BD7" w14:textId="77777777" w:rsidR="009A4332" w:rsidRPr="009A4332" w:rsidRDefault="009A4332" w:rsidP="009A4332">
      <w:pPr>
        <w:jc w:val="center"/>
      </w:pPr>
      <w:proofErr w:type="spellStart"/>
      <w:r w:rsidRPr="009A4332">
        <w:t>Podzakonski</w:t>
      </w:r>
      <w:proofErr w:type="spellEnd"/>
      <w:r w:rsidRPr="009A4332">
        <w:t xml:space="preserve"> </w:t>
      </w:r>
      <w:proofErr w:type="spellStart"/>
      <w:r w:rsidRPr="009A4332">
        <w:t>akti</w:t>
      </w:r>
      <w:proofErr w:type="spellEnd"/>
      <w:r w:rsidRPr="009A4332">
        <w:t xml:space="preserve"> koji se </w:t>
      </w:r>
      <w:proofErr w:type="spellStart"/>
      <w:r w:rsidRPr="009A4332">
        <w:t>donose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osnovu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biće</w:t>
      </w:r>
      <w:proofErr w:type="spellEnd"/>
      <w:r w:rsidRPr="009A4332">
        <w:t xml:space="preserve"> </w:t>
      </w:r>
      <w:proofErr w:type="spellStart"/>
      <w:r w:rsidRPr="009A4332">
        <w:t>doneti</w:t>
      </w:r>
      <w:proofErr w:type="spellEnd"/>
      <w:r w:rsidRPr="009A4332">
        <w:t xml:space="preserve"> u </w:t>
      </w:r>
      <w:proofErr w:type="spellStart"/>
      <w:r w:rsidRPr="009A4332">
        <w:t>roku</w:t>
      </w:r>
      <w:proofErr w:type="spellEnd"/>
      <w:r w:rsidRPr="009A4332">
        <w:t xml:space="preserve"> od 12 </w:t>
      </w:r>
      <w:proofErr w:type="spellStart"/>
      <w:r w:rsidRPr="009A4332">
        <w:t>meseci</w:t>
      </w:r>
      <w:proofErr w:type="spellEnd"/>
      <w:r w:rsidRPr="009A4332">
        <w:t xml:space="preserve"> od dana </w:t>
      </w:r>
      <w:proofErr w:type="spellStart"/>
      <w:r w:rsidRPr="009A4332">
        <w:t>stupanja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snagu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p w14:paraId="6F4AD195" w14:textId="77777777" w:rsidR="009A4332" w:rsidRPr="009A4332" w:rsidRDefault="009A4332" w:rsidP="009A4332">
      <w:pPr>
        <w:jc w:val="center"/>
        <w:rPr>
          <w:b/>
          <w:bCs/>
        </w:rPr>
      </w:pPr>
      <w:bookmarkStart w:id="149" w:name="clan_72"/>
      <w:bookmarkEnd w:id="149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72</w:t>
      </w:r>
    </w:p>
    <w:p w14:paraId="2457301A" w14:textId="77777777" w:rsidR="009A4332" w:rsidRPr="009A4332" w:rsidRDefault="009A4332" w:rsidP="009A4332">
      <w:pPr>
        <w:jc w:val="center"/>
      </w:pPr>
      <w:r w:rsidRPr="009A4332">
        <w:t xml:space="preserve">Danom </w:t>
      </w:r>
      <w:proofErr w:type="spellStart"/>
      <w:r w:rsidRPr="009A4332">
        <w:t>početka</w:t>
      </w:r>
      <w:proofErr w:type="spellEnd"/>
      <w:r w:rsidRPr="009A4332">
        <w:t xml:space="preserve"> </w:t>
      </w:r>
      <w:proofErr w:type="spellStart"/>
      <w:r w:rsidRPr="009A4332">
        <w:t>primene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prestaju</w:t>
      </w:r>
      <w:proofErr w:type="spellEnd"/>
      <w:r w:rsidRPr="009A4332">
        <w:t xml:space="preserve"> da </w:t>
      </w:r>
      <w:proofErr w:type="spellStart"/>
      <w:r w:rsidRPr="009A4332">
        <w:t>važe</w:t>
      </w:r>
      <w:proofErr w:type="spellEnd"/>
      <w:r w:rsidRPr="009A4332">
        <w:t xml:space="preserve"> </w:t>
      </w:r>
      <w:proofErr w:type="spellStart"/>
      <w:r w:rsidRPr="009A4332">
        <w:t>odredbe</w:t>
      </w:r>
      <w:proofErr w:type="spellEnd"/>
      <w:r w:rsidRPr="009A4332">
        <w:t>:</w:t>
      </w:r>
    </w:p>
    <w:p w14:paraId="3FDD095F" w14:textId="77777777" w:rsidR="009A4332" w:rsidRPr="009A4332" w:rsidRDefault="009A4332" w:rsidP="009A4332">
      <w:pPr>
        <w:jc w:val="center"/>
      </w:pPr>
      <w:r w:rsidRPr="009A4332">
        <w:t xml:space="preserve">1) </w:t>
      </w:r>
      <w:proofErr w:type="spellStart"/>
      <w:r w:rsidRPr="009A4332">
        <w:t>Zakona</w:t>
      </w:r>
      <w:proofErr w:type="spellEnd"/>
      <w:r w:rsidRPr="009A4332">
        <w:t xml:space="preserve"> o </w:t>
      </w:r>
      <w:proofErr w:type="spellStart"/>
      <w:r w:rsidRPr="009A4332">
        <w:t>trgovini</w:t>
      </w:r>
      <w:proofErr w:type="spellEnd"/>
      <w:r w:rsidRPr="009A4332">
        <w:t xml:space="preserve"> ("</w:t>
      </w:r>
      <w:proofErr w:type="spellStart"/>
      <w:r w:rsidRPr="009A4332">
        <w:t>Službeni</w:t>
      </w:r>
      <w:proofErr w:type="spellEnd"/>
      <w:r w:rsidRPr="009A4332">
        <w:t xml:space="preserve"> </w:t>
      </w:r>
      <w:proofErr w:type="spellStart"/>
      <w:r w:rsidRPr="009A4332">
        <w:t>glasnik</w:t>
      </w:r>
      <w:proofErr w:type="spellEnd"/>
      <w:r w:rsidRPr="009A4332">
        <w:t xml:space="preserve"> RS", br. 53/10, 10/13 </w:t>
      </w:r>
      <w:proofErr w:type="spellStart"/>
      <w:r w:rsidRPr="009A4332">
        <w:t>i</w:t>
      </w:r>
      <w:proofErr w:type="spellEnd"/>
      <w:r w:rsidRPr="009A4332">
        <w:t xml:space="preserve"> 44/18 - dr. </w:t>
      </w:r>
      <w:proofErr w:type="spellStart"/>
      <w:r w:rsidRPr="009A4332">
        <w:t>zakon</w:t>
      </w:r>
      <w:proofErr w:type="spellEnd"/>
      <w:proofErr w:type="gramStart"/>
      <w:r w:rsidRPr="009A4332">
        <w:t>);</w:t>
      </w:r>
      <w:proofErr w:type="gramEnd"/>
    </w:p>
    <w:p w14:paraId="1DBD56A2" w14:textId="77777777" w:rsidR="009A4332" w:rsidRPr="009A4332" w:rsidRDefault="009A4332" w:rsidP="009A4332">
      <w:pPr>
        <w:jc w:val="center"/>
      </w:pPr>
      <w:r w:rsidRPr="009A4332">
        <w:t xml:space="preserve">2) </w:t>
      </w:r>
      <w:proofErr w:type="spellStart"/>
      <w:r w:rsidRPr="009A4332">
        <w:t>člana</w:t>
      </w:r>
      <w:proofErr w:type="spellEnd"/>
      <w:r w:rsidRPr="009A4332">
        <w:t xml:space="preserve"> 16. </w:t>
      </w:r>
      <w:proofErr w:type="spellStart"/>
      <w:r w:rsidRPr="009A4332">
        <w:t>i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78. </w:t>
      </w:r>
      <w:proofErr w:type="spellStart"/>
      <w:r w:rsidRPr="009A4332">
        <w:t>stav</w:t>
      </w:r>
      <w:proofErr w:type="spellEnd"/>
      <w:r w:rsidRPr="009A4332">
        <w:t xml:space="preserve"> 1. </w:t>
      </w:r>
      <w:proofErr w:type="spellStart"/>
      <w:r w:rsidRPr="009A4332">
        <w:t>tačka</w:t>
      </w:r>
      <w:proofErr w:type="spellEnd"/>
      <w:r w:rsidRPr="009A4332">
        <w:t xml:space="preserve"> 6) </w:t>
      </w:r>
      <w:proofErr w:type="spellStart"/>
      <w:r w:rsidRPr="009A4332">
        <w:t>Zakona</w:t>
      </w:r>
      <w:proofErr w:type="spellEnd"/>
      <w:r w:rsidRPr="009A4332">
        <w:t xml:space="preserve"> o </w:t>
      </w:r>
      <w:proofErr w:type="spellStart"/>
      <w:r w:rsidRPr="009A4332">
        <w:t>oglašavanju</w:t>
      </w:r>
      <w:proofErr w:type="spellEnd"/>
      <w:r w:rsidRPr="009A4332">
        <w:t xml:space="preserve"> ("</w:t>
      </w:r>
      <w:proofErr w:type="spellStart"/>
      <w:r w:rsidRPr="009A4332">
        <w:t>Službeni</w:t>
      </w:r>
      <w:proofErr w:type="spellEnd"/>
      <w:r w:rsidRPr="009A4332">
        <w:t xml:space="preserve"> </w:t>
      </w:r>
      <w:proofErr w:type="spellStart"/>
      <w:r w:rsidRPr="009A4332">
        <w:t>glasnik</w:t>
      </w:r>
      <w:proofErr w:type="spellEnd"/>
      <w:r w:rsidRPr="009A4332">
        <w:t xml:space="preserve"> RS", </w:t>
      </w:r>
      <w:proofErr w:type="spellStart"/>
      <w:r w:rsidRPr="009A4332">
        <w:t>broj</w:t>
      </w:r>
      <w:proofErr w:type="spellEnd"/>
      <w:r w:rsidRPr="009A4332">
        <w:t xml:space="preserve"> 6/16).</w:t>
      </w:r>
    </w:p>
    <w:p w14:paraId="03B14585" w14:textId="77777777" w:rsidR="009A4332" w:rsidRPr="009A4332" w:rsidRDefault="009A4332" w:rsidP="009A4332">
      <w:pPr>
        <w:jc w:val="center"/>
        <w:rPr>
          <w:b/>
          <w:bCs/>
        </w:rPr>
      </w:pPr>
      <w:bookmarkStart w:id="150" w:name="clan_73"/>
      <w:bookmarkEnd w:id="150"/>
      <w:proofErr w:type="spellStart"/>
      <w:r w:rsidRPr="009A4332">
        <w:rPr>
          <w:b/>
          <w:bCs/>
        </w:rPr>
        <w:t>Član</w:t>
      </w:r>
      <w:proofErr w:type="spellEnd"/>
      <w:r w:rsidRPr="009A4332">
        <w:rPr>
          <w:b/>
          <w:bCs/>
        </w:rPr>
        <w:t xml:space="preserve"> 73</w:t>
      </w:r>
    </w:p>
    <w:p w14:paraId="322F4BAA" w14:textId="6B127D87" w:rsidR="00961C2E" w:rsidRDefault="009A4332" w:rsidP="009A4332">
      <w:pPr>
        <w:jc w:val="center"/>
      </w:pPr>
      <w:proofErr w:type="spellStart"/>
      <w:r w:rsidRPr="009A4332">
        <w:t>Ovaj</w:t>
      </w:r>
      <w:proofErr w:type="spellEnd"/>
      <w:r w:rsidRPr="009A4332">
        <w:t xml:space="preserve"> </w:t>
      </w:r>
      <w:proofErr w:type="spellStart"/>
      <w:r w:rsidRPr="009A4332">
        <w:t>zakon</w:t>
      </w:r>
      <w:proofErr w:type="spellEnd"/>
      <w:r w:rsidRPr="009A4332">
        <w:t xml:space="preserve"> stupa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snagu</w:t>
      </w:r>
      <w:proofErr w:type="spellEnd"/>
      <w:r w:rsidRPr="009A4332">
        <w:t xml:space="preserve"> </w:t>
      </w:r>
      <w:proofErr w:type="spellStart"/>
      <w:r w:rsidRPr="009A4332">
        <w:t>osmog</w:t>
      </w:r>
      <w:proofErr w:type="spellEnd"/>
      <w:r w:rsidRPr="009A4332">
        <w:t xml:space="preserve"> dana od dana </w:t>
      </w:r>
      <w:proofErr w:type="spellStart"/>
      <w:r w:rsidRPr="009A4332">
        <w:t>objavljivanja</w:t>
      </w:r>
      <w:proofErr w:type="spellEnd"/>
      <w:r w:rsidRPr="009A4332">
        <w:t xml:space="preserve"> u "</w:t>
      </w:r>
      <w:proofErr w:type="spellStart"/>
      <w:r w:rsidRPr="009A4332">
        <w:t>Službenom</w:t>
      </w:r>
      <w:proofErr w:type="spellEnd"/>
      <w:r w:rsidRPr="009A4332">
        <w:t xml:space="preserve"> </w:t>
      </w:r>
      <w:proofErr w:type="spellStart"/>
      <w:r w:rsidRPr="009A4332">
        <w:t>glasniku</w:t>
      </w:r>
      <w:proofErr w:type="spellEnd"/>
      <w:r w:rsidRPr="009A4332">
        <w:t xml:space="preserve"> </w:t>
      </w:r>
      <w:proofErr w:type="spellStart"/>
      <w:r w:rsidRPr="009A4332">
        <w:t>Republike</w:t>
      </w:r>
      <w:proofErr w:type="spellEnd"/>
      <w:r w:rsidRPr="009A4332">
        <w:t xml:space="preserve"> </w:t>
      </w:r>
      <w:proofErr w:type="spellStart"/>
      <w:r w:rsidRPr="009A4332">
        <w:t>Srbije</w:t>
      </w:r>
      <w:proofErr w:type="spellEnd"/>
      <w:r w:rsidRPr="009A4332">
        <w:t xml:space="preserve">", </w:t>
      </w:r>
      <w:proofErr w:type="spellStart"/>
      <w:r w:rsidRPr="009A4332">
        <w:t>osim</w:t>
      </w:r>
      <w:proofErr w:type="spellEnd"/>
      <w:r w:rsidRPr="009A4332">
        <w:t xml:space="preserve"> </w:t>
      </w:r>
      <w:proofErr w:type="spellStart"/>
      <w:r w:rsidRPr="009A4332">
        <w:t>odredbe</w:t>
      </w:r>
      <w:proofErr w:type="spellEnd"/>
      <w:r w:rsidRPr="009A4332">
        <w:t xml:space="preserve"> </w:t>
      </w:r>
      <w:proofErr w:type="spellStart"/>
      <w:r w:rsidRPr="009A4332">
        <w:t>člana</w:t>
      </w:r>
      <w:proofErr w:type="spellEnd"/>
      <w:r w:rsidRPr="009A4332">
        <w:t xml:space="preserve"> 34. </w:t>
      </w:r>
      <w:proofErr w:type="spellStart"/>
      <w:r w:rsidRPr="009A4332">
        <w:t>stav</w:t>
      </w:r>
      <w:proofErr w:type="spellEnd"/>
      <w:r w:rsidRPr="009A4332">
        <w:t xml:space="preserve"> 8.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 xml:space="preserve"> </w:t>
      </w:r>
      <w:proofErr w:type="spellStart"/>
      <w:r w:rsidRPr="009A4332">
        <w:t>koja</w:t>
      </w:r>
      <w:proofErr w:type="spellEnd"/>
      <w:r w:rsidRPr="009A4332">
        <w:t xml:space="preserve"> </w:t>
      </w:r>
      <w:proofErr w:type="spellStart"/>
      <w:r w:rsidRPr="009A4332">
        <w:t>će</w:t>
      </w:r>
      <w:proofErr w:type="spellEnd"/>
      <w:r w:rsidRPr="009A4332">
        <w:t xml:space="preserve"> se </w:t>
      </w:r>
      <w:proofErr w:type="spellStart"/>
      <w:r w:rsidRPr="009A4332">
        <w:t>primenjivati</w:t>
      </w:r>
      <w:proofErr w:type="spellEnd"/>
      <w:r w:rsidRPr="009A4332">
        <w:t xml:space="preserve"> po </w:t>
      </w:r>
      <w:proofErr w:type="spellStart"/>
      <w:r w:rsidRPr="009A4332">
        <w:t>isteku</w:t>
      </w:r>
      <w:proofErr w:type="spellEnd"/>
      <w:r w:rsidRPr="009A4332">
        <w:t xml:space="preserve"> </w:t>
      </w:r>
      <w:proofErr w:type="spellStart"/>
      <w:r w:rsidRPr="009A4332">
        <w:t>šest</w:t>
      </w:r>
      <w:proofErr w:type="spellEnd"/>
      <w:r w:rsidRPr="009A4332">
        <w:t xml:space="preserve"> </w:t>
      </w:r>
      <w:proofErr w:type="spellStart"/>
      <w:r w:rsidRPr="009A4332">
        <w:t>meseci</w:t>
      </w:r>
      <w:proofErr w:type="spellEnd"/>
      <w:r w:rsidRPr="009A4332">
        <w:t xml:space="preserve"> od dana </w:t>
      </w:r>
      <w:proofErr w:type="spellStart"/>
      <w:r w:rsidRPr="009A4332">
        <w:t>stupanja</w:t>
      </w:r>
      <w:proofErr w:type="spellEnd"/>
      <w:r w:rsidRPr="009A4332">
        <w:t xml:space="preserve"> </w:t>
      </w:r>
      <w:proofErr w:type="spellStart"/>
      <w:r w:rsidRPr="009A4332">
        <w:t>na</w:t>
      </w:r>
      <w:proofErr w:type="spellEnd"/>
      <w:r w:rsidRPr="009A4332">
        <w:t xml:space="preserve"> </w:t>
      </w:r>
      <w:proofErr w:type="spellStart"/>
      <w:r w:rsidRPr="009A4332">
        <w:t>snagu</w:t>
      </w:r>
      <w:proofErr w:type="spellEnd"/>
      <w:r w:rsidRPr="009A4332">
        <w:t xml:space="preserve"> </w:t>
      </w:r>
      <w:proofErr w:type="spellStart"/>
      <w:r w:rsidRPr="009A4332">
        <w:t>ovog</w:t>
      </w:r>
      <w:proofErr w:type="spellEnd"/>
      <w:r w:rsidRPr="009A4332">
        <w:t xml:space="preserve"> </w:t>
      </w:r>
      <w:proofErr w:type="spellStart"/>
      <w:r w:rsidRPr="009A4332">
        <w:t>zakona</w:t>
      </w:r>
      <w:proofErr w:type="spellEnd"/>
      <w:r w:rsidRPr="009A4332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232"/>
    <w:multiLevelType w:val="multilevel"/>
    <w:tmpl w:val="309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123BC"/>
    <w:multiLevelType w:val="multilevel"/>
    <w:tmpl w:val="181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94A4D"/>
    <w:multiLevelType w:val="multilevel"/>
    <w:tmpl w:val="6B3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E60B0"/>
    <w:multiLevelType w:val="multilevel"/>
    <w:tmpl w:val="2894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70E6A"/>
    <w:multiLevelType w:val="multilevel"/>
    <w:tmpl w:val="55B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32953">
    <w:abstractNumId w:val="4"/>
  </w:num>
  <w:num w:numId="2" w16cid:durableId="1099132512">
    <w:abstractNumId w:val="0"/>
  </w:num>
  <w:num w:numId="3" w16cid:durableId="1892381983">
    <w:abstractNumId w:val="3"/>
  </w:num>
  <w:num w:numId="4" w16cid:durableId="1488784900">
    <w:abstractNumId w:val="1"/>
  </w:num>
  <w:num w:numId="5" w16cid:durableId="58753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32"/>
    <w:rsid w:val="0060202F"/>
    <w:rsid w:val="00961C2E"/>
    <w:rsid w:val="009A4332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AC56"/>
  <w15:chartTrackingRefBased/>
  <w15:docId w15:val="{382A5B8C-EF6B-4549-84DB-000DB72B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4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3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A43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332"/>
    <w:rPr>
      <w:color w:val="800080"/>
      <w:u w:val="single"/>
    </w:rPr>
  </w:style>
  <w:style w:type="paragraph" w:customStyle="1" w:styleId="dugme2">
    <w:name w:val="dugme2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A4332"/>
    <w:rPr>
      <w:b/>
      <w:bCs/>
    </w:rPr>
  </w:style>
  <w:style w:type="character" w:customStyle="1" w:styleId="naslovpropisa1">
    <w:name w:val="naslovpropisa1"/>
    <w:basedOn w:val="DefaultParagraphFont"/>
    <w:rsid w:val="009A4332"/>
  </w:style>
  <w:style w:type="character" w:customStyle="1" w:styleId="naslovpropisa1a">
    <w:name w:val="naslovpropisa1a"/>
    <w:basedOn w:val="DefaultParagraphFont"/>
    <w:rsid w:val="009A4332"/>
  </w:style>
  <w:style w:type="paragraph" w:customStyle="1" w:styleId="normalprored">
    <w:name w:val="normalprored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A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85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2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29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0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2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9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40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88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2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46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6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591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98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1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9797</Words>
  <Characters>55846</Characters>
  <Application>Microsoft Office Word</Application>
  <DocSecurity>0</DocSecurity>
  <Lines>465</Lines>
  <Paragraphs>131</Paragraphs>
  <ScaleCrop>false</ScaleCrop>
  <Company/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2024-05-31T02:59:00Z</dcterms:created>
  <dcterms:modified xsi:type="dcterms:W3CDTF">2024-05-31T03:59:00Z</dcterms:modified>
</cp:coreProperties>
</file>